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9DE40" w14:textId="7DF5FF7A" w:rsidR="00763CA5" w:rsidRDefault="00D913F7">
      <w:pPr>
        <w:spacing w:after="0" w:line="240" w:lineRule="auto"/>
        <w:rPr>
          <w:rFonts w:eastAsia="Times New Roman" w:cs="Calibri"/>
          <w:kern w:val="0"/>
          <w:sz w:val="24"/>
          <w:szCs w:val="24"/>
          <w:lang w:eastAsia="pl-PL"/>
        </w:rPr>
      </w:pPr>
      <w:r>
        <w:rPr>
          <w:rFonts w:eastAsia="Times New Roman" w:cs="Calibri"/>
          <w:kern w:val="0"/>
          <w:sz w:val="24"/>
          <w:szCs w:val="24"/>
          <w:lang w:eastAsia="pl-PL"/>
        </w:rPr>
        <w:t>Załącznik nr 1</w:t>
      </w:r>
      <w:r w:rsidR="0023739D">
        <w:rPr>
          <w:rFonts w:eastAsia="Times New Roman" w:cs="Calibri"/>
          <w:kern w:val="0"/>
          <w:sz w:val="24"/>
          <w:szCs w:val="24"/>
          <w:lang w:eastAsia="pl-PL"/>
        </w:rPr>
        <w:t>0</w:t>
      </w:r>
      <w:r>
        <w:rPr>
          <w:rFonts w:eastAsia="Times New Roman" w:cs="Calibri"/>
          <w:kern w:val="0"/>
          <w:sz w:val="24"/>
          <w:szCs w:val="24"/>
          <w:lang w:eastAsia="pl-PL"/>
        </w:rPr>
        <w:t xml:space="preserve"> do Regulaminu</w:t>
      </w:r>
      <w:r w:rsidR="007172DC">
        <w:rPr>
          <w:rFonts w:eastAsia="Times New Roman" w:cs="Calibri"/>
          <w:kern w:val="0"/>
          <w:sz w:val="24"/>
          <w:szCs w:val="24"/>
          <w:lang w:eastAsia="pl-PL"/>
        </w:rPr>
        <w:t xml:space="preserve"> </w:t>
      </w:r>
      <w:r w:rsidR="007172DC" w:rsidRPr="007172DC">
        <w:rPr>
          <w:rFonts w:eastAsia="Times New Roman" w:cs="Calibri"/>
          <w:kern w:val="0"/>
          <w:sz w:val="24"/>
          <w:szCs w:val="24"/>
          <w:lang w:eastAsia="pl-PL"/>
        </w:rPr>
        <w:t>wyboru projektów</w:t>
      </w:r>
    </w:p>
    <w:p w14:paraId="54FFE1BD" w14:textId="77777777" w:rsidR="00763CA5" w:rsidRDefault="00AE7BA7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pacing w:after="0" w:line="240" w:lineRule="auto"/>
        <w:jc w:val="center"/>
      </w:pPr>
      <w:r>
        <w:rPr>
          <w:rFonts w:eastAsia="Times New Roman" w:cs="Calibri"/>
          <w:b/>
          <w:kern w:val="0"/>
          <w:lang w:eastAsia="pl-PL"/>
        </w:rPr>
        <w:t>- PRZYKŁADOWY ZAKRES</w:t>
      </w:r>
      <w:r>
        <w:rPr>
          <w:rFonts w:eastAsia="Times New Roman" w:cs="Calibri"/>
          <w:b/>
          <w:i/>
          <w:kern w:val="0"/>
          <w:vertAlign w:val="superscript"/>
          <w:lang w:eastAsia="pl-PL"/>
        </w:rPr>
        <w:footnoteReference w:customMarkFollows="1" w:id="2"/>
        <w:t>*</w:t>
      </w:r>
      <w:r>
        <w:rPr>
          <w:rFonts w:eastAsia="Times New Roman" w:cs="Calibri"/>
          <w:b/>
          <w:kern w:val="0"/>
          <w:lang w:eastAsia="pl-PL"/>
        </w:rPr>
        <w:t xml:space="preserve"> -</w:t>
      </w:r>
    </w:p>
    <w:p w14:paraId="7783FB1B" w14:textId="07208C20" w:rsidR="00763CA5" w:rsidRDefault="00AE7BA7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pacing w:after="0" w:line="240" w:lineRule="auto"/>
        <w:jc w:val="center"/>
        <w:rPr>
          <w:rFonts w:eastAsia="Times New Roman" w:cs="Calibri"/>
          <w:b/>
          <w:kern w:val="0"/>
          <w:lang w:eastAsia="pl-PL"/>
        </w:rPr>
      </w:pPr>
      <w:r>
        <w:rPr>
          <w:rFonts w:eastAsia="Times New Roman" w:cs="Calibri"/>
          <w:b/>
          <w:kern w:val="0"/>
          <w:lang w:eastAsia="pl-PL"/>
        </w:rPr>
        <w:t>Umowa</w:t>
      </w:r>
      <w:r w:rsidR="00986B58">
        <w:rPr>
          <w:rFonts w:eastAsia="Times New Roman" w:cs="Calibri"/>
          <w:b/>
          <w:kern w:val="0"/>
          <w:lang w:eastAsia="pl-PL"/>
        </w:rPr>
        <w:t xml:space="preserve">/Porozumienie </w:t>
      </w:r>
      <w:r>
        <w:rPr>
          <w:rFonts w:eastAsia="Times New Roman" w:cs="Calibri"/>
          <w:b/>
          <w:kern w:val="0"/>
          <w:lang w:eastAsia="pl-PL"/>
        </w:rPr>
        <w:t>o partnerstwie na rzecz realizacji Projektu w ramach programu Fundusze Europejskie dla Podlaskiego 2021-2027</w:t>
      </w:r>
    </w:p>
    <w:p w14:paraId="1D4526C8" w14:textId="77777777" w:rsidR="00763CA5" w:rsidRDefault="00AE7BA7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pacing w:after="0" w:line="240" w:lineRule="auto"/>
        <w:jc w:val="center"/>
        <w:rPr>
          <w:rFonts w:eastAsia="Times New Roman" w:cs="Calibri"/>
          <w:b/>
          <w:kern w:val="0"/>
          <w:lang w:eastAsia="pl-PL"/>
        </w:rPr>
      </w:pPr>
      <w:r>
        <w:rPr>
          <w:rFonts w:eastAsia="Times New Roman" w:cs="Calibri"/>
          <w:b/>
          <w:kern w:val="0"/>
          <w:lang w:eastAsia="pl-PL"/>
        </w:rPr>
        <w:t>w ramach środków EFS Plus</w:t>
      </w:r>
    </w:p>
    <w:p w14:paraId="00ED96C2" w14:textId="77777777" w:rsidR="00763CA5" w:rsidRDefault="00AE7BA7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pacing w:after="0" w:line="240" w:lineRule="auto"/>
        <w:jc w:val="center"/>
        <w:rPr>
          <w:rFonts w:eastAsia="Times New Roman" w:cs="Calibri"/>
          <w:b/>
          <w:i/>
          <w:kern w:val="0"/>
          <w:lang w:eastAsia="pl-PL"/>
        </w:rPr>
      </w:pPr>
      <w:r>
        <w:rPr>
          <w:rFonts w:eastAsia="Times New Roman" w:cs="Calibri"/>
          <w:b/>
          <w:i/>
          <w:kern w:val="0"/>
          <w:lang w:eastAsia="pl-PL"/>
        </w:rPr>
        <w:t>«tytuł Projektu»</w:t>
      </w:r>
    </w:p>
    <w:p w14:paraId="35BD4A9F" w14:textId="77777777" w:rsidR="00763CA5" w:rsidRDefault="00763CA5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pacing w:after="0" w:line="240" w:lineRule="auto"/>
        <w:rPr>
          <w:rFonts w:eastAsia="Times New Roman" w:cs="Calibri"/>
          <w:b/>
          <w:kern w:val="0"/>
          <w:lang w:eastAsia="pl-PL"/>
        </w:rPr>
      </w:pPr>
    </w:p>
    <w:p w14:paraId="39E48DCE" w14:textId="77777777" w:rsidR="00763CA5" w:rsidRDefault="00763CA5">
      <w:pPr>
        <w:spacing w:after="0" w:line="240" w:lineRule="auto"/>
        <w:rPr>
          <w:rFonts w:eastAsia="Times New Roman" w:cs="Calibri"/>
          <w:b/>
          <w:kern w:val="0"/>
          <w:u w:val="single"/>
          <w:lang w:eastAsia="pl-PL"/>
        </w:rPr>
      </w:pPr>
    </w:p>
    <w:p w14:paraId="1020E730" w14:textId="3D2785BD" w:rsidR="00763CA5" w:rsidRDefault="00AE7BA7" w:rsidP="002E6118">
      <w:pPr>
        <w:autoSpaceDE w:val="0"/>
        <w:spacing w:after="0" w:line="240" w:lineRule="auto"/>
        <w:jc w:val="both"/>
      </w:pPr>
      <w:r>
        <w:rPr>
          <w:rFonts w:eastAsia="Times New Roman" w:cs="Calibri"/>
          <w:kern w:val="0"/>
          <w:lang w:eastAsia="pl-PL"/>
        </w:rPr>
        <w:t>Umowa</w:t>
      </w:r>
      <w:r w:rsidR="00986B58">
        <w:rPr>
          <w:rFonts w:eastAsia="Times New Roman" w:cs="Calibri"/>
          <w:kern w:val="0"/>
          <w:lang w:eastAsia="pl-PL"/>
        </w:rPr>
        <w:t>/Porozumienie</w:t>
      </w:r>
      <w:r>
        <w:rPr>
          <w:rFonts w:eastAsia="Times New Roman" w:cs="Calibri"/>
          <w:kern w:val="0"/>
          <w:lang w:eastAsia="pl-PL"/>
        </w:rPr>
        <w:t xml:space="preserve"> o p</w:t>
      </w:r>
      <w:r>
        <w:rPr>
          <w:rFonts w:eastAsia="Times New Roman" w:cs="Calibri"/>
          <w:bCs/>
          <w:kern w:val="0"/>
          <w:lang w:eastAsia="pl-PL"/>
        </w:rPr>
        <w:t xml:space="preserve">artnerstwie na rzecz realizacji Projektu </w:t>
      </w:r>
      <w:r>
        <w:rPr>
          <w:rFonts w:eastAsia="Times New Roman" w:cs="Calibri"/>
          <w:color w:val="000000"/>
          <w:kern w:val="0"/>
          <w:lang w:eastAsia="pl-PL"/>
        </w:rPr>
        <w:t>«</w:t>
      </w:r>
      <w:r>
        <w:rPr>
          <w:rFonts w:eastAsia="Times New Roman" w:cs="Calibri"/>
          <w:bCs/>
          <w:i/>
          <w:iCs/>
          <w:kern w:val="0"/>
          <w:lang w:eastAsia="pl-PL"/>
        </w:rPr>
        <w:t>tytuł projektu</w:t>
      </w:r>
      <w:r>
        <w:rPr>
          <w:rFonts w:eastAsia="Times New Roman" w:cs="Calibri"/>
          <w:color w:val="000000"/>
          <w:kern w:val="0"/>
          <w:lang w:eastAsia="pl-PL"/>
        </w:rPr>
        <w:t>»</w:t>
      </w:r>
      <w:r>
        <w:rPr>
          <w:rFonts w:eastAsia="Times New Roman" w:cs="Calibri"/>
          <w:bCs/>
          <w:kern w:val="0"/>
          <w:lang w:eastAsia="pl-PL"/>
        </w:rPr>
        <w:t xml:space="preserve"> </w:t>
      </w:r>
      <w:r>
        <w:rPr>
          <w:rFonts w:eastAsia="Times New Roman" w:cs="Calibri"/>
          <w:kern w:val="0"/>
          <w:lang w:eastAsia="pl-PL"/>
        </w:rPr>
        <w:t>w ramach Programu Fundusze Europejskie dla Podlaskiego 2021-2027 współfinansowanego z Europejskiego Funduszu Społecznego Plus, zwana dalej „umową”, zawarta</w:t>
      </w:r>
      <w:r w:rsidR="00986B58">
        <w:rPr>
          <w:rFonts w:eastAsia="Times New Roman" w:cs="Calibri"/>
          <w:kern w:val="0"/>
          <w:lang w:eastAsia="pl-PL"/>
        </w:rPr>
        <w:t>/e</w:t>
      </w:r>
      <w:r>
        <w:rPr>
          <w:rFonts w:eastAsia="Times New Roman" w:cs="Calibri"/>
          <w:kern w:val="0"/>
          <w:lang w:eastAsia="pl-PL"/>
        </w:rPr>
        <w:t xml:space="preserve"> na podstawie art. 39 ust. 1 i ust. 9  ustawy z dnia 28 kwietnia 2022 r. o zasadach realizacji zadań finansowych ze środków europejskich w perspektywie finansowej 2021 – 2027 w dniu............................................................... po</w:t>
      </w:r>
      <w:r>
        <w:rPr>
          <w:rFonts w:eastAsia="Times New Roman" w:cs="Calibri"/>
          <w:bCs/>
          <w:kern w:val="0"/>
          <w:lang w:eastAsia="pl-PL"/>
        </w:rPr>
        <w:t>między:</w:t>
      </w:r>
    </w:p>
    <w:p w14:paraId="5951DDA0" w14:textId="77777777" w:rsidR="00763CA5" w:rsidRDefault="00763CA5" w:rsidP="002E6118">
      <w:pPr>
        <w:autoSpaceDE w:val="0"/>
        <w:spacing w:after="0" w:line="240" w:lineRule="auto"/>
        <w:jc w:val="both"/>
        <w:rPr>
          <w:rFonts w:eastAsia="Times New Roman" w:cs="Calibri"/>
          <w:b/>
          <w:kern w:val="0"/>
          <w:lang w:eastAsia="pl-PL"/>
        </w:rPr>
      </w:pPr>
    </w:p>
    <w:p w14:paraId="34B01E04" w14:textId="77777777" w:rsidR="00763CA5" w:rsidRDefault="00AE7BA7" w:rsidP="002E6118">
      <w:pPr>
        <w:keepNext/>
        <w:spacing w:after="0" w:line="240" w:lineRule="auto"/>
        <w:jc w:val="both"/>
        <w:outlineLvl w:val="1"/>
        <w:rPr>
          <w:rFonts w:eastAsia="Times New Roman" w:cs="Calibri"/>
          <w:kern w:val="0"/>
          <w:lang w:eastAsia="fr-FR"/>
        </w:rPr>
      </w:pPr>
      <w:r>
        <w:rPr>
          <w:rFonts w:eastAsia="Times New Roman" w:cs="Calibri"/>
          <w:kern w:val="0"/>
          <w:lang w:eastAsia="fr-FR"/>
        </w:rPr>
        <w:t>....................................................................................................................................................</w:t>
      </w:r>
    </w:p>
    <w:p w14:paraId="637C3F97" w14:textId="77777777" w:rsidR="00763CA5" w:rsidRDefault="00AE7BA7" w:rsidP="002E6118">
      <w:pPr>
        <w:tabs>
          <w:tab w:val="left" w:pos="567"/>
        </w:tabs>
        <w:spacing w:after="0" w:line="240" w:lineRule="auto"/>
        <w:ind w:left="708"/>
        <w:jc w:val="both"/>
        <w:rPr>
          <w:rFonts w:eastAsia="Times New Roman" w:cs="Calibri"/>
          <w:i/>
          <w:kern w:val="0"/>
          <w:sz w:val="18"/>
          <w:lang w:eastAsia="pl-PL"/>
        </w:rPr>
      </w:pPr>
      <w:r>
        <w:rPr>
          <w:rFonts w:eastAsia="Times New Roman" w:cs="Calibri"/>
          <w:i/>
          <w:kern w:val="0"/>
          <w:sz w:val="18"/>
          <w:lang w:eastAsia="pl-PL"/>
        </w:rPr>
        <w:t>Nazwa instytucji lub organizacji (Partnera Wiodącego)</w:t>
      </w:r>
    </w:p>
    <w:p w14:paraId="30A07047" w14:textId="77777777" w:rsidR="00763CA5" w:rsidRDefault="00AE7BA7" w:rsidP="002E6118">
      <w:pPr>
        <w:tabs>
          <w:tab w:val="left" w:pos="567"/>
        </w:tabs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z siedzibą w ..............................................................................................................................................</w:t>
      </w:r>
    </w:p>
    <w:p w14:paraId="16002744" w14:textId="77777777" w:rsidR="00763CA5" w:rsidRDefault="00AE7BA7" w:rsidP="002E6118">
      <w:pPr>
        <w:tabs>
          <w:tab w:val="left" w:pos="567"/>
        </w:tabs>
        <w:spacing w:after="0" w:line="240" w:lineRule="auto"/>
        <w:ind w:left="708"/>
        <w:jc w:val="both"/>
        <w:rPr>
          <w:rFonts w:eastAsia="Times New Roman" w:cs="Calibri"/>
          <w:i/>
          <w:kern w:val="0"/>
          <w:sz w:val="18"/>
          <w:szCs w:val="18"/>
          <w:lang w:eastAsia="pl-PL"/>
        </w:rPr>
      </w:pPr>
      <w:r>
        <w:rPr>
          <w:rFonts w:eastAsia="Times New Roman" w:cs="Calibri"/>
          <w:i/>
          <w:kern w:val="0"/>
          <w:sz w:val="18"/>
          <w:szCs w:val="18"/>
          <w:lang w:eastAsia="pl-PL"/>
        </w:rPr>
        <w:t>Adres siedziby</w:t>
      </w:r>
    </w:p>
    <w:p w14:paraId="1EEF1C85" w14:textId="77777777" w:rsidR="00763CA5" w:rsidRDefault="00AE7BA7" w:rsidP="002E6118">
      <w:pPr>
        <w:tabs>
          <w:tab w:val="left" w:pos="567"/>
        </w:tabs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reprezentowaną przez .......................................................................................................................</w:t>
      </w:r>
    </w:p>
    <w:p w14:paraId="5625D25D" w14:textId="77777777" w:rsidR="00763CA5" w:rsidRDefault="00AE7BA7" w:rsidP="002E6118">
      <w:pPr>
        <w:tabs>
          <w:tab w:val="left" w:pos="567"/>
        </w:tabs>
        <w:spacing w:after="0" w:line="240" w:lineRule="auto"/>
        <w:ind w:left="708"/>
        <w:jc w:val="both"/>
      </w:pPr>
      <w:r>
        <w:rPr>
          <w:rFonts w:eastAsia="Times New Roman" w:cs="Calibri"/>
          <w:i/>
          <w:kern w:val="0"/>
          <w:lang w:eastAsia="pl-PL"/>
        </w:rPr>
        <w:t xml:space="preserve">                </w:t>
      </w:r>
      <w:r>
        <w:rPr>
          <w:rFonts w:eastAsia="Times New Roman" w:cs="Calibri"/>
          <w:i/>
          <w:kern w:val="0"/>
          <w:sz w:val="18"/>
          <w:szCs w:val="18"/>
          <w:lang w:eastAsia="pl-PL"/>
        </w:rPr>
        <w:t>Imię i nazwisko osoby uprawnionej do podejmowania decyzji wiążących (reprezentacji)</w:t>
      </w:r>
    </w:p>
    <w:p w14:paraId="04040E88" w14:textId="77777777" w:rsidR="00763CA5" w:rsidRDefault="00AE7BA7" w:rsidP="002E6118">
      <w:pPr>
        <w:autoSpaceDE w:val="0"/>
        <w:spacing w:after="0" w:line="240" w:lineRule="auto"/>
        <w:jc w:val="both"/>
      </w:pPr>
      <w:r>
        <w:rPr>
          <w:rFonts w:eastAsia="Times New Roman" w:cs="Calibri"/>
          <w:color w:val="000000"/>
          <w:kern w:val="0"/>
          <w:lang w:eastAsia="pl-PL"/>
        </w:rPr>
        <w:t>zwanym dalej Partnerem Wiodącym (o którym mowa w art. 39 ust. 9 pkt. 4 ustawy z dnia z dnia 28 kwietnia 2022 r. o zasadach realizacji zadań finansowanych ze środków europejskich w perspektywie finansowej 2021-2027</w:t>
      </w:r>
      <w:r>
        <w:rPr>
          <w:rFonts w:eastAsia="Times New Roman" w:cs="Calibri"/>
          <w:color w:val="000000"/>
          <w:kern w:val="0"/>
          <w:sz w:val="23"/>
          <w:szCs w:val="23"/>
          <w:lang w:eastAsia="pl-PL"/>
        </w:rPr>
        <w:t xml:space="preserve">) </w:t>
      </w:r>
      <w:r>
        <w:rPr>
          <w:rFonts w:eastAsia="Times New Roman" w:cs="Calibri"/>
          <w:color w:val="000000"/>
          <w:kern w:val="0"/>
          <w:lang w:eastAsia="pl-PL"/>
        </w:rPr>
        <w:t xml:space="preserve"> </w:t>
      </w:r>
    </w:p>
    <w:p w14:paraId="2AAE3B98" w14:textId="77777777" w:rsidR="00763CA5" w:rsidRDefault="00763CA5" w:rsidP="002E6118">
      <w:pPr>
        <w:spacing w:after="0" w:line="240" w:lineRule="auto"/>
        <w:jc w:val="both"/>
        <w:rPr>
          <w:rFonts w:eastAsia="Times New Roman" w:cs="Calibri"/>
          <w:b/>
          <w:kern w:val="0"/>
          <w:u w:val="single"/>
          <w:lang w:eastAsia="pl-PL"/>
        </w:rPr>
      </w:pPr>
    </w:p>
    <w:p w14:paraId="7930F4EE" w14:textId="77777777" w:rsidR="00763CA5" w:rsidRDefault="00AE7BA7" w:rsidP="002E6118">
      <w:pPr>
        <w:spacing w:after="0" w:line="240" w:lineRule="auto"/>
        <w:jc w:val="both"/>
      </w:pPr>
      <w:r>
        <w:rPr>
          <w:rFonts w:eastAsia="Times New Roman" w:cs="Calibri"/>
          <w:bCs/>
          <w:kern w:val="0"/>
          <w:lang w:eastAsia="pl-PL"/>
        </w:rPr>
        <w:t>a</w:t>
      </w:r>
    </w:p>
    <w:p w14:paraId="66314FEF" w14:textId="77777777" w:rsidR="00763CA5" w:rsidRDefault="00AE7BA7" w:rsidP="002E6118">
      <w:pPr>
        <w:keepNext/>
        <w:spacing w:after="0" w:line="240" w:lineRule="auto"/>
        <w:jc w:val="both"/>
        <w:outlineLvl w:val="1"/>
        <w:rPr>
          <w:rFonts w:eastAsia="Times New Roman" w:cs="Calibri"/>
          <w:kern w:val="0"/>
          <w:lang w:eastAsia="fr-FR"/>
        </w:rPr>
      </w:pPr>
      <w:r>
        <w:rPr>
          <w:rFonts w:eastAsia="Times New Roman" w:cs="Calibri"/>
          <w:kern w:val="0"/>
          <w:lang w:eastAsia="fr-FR"/>
        </w:rPr>
        <w:t>...................................................................................................................................................</w:t>
      </w:r>
    </w:p>
    <w:p w14:paraId="0CD47F3C" w14:textId="77777777" w:rsidR="00763CA5" w:rsidRDefault="00AE7BA7" w:rsidP="002E6118">
      <w:pPr>
        <w:tabs>
          <w:tab w:val="left" w:pos="567"/>
        </w:tabs>
        <w:spacing w:after="0" w:line="240" w:lineRule="auto"/>
        <w:ind w:left="708"/>
        <w:jc w:val="both"/>
        <w:rPr>
          <w:rFonts w:eastAsia="Times New Roman" w:cs="Calibri"/>
          <w:i/>
          <w:kern w:val="0"/>
          <w:sz w:val="18"/>
          <w:szCs w:val="18"/>
          <w:lang w:eastAsia="pl-PL"/>
        </w:rPr>
      </w:pPr>
      <w:r>
        <w:rPr>
          <w:rFonts w:eastAsia="Times New Roman" w:cs="Calibri"/>
          <w:i/>
          <w:kern w:val="0"/>
          <w:sz w:val="18"/>
          <w:szCs w:val="18"/>
          <w:lang w:eastAsia="pl-PL"/>
        </w:rPr>
        <w:t>Nazwa instytucji lub organizacji (partner)</w:t>
      </w:r>
    </w:p>
    <w:p w14:paraId="4F21DA7E" w14:textId="77777777" w:rsidR="00763CA5" w:rsidRDefault="00AE7BA7" w:rsidP="002E6118">
      <w:pPr>
        <w:tabs>
          <w:tab w:val="left" w:pos="567"/>
        </w:tabs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z siedzibą w ..............................................................................................................................................</w:t>
      </w:r>
    </w:p>
    <w:p w14:paraId="60C7E85E" w14:textId="77777777" w:rsidR="00763CA5" w:rsidRDefault="00AE7BA7" w:rsidP="002E6118">
      <w:pPr>
        <w:tabs>
          <w:tab w:val="left" w:pos="567"/>
        </w:tabs>
        <w:spacing w:after="0" w:line="240" w:lineRule="auto"/>
        <w:ind w:left="708"/>
        <w:jc w:val="both"/>
        <w:rPr>
          <w:rFonts w:eastAsia="Times New Roman" w:cs="Calibri"/>
          <w:i/>
          <w:kern w:val="0"/>
          <w:sz w:val="18"/>
          <w:szCs w:val="18"/>
          <w:lang w:eastAsia="pl-PL"/>
        </w:rPr>
      </w:pPr>
      <w:r>
        <w:rPr>
          <w:rFonts w:eastAsia="Times New Roman" w:cs="Calibri"/>
          <w:i/>
          <w:kern w:val="0"/>
          <w:sz w:val="18"/>
          <w:szCs w:val="18"/>
          <w:lang w:eastAsia="pl-PL"/>
        </w:rPr>
        <w:t>Adres siedziby</w:t>
      </w:r>
    </w:p>
    <w:p w14:paraId="702A3AC2" w14:textId="77777777" w:rsidR="00763CA5" w:rsidRDefault="00AE7BA7" w:rsidP="002E6118">
      <w:pPr>
        <w:tabs>
          <w:tab w:val="left" w:pos="567"/>
        </w:tabs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reprezentowaną przez ............................................................................................................................</w:t>
      </w:r>
    </w:p>
    <w:p w14:paraId="1F1D11CD" w14:textId="77777777" w:rsidR="00763CA5" w:rsidRDefault="00AE7BA7" w:rsidP="002E6118">
      <w:pPr>
        <w:tabs>
          <w:tab w:val="left" w:pos="567"/>
        </w:tabs>
        <w:spacing w:after="0" w:line="240" w:lineRule="auto"/>
        <w:ind w:left="708"/>
        <w:jc w:val="both"/>
      </w:pPr>
      <w:r>
        <w:rPr>
          <w:rFonts w:eastAsia="Times New Roman" w:cs="Calibri"/>
          <w:i/>
          <w:kern w:val="0"/>
          <w:lang w:eastAsia="pl-PL"/>
        </w:rPr>
        <w:t xml:space="preserve">               </w:t>
      </w:r>
      <w:r>
        <w:rPr>
          <w:rFonts w:eastAsia="Times New Roman" w:cs="Calibri"/>
          <w:i/>
          <w:kern w:val="0"/>
          <w:sz w:val="18"/>
          <w:szCs w:val="18"/>
          <w:lang w:eastAsia="pl-PL"/>
        </w:rPr>
        <w:t>Imię i nazwisko osoby uprawnionej do podejmowania decyzji wiążących (reprezentacji)</w:t>
      </w:r>
    </w:p>
    <w:p w14:paraId="3940998C" w14:textId="77777777" w:rsidR="00763CA5" w:rsidRDefault="00AE7BA7" w:rsidP="002E6118">
      <w:pPr>
        <w:tabs>
          <w:tab w:val="left" w:pos="567"/>
        </w:tabs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zwaną dalej Partnerem nr 1</w:t>
      </w:r>
    </w:p>
    <w:p w14:paraId="48F859CB" w14:textId="77777777" w:rsidR="00763CA5" w:rsidRDefault="00763CA5" w:rsidP="002E6118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7A99920A" w14:textId="77777777" w:rsidR="00763CA5" w:rsidRDefault="00AE7BA7" w:rsidP="002E6118">
      <w:pPr>
        <w:spacing w:after="0" w:line="240" w:lineRule="auto"/>
        <w:jc w:val="both"/>
      </w:pPr>
      <w:r>
        <w:rPr>
          <w:rFonts w:eastAsia="Times New Roman" w:cs="Calibri"/>
          <w:bCs/>
          <w:kern w:val="0"/>
          <w:lang w:eastAsia="pl-PL"/>
        </w:rPr>
        <w:t>a</w:t>
      </w:r>
    </w:p>
    <w:p w14:paraId="70848CE8" w14:textId="77777777" w:rsidR="00763CA5" w:rsidRDefault="00AE7BA7" w:rsidP="002E6118">
      <w:pPr>
        <w:keepNext/>
        <w:spacing w:after="0" w:line="240" w:lineRule="auto"/>
        <w:jc w:val="both"/>
        <w:outlineLvl w:val="1"/>
        <w:rPr>
          <w:rFonts w:eastAsia="Times New Roman" w:cs="Calibri"/>
          <w:kern w:val="0"/>
          <w:lang w:eastAsia="fr-FR"/>
        </w:rPr>
      </w:pPr>
      <w:r>
        <w:rPr>
          <w:rFonts w:eastAsia="Times New Roman" w:cs="Calibri"/>
          <w:kern w:val="0"/>
          <w:lang w:eastAsia="fr-FR"/>
        </w:rPr>
        <w:t>....................................................................................................................................................</w:t>
      </w:r>
    </w:p>
    <w:p w14:paraId="281E831D" w14:textId="77777777" w:rsidR="00763CA5" w:rsidRDefault="00AE7BA7" w:rsidP="002E6118">
      <w:pPr>
        <w:tabs>
          <w:tab w:val="left" w:pos="567"/>
        </w:tabs>
        <w:spacing w:after="0" w:line="240" w:lineRule="auto"/>
        <w:ind w:left="708"/>
        <w:jc w:val="both"/>
        <w:rPr>
          <w:rFonts w:eastAsia="Times New Roman" w:cs="Calibri"/>
          <w:i/>
          <w:kern w:val="0"/>
          <w:sz w:val="18"/>
          <w:szCs w:val="18"/>
          <w:lang w:eastAsia="pl-PL"/>
        </w:rPr>
      </w:pPr>
      <w:r>
        <w:rPr>
          <w:rFonts w:eastAsia="Times New Roman" w:cs="Calibri"/>
          <w:i/>
          <w:kern w:val="0"/>
          <w:sz w:val="18"/>
          <w:szCs w:val="18"/>
          <w:lang w:eastAsia="pl-PL"/>
        </w:rPr>
        <w:t>Nazwa instytucji lub organizacji (partner)</w:t>
      </w:r>
    </w:p>
    <w:p w14:paraId="3598B97E" w14:textId="77777777" w:rsidR="00763CA5" w:rsidRDefault="00AE7BA7" w:rsidP="002E6118">
      <w:pPr>
        <w:tabs>
          <w:tab w:val="left" w:pos="567"/>
        </w:tabs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z siedzibą w ..............................................................................................................................................</w:t>
      </w:r>
    </w:p>
    <w:p w14:paraId="3F10D4F7" w14:textId="77777777" w:rsidR="00763CA5" w:rsidRDefault="00AE7BA7" w:rsidP="002E6118">
      <w:pPr>
        <w:tabs>
          <w:tab w:val="left" w:pos="567"/>
        </w:tabs>
        <w:spacing w:after="0" w:line="240" w:lineRule="auto"/>
        <w:ind w:left="708"/>
        <w:jc w:val="both"/>
        <w:rPr>
          <w:rFonts w:eastAsia="Times New Roman" w:cs="Calibri"/>
          <w:i/>
          <w:kern w:val="0"/>
          <w:sz w:val="18"/>
          <w:szCs w:val="18"/>
          <w:lang w:eastAsia="pl-PL"/>
        </w:rPr>
      </w:pPr>
      <w:r>
        <w:rPr>
          <w:rFonts w:eastAsia="Times New Roman" w:cs="Calibri"/>
          <w:i/>
          <w:kern w:val="0"/>
          <w:sz w:val="18"/>
          <w:szCs w:val="18"/>
          <w:lang w:eastAsia="pl-PL"/>
        </w:rPr>
        <w:t>Adres siedziby</w:t>
      </w:r>
    </w:p>
    <w:p w14:paraId="03C6D86F" w14:textId="77777777" w:rsidR="00763CA5" w:rsidRDefault="00AE7BA7" w:rsidP="002E6118">
      <w:pPr>
        <w:tabs>
          <w:tab w:val="left" w:pos="567"/>
        </w:tabs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reprezentowaną przez ......................................................................................................................</w:t>
      </w:r>
    </w:p>
    <w:p w14:paraId="7E69BF7C" w14:textId="77777777" w:rsidR="00763CA5" w:rsidRDefault="00AE7BA7" w:rsidP="002E6118">
      <w:pPr>
        <w:tabs>
          <w:tab w:val="left" w:pos="567"/>
        </w:tabs>
        <w:spacing w:after="0" w:line="240" w:lineRule="auto"/>
        <w:ind w:left="708"/>
        <w:jc w:val="both"/>
      </w:pPr>
      <w:r>
        <w:rPr>
          <w:rFonts w:eastAsia="Times New Roman" w:cs="Calibri"/>
          <w:i/>
          <w:kern w:val="0"/>
          <w:lang w:eastAsia="pl-PL"/>
        </w:rPr>
        <w:t xml:space="preserve">               </w:t>
      </w:r>
      <w:r>
        <w:rPr>
          <w:rFonts w:eastAsia="Times New Roman" w:cs="Calibri"/>
          <w:i/>
          <w:kern w:val="0"/>
          <w:sz w:val="18"/>
          <w:szCs w:val="18"/>
          <w:lang w:eastAsia="pl-PL"/>
        </w:rPr>
        <w:t>Imię i nazwisko osoby uprawnionej do podejmowania decyzji wiążących (reprezentacji)</w:t>
      </w:r>
    </w:p>
    <w:p w14:paraId="39E3FBD9" w14:textId="77777777" w:rsidR="00763CA5" w:rsidRDefault="00AE7BA7" w:rsidP="002E6118">
      <w:pPr>
        <w:tabs>
          <w:tab w:val="left" w:pos="567"/>
        </w:tabs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zwaną dalej Partnerem nr 2</w:t>
      </w:r>
    </w:p>
    <w:p w14:paraId="7A417AC9" w14:textId="77777777" w:rsidR="00763CA5" w:rsidRDefault="00763CA5" w:rsidP="002E6118">
      <w:pPr>
        <w:spacing w:after="0" w:line="240" w:lineRule="auto"/>
        <w:jc w:val="both"/>
        <w:rPr>
          <w:rFonts w:eastAsia="Times New Roman" w:cs="Calibri"/>
          <w:b/>
          <w:kern w:val="0"/>
          <w:u w:val="single"/>
          <w:lang w:eastAsia="pl-PL"/>
        </w:rPr>
      </w:pPr>
    </w:p>
    <w:p w14:paraId="3D1071BF" w14:textId="77777777" w:rsidR="00763CA5" w:rsidRDefault="00AE7BA7" w:rsidP="002E6118">
      <w:pPr>
        <w:spacing w:after="0" w:line="240" w:lineRule="auto"/>
        <w:jc w:val="both"/>
      </w:pPr>
      <w:r>
        <w:rPr>
          <w:rFonts w:eastAsia="Times New Roman" w:cs="Calibri"/>
          <w:bCs/>
          <w:kern w:val="0"/>
          <w:lang w:eastAsia="pl-PL"/>
        </w:rPr>
        <w:t>a</w:t>
      </w:r>
    </w:p>
    <w:p w14:paraId="3AE888A0" w14:textId="77777777" w:rsidR="00763CA5" w:rsidRDefault="00AE7BA7" w:rsidP="002E6118">
      <w:pPr>
        <w:keepNext/>
        <w:spacing w:after="0" w:line="240" w:lineRule="auto"/>
        <w:jc w:val="both"/>
        <w:outlineLvl w:val="1"/>
        <w:rPr>
          <w:rFonts w:eastAsia="Times New Roman" w:cs="Calibri"/>
          <w:kern w:val="0"/>
          <w:lang w:eastAsia="fr-FR"/>
        </w:rPr>
      </w:pPr>
      <w:r>
        <w:rPr>
          <w:rFonts w:eastAsia="Times New Roman" w:cs="Calibri"/>
          <w:kern w:val="0"/>
          <w:lang w:eastAsia="fr-FR"/>
        </w:rPr>
        <w:t>....................................................................................................................................................</w:t>
      </w:r>
    </w:p>
    <w:p w14:paraId="05CE2C9C" w14:textId="77777777" w:rsidR="00763CA5" w:rsidRDefault="00AE7BA7" w:rsidP="002E6118">
      <w:pPr>
        <w:tabs>
          <w:tab w:val="left" w:pos="567"/>
        </w:tabs>
        <w:spacing w:after="0" w:line="240" w:lineRule="auto"/>
        <w:ind w:left="708"/>
        <w:jc w:val="both"/>
        <w:rPr>
          <w:rFonts w:eastAsia="Times New Roman" w:cs="Calibri"/>
          <w:i/>
          <w:kern w:val="0"/>
          <w:sz w:val="18"/>
          <w:szCs w:val="18"/>
          <w:lang w:eastAsia="pl-PL"/>
        </w:rPr>
      </w:pPr>
      <w:r>
        <w:rPr>
          <w:rFonts w:eastAsia="Times New Roman" w:cs="Calibri"/>
          <w:i/>
          <w:kern w:val="0"/>
          <w:sz w:val="18"/>
          <w:szCs w:val="18"/>
          <w:lang w:eastAsia="pl-PL"/>
        </w:rPr>
        <w:t>Nazwa instytucji lub organizacji</w:t>
      </w:r>
    </w:p>
    <w:p w14:paraId="5191FEEA" w14:textId="77777777" w:rsidR="00763CA5" w:rsidRDefault="00AE7BA7" w:rsidP="002E6118">
      <w:pPr>
        <w:tabs>
          <w:tab w:val="left" w:pos="567"/>
        </w:tabs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z siedzibą w .............................................................................................................................................</w:t>
      </w:r>
    </w:p>
    <w:p w14:paraId="68ED3138" w14:textId="77777777" w:rsidR="00763CA5" w:rsidRDefault="00AE7BA7" w:rsidP="002E6118">
      <w:pPr>
        <w:tabs>
          <w:tab w:val="left" w:pos="567"/>
        </w:tabs>
        <w:spacing w:after="0" w:line="240" w:lineRule="auto"/>
        <w:ind w:left="708"/>
        <w:jc w:val="both"/>
        <w:rPr>
          <w:rFonts w:eastAsia="Times New Roman" w:cs="Calibri"/>
          <w:i/>
          <w:kern w:val="0"/>
          <w:sz w:val="18"/>
          <w:szCs w:val="18"/>
          <w:lang w:eastAsia="pl-PL"/>
        </w:rPr>
      </w:pPr>
      <w:r>
        <w:rPr>
          <w:rFonts w:eastAsia="Times New Roman" w:cs="Calibri"/>
          <w:i/>
          <w:kern w:val="0"/>
          <w:sz w:val="18"/>
          <w:szCs w:val="18"/>
          <w:lang w:eastAsia="pl-PL"/>
        </w:rPr>
        <w:t>Adres siedziby</w:t>
      </w:r>
    </w:p>
    <w:p w14:paraId="6E8625DB" w14:textId="77777777" w:rsidR="00763CA5" w:rsidRDefault="00AE7BA7" w:rsidP="002E6118">
      <w:pPr>
        <w:tabs>
          <w:tab w:val="left" w:pos="567"/>
        </w:tabs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reprezentowaną przez ............................................................................................................................</w:t>
      </w:r>
    </w:p>
    <w:p w14:paraId="2B672DB5" w14:textId="77777777" w:rsidR="00763CA5" w:rsidRDefault="00AE7BA7" w:rsidP="002E6118">
      <w:pPr>
        <w:tabs>
          <w:tab w:val="left" w:pos="567"/>
        </w:tabs>
        <w:spacing w:after="0" w:line="240" w:lineRule="auto"/>
        <w:ind w:left="708"/>
        <w:jc w:val="both"/>
      </w:pPr>
      <w:r>
        <w:rPr>
          <w:rFonts w:eastAsia="Times New Roman" w:cs="Calibri"/>
          <w:i/>
          <w:kern w:val="0"/>
          <w:lang w:eastAsia="pl-PL"/>
        </w:rPr>
        <w:t xml:space="preserve">               </w:t>
      </w:r>
      <w:r>
        <w:rPr>
          <w:rFonts w:eastAsia="Times New Roman" w:cs="Calibri"/>
          <w:i/>
          <w:kern w:val="0"/>
          <w:sz w:val="18"/>
          <w:szCs w:val="18"/>
          <w:lang w:eastAsia="pl-PL"/>
        </w:rPr>
        <w:t>Imię i nazwisko osoby uprawnionej do podejmowania decyzji wiążących (reprezentacji)</w:t>
      </w:r>
    </w:p>
    <w:p w14:paraId="30514901" w14:textId="77777777" w:rsidR="00763CA5" w:rsidRDefault="00AE7BA7" w:rsidP="002E6118">
      <w:pPr>
        <w:tabs>
          <w:tab w:val="left" w:pos="567"/>
        </w:tabs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zwaną dalej Partnerem nr n</w:t>
      </w:r>
    </w:p>
    <w:p w14:paraId="396A7372" w14:textId="77777777" w:rsidR="00763CA5" w:rsidRDefault="00763CA5">
      <w:pPr>
        <w:spacing w:after="0" w:line="240" w:lineRule="auto"/>
        <w:rPr>
          <w:rFonts w:eastAsia="Times New Roman" w:cs="Calibri"/>
          <w:kern w:val="0"/>
          <w:lang w:eastAsia="pl-PL"/>
        </w:rPr>
      </w:pPr>
    </w:p>
    <w:p w14:paraId="43DBAC36" w14:textId="77777777" w:rsidR="00763CA5" w:rsidRDefault="00AE7BA7">
      <w:pPr>
        <w:spacing w:after="0" w:line="240" w:lineRule="auto"/>
        <w:jc w:val="center"/>
      </w:pPr>
      <w:r>
        <w:rPr>
          <w:rFonts w:eastAsia="Times New Roman" w:cs="Calibri"/>
          <w:kern w:val="0"/>
          <w:lang w:eastAsia="pl-PL"/>
        </w:rPr>
        <w:t>§ 1.</w:t>
      </w:r>
    </w:p>
    <w:p w14:paraId="5D6A7E9D" w14:textId="77777777" w:rsidR="00763CA5" w:rsidRDefault="00AE7BA7">
      <w:pPr>
        <w:spacing w:after="0" w:line="240" w:lineRule="auto"/>
        <w:jc w:val="center"/>
        <w:rPr>
          <w:rFonts w:eastAsia="Times New Roman" w:cs="Calibri"/>
          <w:b/>
          <w:kern w:val="0"/>
          <w:lang w:eastAsia="pl-PL"/>
        </w:rPr>
      </w:pPr>
      <w:r>
        <w:rPr>
          <w:rFonts w:eastAsia="Times New Roman" w:cs="Calibri"/>
          <w:b/>
          <w:kern w:val="0"/>
          <w:lang w:eastAsia="pl-PL"/>
        </w:rPr>
        <w:t>Zakres umowy</w:t>
      </w:r>
    </w:p>
    <w:p w14:paraId="5988358F" w14:textId="77777777" w:rsidR="00763CA5" w:rsidRDefault="00763CA5">
      <w:pPr>
        <w:spacing w:after="0" w:line="240" w:lineRule="auto"/>
        <w:rPr>
          <w:rFonts w:eastAsia="Times New Roman" w:cs="Calibri"/>
          <w:kern w:val="0"/>
          <w:lang w:eastAsia="pl-PL"/>
        </w:rPr>
      </w:pPr>
    </w:p>
    <w:p w14:paraId="597B97B3" w14:textId="77777777" w:rsidR="00763CA5" w:rsidRDefault="00AE7BA7" w:rsidP="002E6118">
      <w:pPr>
        <w:numPr>
          <w:ilvl w:val="0"/>
          <w:numId w:val="1"/>
        </w:numPr>
        <w:tabs>
          <w:tab w:val="left" w:pos="426"/>
          <w:tab w:val="left" w:pos="720"/>
        </w:tabs>
        <w:spacing w:after="120" w:line="240" w:lineRule="auto"/>
        <w:ind w:left="425" w:hanging="425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 xml:space="preserve">Ustanawia się partnerstwo na rzecz realizacji projektu EFS + « tytuł Projektu», realizowanego w ramach Działania...................., Priorytetu…….. programu Fundusze Europejskie dla Podlaskiego 2021-2027, zwanego dalej „Projektem” </w:t>
      </w:r>
    </w:p>
    <w:p w14:paraId="75778551" w14:textId="77777777" w:rsidR="00763CA5" w:rsidRDefault="00AE7BA7" w:rsidP="002E6118">
      <w:pPr>
        <w:numPr>
          <w:ilvl w:val="0"/>
          <w:numId w:val="1"/>
        </w:numPr>
        <w:tabs>
          <w:tab w:val="left" w:pos="426"/>
          <w:tab w:val="left" w:pos="720"/>
        </w:tabs>
        <w:spacing w:after="120" w:line="240" w:lineRule="auto"/>
        <w:ind w:left="425" w:hanging="425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Strony umowy stwierdzają zgodnie, że wskazane w ust. 1 Partnerstwo zostało utworzone w celu realizacji Projektu, którego opis stanowi wniosek o dofinansowanie. Strony zobowiązują się do realizacji projektu zgodnie z aktualnym wnioskiem o dofinansowanie.</w:t>
      </w:r>
    </w:p>
    <w:p w14:paraId="054265B9" w14:textId="77777777" w:rsidR="00763CA5" w:rsidRDefault="00AE7BA7" w:rsidP="002E6118">
      <w:pPr>
        <w:numPr>
          <w:ilvl w:val="0"/>
          <w:numId w:val="1"/>
        </w:numPr>
        <w:tabs>
          <w:tab w:val="left" w:pos="426"/>
          <w:tab w:val="left" w:pos="720"/>
        </w:tabs>
        <w:spacing w:after="120" w:line="240" w:lineRule="auto"/>
        <w:ind w:left="425" w:hanging="425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 xml:space="preserve">Umowa określa zasady funkcjonowania Partnerstwa, zasady współpracy Partnera Wiodącego </w:t>
      </w:r>
      <w:r>
        <w:rPr>
          <w:rFonts w:eastAsia="Times New Roman" w:cs="Calibri"/>
          <w:kern w:val="0"/>
          <w:lang w:eastAsia="pl-PL"/>
        </w:rPr>
        <w:br/>
        <w:t xml:space="preserve">i Partnerów oraz współpracy między Partnerami przy realizacji Projektu, o którym mowa w ust. 1. oraz w okresie jego trwałości (jeżeli wynika to z zapisów wniosku o dofinansowanie). </w:t>
      </w:r>
    </w:p>
    <w:p w14:paraId="5F450FE5" w14:textId="77777777" w:rsidR="00763CA5" w:rsidRDefault="00AE7BA7" w:rsidP="002E6118">
      <w:pPr>
        <w:numPr>
          <w:ilvl w:val="0"/>
          <w:numId w:val="1"/>
        </w:numPr>
        <w:tabs>
          <w:tab w:val="left" w:pos="426"/>
          <w:tab w:val="left" w:pos="720"/>
        </w:tabs>
        <w:spacing w:after="120" w:line="240" w:lineRule="auto"/>
        <w:ind w:left="425" w:hanging="425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 xml:space="preserve">Okres realizacji Projektu jest zgodny z okresem wskazanym we wniosku o dofinansowanie </w:t>
      </w:r>
      <w:r>
        <w:rPr>
          <w:rFonts w:eastAsia="Times New Roman" w:cs="Calibri"/>
          <w:kern w:val="0"/>
          <w:lang w:eastAsia="pl-PL"/>
        </w:rPr>
        <w:br/>
        <w:t xml:space="preserve">i dotyczy realizacji zadań w ramach Projektu. </w:t>
      </w:r>
    </w:p>
    <w:p w14:paraId="777FAC0A" w14:textId="77777777" w:rsidR="00763CA5" w:rsidRDefault="00763CA5">
      <w:pPr>
        <w:spacing w:after="0" w:line="240" w:lineRule="auto"/>
        <w:rPr>
          <w:rFonts w:eastAsia="Times New Roman" w:cs="Calibri"/>
          <w:kern w:val="0"/>
          <w:lang w:eastAsia="pl-PL"/>
        </w:rPr>
      </w:pPr>
    </w:p>
    <w:p w14:paraId="77F7F264" w14:textId="77777777" w:rsidR="00763CA5" w:rsidRDefault="00AE7BA7">
      <w:pPr>
        <w:spacing w:after="0" w:line="240" w:lineRule="auto"/>
        <w:jc w:val="center"/>
      </w:pPr>
      <w:r>
        <w:rPr>
          <w:rFonts w:eastAsia="Times New Roman" w:cs="Calibri"/>
          <w:bCs/>
          <w:kern w:val="0"/>
          <w:lang w:eastAsia="pl-PL"/>
        </w:rPr>
        <w:t>§</w:t>
      </w:r>
      <w:r>
        <w:rPr>
          <w:rFonts w:eastAsia="Times New Roman" w:cs="Calibri"/>
          <w:b/>
          <w:kern w:val="0"/>
          <w:lang w:eastAsia="pl-PL"/>
        </w:rPr>
        <w:t xml:space="preserve"> </w:t>
      </w:r>
      <w:r>
        <w:rPr>
          <w:rFonts w:eastAsia="Times New Roman" w:cs="Calibri"/>
          <w:bCs/>
          <w:kern w:val="0"/>
          <w:lang w:eastAsia="pl-PL"/>
        </w:rPr>
        <w:t>2.</w:t>
      </w:r>
    </w:p>
    <w:p w14:paraId="7E1AE2C8" w14:textId="77777777" w:rsidR="00763CA5" w:rsidRDefault="00AE7BA7">
      <w:pPr>
        <w:spacing w:after="120" w:line="240" w:lineRule="auto"/>
        <w:jc w:val="center"/>
        <w:rPr>
          <w:rFonts w:eastAsia="Times New Roman" w:cs="Calibri"/>
          <w:b/>
          <w:kern w:val="0"/>
          <w:lang w:eastAsia="pl-PL"/>
        </w:rPr>
      </w:pPr>
      <w:r>
        <w:rPr>
          <w:rFonts w:eastAsia="Times New Roman" w:cs="Calibri"/>
          <w:b/>
          <w:kern w:val="0"/>
          <w:lang w:eastAsia="pl-PL"/>
        </w:rPr>
        <w:t>Odpowiedzialność Partnerów</w:t>
      </w:r>
    </w:p>
    <w:p w14:paraId="26F6A6C5" w14:textId="76FAB204" w:rsidR="00D32A11" w:rsidRDefault="00D32A11" w:rsidP="002E6118">
      <w:pPr>
        <w:numPr>
          <w:ilvl w:val="0"/>
          <w:numId w:val="2"/>
        </w:numPr>
        <w:tabs>
          <w:tab w:val="left" w:pos="426"/>
          <w:tab w:val="left" w:pos="2424"/>
        </w:tabs>
        <w:spacing w:after="120" w:line="240" w:lineRule="auto"/>
        <w:ind w:left="426" w:hanging="426"/>
        <w:jc w:val="both"/>
      </w:pPr>
      <w:r>
        <w:rPr>
          <w:rFonts w:eastAsia="Times New Roman" w:cs="Calibri"/>
          <w:kern w:val="0"/>
          <w:lang w:eastAsia="pl-PL"/>
        </w:rPr>
        <w:t xml:space="preserve">Partnerzy upoważniają Partnera Wiodącego do reprezentowania Partnerów wobec osób trzecich w działaniach związanych z realizacją Projektu, w tym do zawarcia w ich imieniu i na ich rzecz umowy o dofinansowanie Projektu z </w:t>
      </w:r>
      <w:r w:rsidR="00904E57">
        <w:rPr>
          <w:rFonts w:eastAsia="Times New Roman" w:cs="Calibri"/>
          <w:bCs/>
          <w:kern w:val="0"/>
          <w:lang w:eastAsia="pl-PL"/>
        </w:rPr>
        <w:t>Instytucją Zarządzającą FEDP 2021-2027 (IZ)</w:t>
      </w:r>
      <w:r>
        <w:rPr>
          <w:rFonts w:eastAsia="Times New Roman" w:cs="Calibri"/>
          <w:kern w:val="0"/>
          <w:lang w:eastAsia="pl-PL"/>
        </w:rPr>
        <w:t>. Zakres upoważnienia został określony w Pełnomocnictwie dla Partnera Wiodącego do reprezentowania Partnerów stanowiącym załącznik nr 1 do niniejszej umowy.</w:t>
      </w:r>
    </w:p>
    <w:p w14:paraId="3399C431" w14:textId="5C7242B1" w:rsidR="00D32A11" w:rsidRDefault="00D32A11" w:rsidP="002E6118">
      <w:pPr>
        <w:numPr>
          <w:ilvl w:val="0"/>
          <w:numId w:val="2"/>
        </w:numPr>
        <w:tabs>
          <w:tab w:val="left" w:pos="426"/>
          <w:tab w:val="left" w:pos="2424"/>
        </w:tabs>
        <w:spacing w:after="120" w:line="240" w:lineRule="auto"/>
        <w:ind w:left="426" w:hanging="426"/>
        <w:jc w:val="both"/>
        <w:rPr>
          <w:rFonts w:eastAsia="Times New Roman" w:cs="Calibri"/>
          <w:kern w:val="0"/>
          <w:lang w:eastAsia="pl-PL"/>
        </w:rPr>
      </w:pPr>
      <w:r w:rsidRPr="00D32A11">
        <w:rPr>
          <w:rFonts w:eastAsia="Times New Roman" w:cs="Calibri"/>
          <w:kern w:val="0"/>
          <w:lang w:eastAsia="pl-PL"/>
        </w:rPr>
        <w:t>Strony umowy ponoszą odpowiedzialność za prawidłową realizację umowy o dofinansowanie Projektu, która zostanie zawarta przez Partnera Wiodącego</w:t>
      </w:r>
      <w:r>
        <w:rPr>
          <w:rFonts w:eastAsia="Times New Roman" w:cs="Calibri"/>
          <w:kern w:val="0"/>
          <w:lang w:eastAsia="pl-PL"/>
        </w:rPr>
        <w:t xml:space="preserve"> </w:t>
      </w:r>
      <w:r w:rsidRPr="00D32A11">
        <w:rPr>
          <w:rFonts w:eastAsia="Times New Roman" w:cs="Calibri"/>
          <w:kern w:val="0"/>
          <w:lang w:eastAsia="pl-PL"/>
        </w:rPr>
        <w:t>z IZ.</w:t>
      </w:r>
    </w:p>
    <w:p w14:paraId="57D978E3" w14:textId="4A23A74A" w:rsidR="00440DB1" w:rsidRDefault="00495E0B" w:rsidP="002E6118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eastAsia="Times New Roman" w:cs="Calibri"/>
          <w:kern w:val="0"/>
          <w:lang w:eastAsia="pl-PL"/>
        </w:rPr>
      </w:pPr>
      <w:r w:rsidRPr="001940FE">
        <w:rPr>
          <w:rFonts w:eastAsia="Times New Roman" w:cs="Calibri"/>
          <w:kern w:val="0"/>
          <w:lang w:eastAsia="pl-PL"/>
        </w:rPr>
        <w:t>Partner</w:t>
      </w:r>
      <w:r w:rsidR="0094629A" w:rsidRPr="001940FE">
        <w:rPr>
          <w:rFonts w:eastAsia="Times New Roman" w:cs="Calibri"/>
          <w:kern w:val="0"/>
          <w:lang w:eastAsia="pl-PL"/>
        </w:rPr>
        <w:t xml:space="preserve"> Wiodący i Partnerz</w:t>
      </w:r>
      <w:r w:rsidRPr="001940FE">
        <w:rPr>
          <w:rFonts w:eastAsia="Times New Roman" w:cs="Calibri"/>
          <w:kern w:val="0"/>
          <w:lang w:eastAsia="pl-PL"/>
        </w:rPr>
        <w:t>y zobowiązują się do przestrzegania przepisów wspólnotowych na wszystkich etapach wdrażania projektu w zakresie polityk horyzontalnych (</w:t>
      </w:r>
      <w:r w:rsidR="001940FE" w:rsidRPr="001940FE">
        <w:rPr>
          <w:rFonts w:eastAsia="Times New Roman" w:cs="Calibri"/>
          <w:kern w:val="0"/>
          <w:lang w:eastAsia="pl-PL"/>
        </w:rPr>
        <w:t>założeń Karty Praw Podstawowych i Konwencji o prawach osób niepełnosprawnych,</w:t>
      </w:r>
      <w:r w:rsidR="001940FE" w:rsidRPr="001940FE">
        <w:t xml:space="preserve"> </w:t>
      </w:r>
      <w:r w:rsidR="001940FE" w:rsidRPr="001940FE">
        <w:rPr>
          <w:rFonts w:eastAsia="Times New Roman" w:cs="Calibri"/>
          <w:kern w:val="0"/>
          <w:lang w:eastAsia="pl-PL"/>
        </w:rPr>
        <w:t>zasady równości szans i niedyskryminacji, w tym dostępności dla osób z niepełnosprawnościami, zasady równości kobiet i mężczyzn, koncepcji zrównoważonego rozwoju</w:t>
      </w:r>
      <w:r w:rsidRPr="001940FE">
        <w:rPr>
          <w:rFonts w:eastAsia="Times New Roman" w:cs="Calibri"/>
          <w:kern w:val="0"/>
          <w:lang w:eastAsia="pl-PL"/>
        </w:rPr>
        <w:t xml:space="preserve">). </w:t>
      </w:r>
      <w:r w:rsidR="0094629A" w:rsidRPr="001940FE">
        <w:rPr>
          <w:rFonts w:eastAsia="Times New Roman" w:cs="Calibri"/>
          <w:kern w:val="0"/>
          <w:lang w:eastAsia="pl-PL"/>
        </w:rPr>
        <w:br/>
      </w:r>
    </w:p>
    <w:p w14:paraId="71F2D97E" w14:textId="54D59DBE" w:rsidR="00495E0B" w:rsidRPr="001940FE" w:rsidRDefault="00495E0B" w:rsidP="00984516">
      <w:pPr>
        <w:tabs>
          <w:tab w:val="left" w:pos="426"/>
        </w:tabs>
        <w:spacing w:after="120" w:line="240" w:lineRule="auto"/>
        <w:ind w:left="426"/>
        <w:rPr>
          <w:rFonts w:eastAsia="Times New Roman" w:cs="Calibri"/>
          <w:kern w:val="0"/>
          <w:lang w:eastAsia="pl-PL"/>
        </w:rPr>
      </w:pPr>
    </w:p>
    <w:p w14:paraId="52E02711" w14:textId="77777777" w:rsidR="00763CA5" w:rsidRDefault="00763CA5">
      <w:pPr>
        <w:spacing w:after="0" w:line="240" w:lineRule="auto"/>
        <w:rPr>
          <w:rFonts w:eastAsia="Times New Roman" w:cs="Calibri"/>
          <w:bCs/>
          <w:kern w:val="0"/>
          <w:lang w:eastAsia="pl-PL"/>
        </w:rPr>
      </w:pPr>
    </w:p>
    <w:p w14:paraId="7C479BE0" w14:textId="77777777" w:rsidR="00763CA5" w:rsidRDefault="00AE7BA7">
      <w:pPr>
        <w:spacing w:after="0" w:line="240" w:lineRule="auto"/>
        <w:jc w:val="center"/>
      </w:pPr>
      <w:r>
        <w:rPr>
          <w:rFonts w:eastAsia="Times New Roman" w:cs="Calibri"/>
          <w:bCs/>
          <w:kern w:val="0"/>
          <w:lang w:eastAsia="pl-PL"/>
        </w:rPr>
        <w:t>§</w:t>
      </w:r>
      <w:r>
        <w:rPr>
          <w:rFonts w:eastAsia="Times New Roman" w:cs="Calibri"/>
          <w:b/>
          <w:kern w:val="0"/>
          <w:lang w:eastAsia="pl-PL"/>
        </w:rPr>
        <w:t xml:space="preserve"> </w:t>
      </w:r>
      <w:r>
        <w:rPr>
          <w:rFonts w:eastAsia="Times New Roman" w:cs="Calibri"/>
          <w:bCs/>
          <w:kern w:val="0"/>
          <w:lang w:eastAsia="pl-PL"/>
        </w:rPr>
        <w:t>3.</w:t>
      </w:r>
    </w:p>
    <w:p w14:paraId="6233E55F" w14:textId="77777777" w:rsidR="00763CA5" w:rsidRDefault="00AE7BA7">
      <w:pPr>
        <w:spacing w:after="0" w:line="240" w:lineRule="auto"/>
        <w:jc w:val="center"/>
      </w:pPr>
      <w:r>
        <w:rPr>
          <w:rFonts w:eastAsia="Times New Roman" w:cs="Calibri"/>
          <w:b/>
          <w:bCs/>
          <w:kern w:val="0"/>
          <w:lang w:eastAsia="pl-PL"/>
        </w:rPr>
        <w:t>Uprawnienia, obowiązki i odpowiedzialność</w:t>
      </w:r>
      <w:r>
        <w:rPr>
          <w:rFonts w:eastAsia="Times New Roman" w:cs="Calibri"/>
          <w:b/>
          <w:kern w:val="0"/>
          <w:lang w:eastAsia="pl-PL"/>
        </w:rPr>
        <w:t xml:space="preserve"> Partnera Wiodącego</w:t>
      </w:r>
    </w:p>
    <w:p w14:paraId="7BF3573B" w14:textId="77777777" w:rsidR="00763CA5" w:rsidRDefault="00763CA5">
      <w:pPr>
        <w:spacing w:after="0" w:line="240" w:lineRule="auto"/>
        <w:rPr>
          <w:rFonts w:eastAsia="Times New Roman" w:cs="Calibri"/>
          <w:kern w:val="0"/>
          <w:lang w:eastAsia="pl-PL"/>
        </w:rPr>
      </w:pPr>
    </w:p>
    <w:p w14:paraId="41667DF3" w14:textId="77777777" w:rsidR="00763CA5" w:rsidRPr="004349E6" w:rsidRDefault="00AE7BA7" w:rsidP="002E6118">
      <w:pPr>
        <w:numPr>
          <w:ilvl w:val="0"/>
          <w:numId w:val="26"/>
        </w:numPr>
        <w:tabs>
          <w:tab w:val="left" w:pos="426"/>
          <w:tab w:val="left" w:pos="3402"/>
        </w:tabs>
        <w:spacing w:after="120" w:line="240" w:lineRule="auto"/>
        <w:ind w:left="426" w:hanging="426"/>
        <w:jc w:val="both"/>
        <w:rPr>
          <w:kern w:val="0"/>
        </w:rPr>
      </w:pPr>
      <w:r>
        <w:rPr>
          <w:rFonts w:eastAsia="Times New Roman" w:cs="Calibri"/>
          <w:kern w:val="0"/>
          <w:lang w:eastAsia="pl-PL"/>
        </w:rPr>
        <w:t>Strony stwierdzają zgodnie, że ............................................................................................   [</w:t>
      </w:r>
      <w:r w:rsidRPr="00E8303D">
        <w:rPr>
          <w:kern w:val="0"/>
        </w:rPr>
        <w:t>Nazwa instytucji lub organizacji pełniącej funkcję Partnera Wiodącego</w:t>
      </w:r>
      <w:r>
        <w:rPr>
          <w:rFonts w:eastAsia="Times New Roman" w:cs="Calibri"/>
          <w:kern w:val="0"/>
          <w:lang w:eastAsia="pl-PL"/>
        </w:rPr>
        <w:t>] pełni funkcję Partnera Wiodącego odpowiedzialnego za:</w:t>
      </w:r>
    </w:p>
    <w:p w14:paraId="13FAB583" w14:textId="1B21BDC9" w:rsidR="00763CA5" w:rsidRDefault="00AE7BA7" w:rsidP="002E6118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40" w:lineRule="auto"/>
        <w:ind w:left="851" w:hanging="425"/>
        <w:jc w:val="both"/>
      </w:pPr>
      <w:r>
        <w:rPr>
          <w:rFonts w:eastAsia="Times New Roman" w:cs="Calibri"/>
          <w:kern w:val="0"/>
          <w:lang w:eastAsia="pl-PL"/>
        </w:rPr>
        <w:t xml:space="preserve">reprezentowanie Partnerów przed </w:t>
      </w:r>
      <w:r>
        <w:rPr>
          <w:rFonts w:eastAsia="Times New Roman" w:cs="Calibri"/>
          <w:bCs/>
          <w:kern w:val="0"/>
          <w:lang w:eastAsia="pl-PL"/>
        </w:rPr>
        <w:t xml:space="preserve">IZ w procesie ubiegania się o dofinansowanie </w:t>
      </w:r>
      <w:r w:rsidR="00887563">
        <w:rPr>
          <w:rFonts w:eastAsia="Times New Roman" w:cs="Calibri"/>
          <w:bCs/>
          <w:kern w:val="0"/>
          <w:lang w:eastAsia="pl-PL"/>
        </w:rPr>
        <w:t>P</w:t>
      </w:r>
      <w:r>
        <w:rPr>
          <w:rFonts w:eastAsia="Times New Roman" w:cs="Calibri"/>
          <w:bCs/>
          <w:kern w:val="0"/>
          <w:lang w:eastAsia="pl-PL"/>
        </w:rPr>
        <w:t>rojektu, a</w:t>
      </w:r>
      <w:r w:rsidR="00B721E0">
        <w:rPr>
          <w:rFonts w:eastAsia="Times New Roman" w:cs="Calibri"/>
          <w:bCs/>
          <w:kern w:val="0"/>
          <w:lang w:eastAsia="pl-PL"/>
        </w:rPr>
        <w:t> </w:t>
      </w:r>
      <w:r>
        <w:rPr>
          <w:rFonts w:eastAsia="Times New Roman" w:cs="Calibri"/>
          <w:bCs/>
          <w:kern w:val="0"/>
          <w:lang w:eastAsia="pl-PL"/>
        </w:rPr>
        <w:t xml:space="preserve">po zawarciu umowy o dofinansowanie projektu do reprezentowania Partnerów w trakcie realizacji </w:t>
      </w:r>
      <w:r w:rsidR="00986B58">
        <w:rPr>
          <w:rFonts w:eastAsia="Times New Roman" w:cs="Calibri"/>
          <w:bCs/>
          <w:kern w:val="0"/>
          <w:lang w:eastAsia="pl-PL"/>
        </w:rPr>
        <w:t>P</w:t>
      </w:r>
      <w:r>
        <w:rPr>
          <w:rFonts w:eastAsia="Times New Roman" w:cs="Calibri"/>
          <w:bCs/>
          <w:kern w:val="0"/>
          <w:lang w:eastAsia="pl-PL"/>
        </w:rPr>
        <w:t>rojektu;</w:t>
      </w:r>
    </w:p>
    <w:p w14:paraId="14121B17" w14:textId="77777777" w:rsidR="00763CA5" w:rsidRDefault="00AE7BA7" w:rsidP="002E6118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40" w:lineRule="auto"/>
        <w:ind w:left="851" w:hanging="425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koordynowanie (w tym monitorowanie i nadzorowanie) prawidłowości działań Partnerów przy realizacji zadań zawartych w Projekcie oraz wspieranie Partnerów w realizacji powierzonych zadań;</w:t>
      </w:r>
    </w:p>
    <w:p w14:paraId="15A5F330" w14:textId="6E081C0D" w:rsidR="00763CA5" w:rsidRDefault="00AE7BA7" w:rsidP="002E6118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40" w:lineRule="auto"/>
        <w:ind w:left="851" w:hanging="425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lastRenderedPageBreak/>
        <w:t>zapewnienie udziału Partnerów w podejmowaniu decyzji i realizacji zadań, na zasadach określonych w niniejszej umowie</w:t>
      </w:r>
      <w:r w:rsidR="00887563">
        <w:rPr>
          <w:rFonts w:eastAsia="Times New Roman" w:cs="Calibri"/>
          <w:kern w:val="0"/>
          <w:lang w:eastAsia="pl-PL"/>
        </w:rPr>
        <w:t>/porozumieniu</w:t>
      </w:r>
      <w:r>
        <w:rPr>
          <w:rFonts w:eastAsia="Times New Roman" w:cs="Calibri"/>
          <w:kern w:val="0"/>
          <w:lang w:eastAsia="pl-PL"/>
        </w:rPr>
        <w:t>;</w:t>
      </w:r>
    </w:p>
    <w:p w14:paraId="1A6F23E6" w14:textId="77777777" w:rsidR="00763CA5" w:rsidRDefault="00AE7BA7" w:rsidP="002E6118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40" w:lineRule="auto"/>
        <w:ind w:left="851" w:hanging="425"/>
        <w:jc w:val="both"/>
      </w:pPr>
      <w:r>
        <w:rPr>
          <w:rFonts w:eastAsia="Times New Roman" w:cs="Calibri"/>
          <w:kern w:val="0"/>
          <w:lang w:eastAsia="pl-PL"/>
        </w:rPr>
        <w:t xml:space="preserve">zapewnienie sprawnego systemu przepływu informacji i komunikacji z Partnerami oraz </w:t>
      </w:r>
      <w:r>
        <w:rPr>
          <w:rFonts w:eastAsia="Times New Roman" w:cs="Calibri"/>
          <w:bCs/>
          <w:kern w:val="0"/>
          <w:lang w:eastAsia="pl-PL"/>
        </w:rPr>
        <w:t>IZ</w:t>
      </w:r>
      <w:r>
        <w:rPr>
          <w:rFonts w:eastAsia="Times New Roman" w:cs="Calibri"/>
          <w:kern w:val="0"/>
          <w:lang w:eastAsia="pl-PL"/>
        </w:rPr>
        <w:t>;</w:t>
      </w:r>
    </w:p>
    <w:p w14:paraId="34C0EF85" w14:textId="77777777" w:rsidR="00763CA5" w:rsidRDefault="00AE7BA7" w:rsidP="002E6118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40" w:lineRule="auto"/>
        <w:ind w:left="851" w:hanging="425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zapewnienie prawidłowości operacji finansowych, w szczególności poprzez wdrożenie systemu zarządzania i kontroli finansowej Projektu;</w:t>
      </w:r>
    </w:p>
    <w:p w14:paraId="68B1874C" w14:textId="77777777" w:rsidR="00763CA5" w:rsidRDefault="00AE7BA7" w:rsidP="002E6118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40" w:lineRule="auto"/>
        <w:ind w:left="851" w:hanging="425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pozyskiwanie, gromadzenie i archiwizację dokumentacji związanej z realizacją zadań Partnerstwa;</w:t>
      </w:r>
    </w:p>
    <w:p w14:paraId="7DA06179" w14:textId="77777777" w:rsidR="00763CA5" w:rsidRDefault="00AE7BA7" w:rsidP="002E6118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40" w:lineRule="auto"/>
        <w:ind w:left="851" w:hanging="425"/>
        <w:jc w:val="both"/>
      </w:pPr>
      <w:r>
        <w:rPr>
          <w:rFonts w:eastAsia="Times New Roman" w:cs="Calibri"/>
          <w:kern w:val="0"/>
          <w:lang w:eastAsia="pl-PL"/>
        </w:rPr>
        <w:t xml:space="preserve">terminowe przedkładanie wniosków o płatność do </w:t>
      </w:r>
      <w:r>
        <w:rPr>
          <w:rFonts w:eastAsia="Times New Roman" w:cs="Calibri"/>
          <w:bCs/>
          <w:kern w:val="0"/>
          <w:lang w:eastAsia="pl-PL"/>
        </w:rPr>
        <w:t>IZ</w:t>
      </w:r>
      <w:r>
        <w:rPr>
          <w:rFonts w:eastAsia="Times New Roman" w:cs="Calibri"/>
          <w:kern w:val="0"/>
          <w:lang w:eastAsia="pl-PL"/>
        </w:rPr>
        <w:t xml:space="preserve"> celem rozliczenia wydatków w Projekcie oraz otrzymania środków na dofinansowanie zadań Partnera Wiodącego i Partnerów;</w:t>
      </w:r>
    </w:p>
    <w:p w14:paraId="0CC84A42" w14:textId="3B1F3C48" w:rsidR="00763CA5" w:rsidRDefault="00AE7BA7" w:rsidP="002E6118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40" w:lineRule="auto"/>
        <w:ind w:left="851" w:hanging="425"/>
        <w:jc w:val="both"/>
      </w:pPr>
      <w:r>
        <w:rPr>
          <w:rFonts w:eastAsia="Times New Roman" w:cs="Calibri"/>
          <w:kern w:val="0"/>
          <w:lang w:eastAsia="pl-PL"/>
        </w:rPr>
        <w:t xml:space="preserve">gromadzenie danych nt. uczestników Projektu oraz podmiotów obejmowanych wsparciem gromadzonych w CST2021 (i ich przekazywanie do </w:t>
      </w:r>
      <w:r>
        <w:rPr>
          <w:rFonts w:eastAsia="Times New Roman" w:cs="Calibri"/>
          <w:bCs/>
          <w:kern w:val="0"/>
          <w:lang w:eastAsia="pl-PL"/>
        </w:rPr>
        <w:t>IZ</w:t>
      </w:r>
      <w:r w:rsidR="00F566EA">
        <w:rPr>
          <w:rFonts w:eastAsia="Times New Roman" w:cs="Calibri"/>
          <w:bCs/>
          <w:kern w:val="0"/>
          <w:lang w:eastAsia="pl-PL"/>
        </w:rPr>
        <w:t>)</w:t>
      </w:r>
      <w:r>
        <w:rPr>
          <w:rFonts w:eastAsia="Times New Roman" w:cs="Calibri"/>
          <w:kern w:val="0"/>
          <w:lang w:eastAsia="pl-PL"/>
        </w:rPr>
        <w:t>;</w:t>
      </w:r>
    </w:p>
    <w:p w14:paraId="7AD57DA5" w14:textId="77777777" w:rsidR="00763CA5" w:rsidRDefault="00AE7BA7" w:rsidP="002E6118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40" w:lineRule="auto"/>
        <w:ind w:left="851" w:hanging="425"/>
        <w:jc w:val="both"/>
      </w:pPr>
      <w:r>
        <w:rPr>
          <w:rFonts w:eastAsia="Times New Roman" w:cs="Calibri"/>
          <w:kern w:val="0"/>
          <w:lang w:eastAsia="pl-PL"/>
        </w:rPr>
        <w:t xml:space="preserve">informowanie </w:t>
      </w:r>
      <w:r>
        <w:rPr>
          <w:rFonts w:eastAsia="Times New Roman" w:cs="Calibri"/>
          <w:bCs/>
          <w:kern w:val="0"/>
          <w:lang w:eastAsia="pl-PL"/>
        </w:rPr>
        <w:t>IZ</w:t>
      </w:r>
      <w:r>
        <w:rPr>
          <w:rFonts w:eastAsia="Times New Roman" w:cs="Calibri"/>
          <w:kern w:val="0"/>
          <w:lang w:eastAsia="pl-PL"/>
        </w:rPr>
        <w:t xml:space="preserve"> o problemach w realizacji Projektu, w szczególności o zamiarze zaprzestania jego realizacji lub o zagrożeniu nieosiągnięcia zaplanowanych wskaźników projektu;</w:t>
      </w:r>
    </w:p>
    <w:p w14:paraId="6B422191" w14:textId="77777777" w:rsidR="00763CA5" w:rsidRDefault="00AE7BA7" w:rsidP="002E6118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40" w:lineRule="auto"/>
        <w:ind w:left="851" w:hanging="425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prowadzenie rejestru udzielanej w ramach Partnerstwa pomocy publicznej na potrzeby monitorowania i kontroli zgodności z zasadami pomocy publicznej;</w:t>
      </w:r>
    </w:p>
    <w:p w14:paraId="630EB6FA" w14:textId="667453D5" w:rsidR="00763CA5" w:rsidRDefault="00AE7BA7" w:rsidP="002E6118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40" w:lineRule="auto"/>
        <w:ind w:left="851" w:hanging="425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koordynację działań partnerstwa na rzecz upowszechniania informacji o nim i jego cel</w:t>
      </w:r>
      <w:r w:rsidR="00E60915">
        <w:rPr>
          <w:rFonts w:eastAsia="Times New Roman" w:cs="Calibri"/>
          <w:kern w:val="0"/>
          <w:lang w:eastAsia="pl-PL"/>
        </w:rPr>
        <w:t>ach</w:t>
      </w:r>
      <w:r w:rsidR="008E4B02">
        <w:rPr>
          <w:rFonts w:eastAsia="Times New Roman" w:cs="Calibri"/>
          <w:kern w:val="0"/>
          <w:lang w:eastAsia="pl-PL"/>
        </w:rPr>
        <w:t>;</w:t>
      </w:r>
    </w:p>
    <w:p w14:paraId="468E8609" w14:textId="787A944B" w:rsidR="00763CA5" w:rsidRDefault="00AE7BA7" w:rsidP="002E6118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40" w:lineRule="auto"/>
        <w:ind w:left="851" w:hanging="425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 xml:space="preserve">realizację </w:t>
      </w:r>
      <w:r w:rsidR="00887563">
        <w:rPr>
          <w:rFonts w:eastAsia="Times New Roman" w:cs="Calibri"/>
          <w:kern w:val="0"/>
          <w:lang w:eastAsia="pl-PL"/>
        </w:rPr>
        <w:t>P</w:t>
      </w:r>
      <w:r>
        <w:rPr>
          <w:rFonts w:eastAsia="Times New Roman" w:cs="Calibri"/>
          <w:kern w:val="0"/>
          <w:lang w:eastAsia="pl-PL"/>
        </w:rPr>
        <w:t>rojektu zgodnie z zasadami horyzontalnymi Unii Europejskiej, w tym zasadą równości kobiet i mężczyzn oraz równości szans i niedyskryminacji, w tym dostępności dla osób z niepełnosprawnościami;</w:t>
      </w:r>
    </w:p>
    <w:p w14:paraId="64B8F2B7" w14:textId="77777777" w:rsidR="00763CA5" w:rsidRDefault="00AE7BA7" w:rsidP="00E8303D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40" w:lineRule="auto"/>
        <w:ind w:left="851" w:hanging="425"/>
      </w:pPr>
      <w:r>
        <w:rPr>
          <w:rFonts w:eastAsia="Times New Roman" w:cs="Calibri"/>
          <w:kern w:val="0"/>
          <w:lang w:eastAsia="pl-PL"/>
        </w:rPr>
        <w:t>…………………………………………………………………………………</w:t>
      </w:r>
      <w:r>
        <w:rPr>
          <w:rFonts w:eastAsia="Times New Roman" w:cs="Calibri"/>
          <w:kern w:val="0"/>
          <w:vertAlign w:val="superscript"/>
          <w:lang w:eastAsia="pl-PL"/>
        </w:rPr>
        <w:footnoteReference w:id="3"/>
      </w:r>
    </w:p>
    <w:p w14:paraId="23B62C2B" w14:textId="03710D52" w:rsidR="00763CA5" w:rsidRPr="004349E6" w:rsidRDefault="00AE7BA7" w:rsidP="002E6118">
      <w:pPr>
        <w:numPr>
          <w:ilvl w:val="0"/>
          <w:numId w:val="26"/>
        </w:numPr>
        <w:tabs>
          <w:tab w:val="left" w:pos="426"/>
          <w:tab w:val="left" w:pos="2424"/>
        </w:tabs>
        <w:spacing w:after="120" w:line="240" w:lineRule="auto"/>
        <w:ind w:left="425" w:hanging="425"/>
        <w:jc w:val="both"/>
        <w:rPr>
          <w:kern w:val="0"/>
        </w:rPr>
      </w:pPr>
      <w:r>
        <w:rPr>
          <w:rFonts w:eastAsia="Times New Roman" w:cs="Calibri"/>
          <w:bCs/>
          <w:kern w:val="0"/>
          <w:lang w:eastAsia="pl-PL"/>
        </w:rPr>
        <w:t xml:space="preserve">Strony wspólnie ustalają, iż istotą zawiązanego partnerstwa jest wspólna realizacja i zarządzanie Projektem, co oznacza powołanie organu zarządzającego w formie Grupy Sterującej, która w sposób demokratyczny podejmuje decyzje o zasadniczych kwestiach w realizacji Projektu. Grupa Sterująca jest organem wspierającym </w:t>
      </w:r>
      <w:r w:rsidR="00343D61">
        <w:rPr>
          <w:rFonts w:eastAsia="Times New Roman" w:cs="Calibri"/>
          <w:bCs/>
          <w:kern w:val="0"/>
          <w:lang w:eastAsia="pl-PL"/>
        </w:rPr>
        <w:t xml:space="preserve">Partnera wiodącego </w:t>
      </w:r>
      <w:r>
        <w:rPr>
          <w:rFonts w:eastAsia="Times New Roman" w:cs="Calibri"/>
          <w:bCs/>
          <w:kern w:val="0"/>
          <w:lang w:eastAsia="pl-PL"/>
        </w:rPr>
        <w:t xml:space="preserve">w jego działaniu. W jej skład wchodzą przedstawiciele wszystkich stron umowy o partnerstwie. </w:t>
      </w:r>
      <w:r>
        <w:rPr>
          <w:rFonts w:eastAsia="Times New Roman" w:cs="Calibri"/>
          <w:kern w:val="0"/>
          <w:lang w:eastAsia="pl-PL"/>
        </w:rPr>
        <w:t>Partner Wiodący projektu nie może bez uzyskania uprzedniej zgody Grupy Sterującej, akceptować lub przedstawiać propozycji zmian zakresu Projektu lub warunków jego realizacji.</w:t>
      </w:r>
    </w:p>
    <w:p w14:paraId="1EC920CD" w14:textId="3B1343DF" w:rsidR="00763CA5" w:rsidRDefault="00343D61" w:rsidP="002E6118">
      <w:pPr>
        <w:numPr>
          <w:ilvl w:val="0"/>
          <w:numId w:val="26"/>
        </w:numPr>
        <w:tabs>
          <w:tab w:val="left" w:pos="426"/>
          <w:tab w:val="left" w:pos="2424"/>
        </w:tabs>
        <w:spacing w:after="120" w:line="240" w:lineRule="auto"/>
        <w:ind w:left="425" w:hanging="425"/>
        <w:jc w:val="both"/>
        <w:rPr>
          <w:rFonts w:eastAsia="Times New Roman" w:cs="Calibri"/>
          <w:kern w:val="0"/>
          <w:lang w:eastAsia="pl-PL"/>
        </w:rPr>
      </w:pPr>
      <w:r w:rsidRPr="00343D61">
        <w:rPr>
          <w:rFonts w:eastAsia="Times New Roman" w:cs="Calibri"/>
          <w:kern w:val="0"/>
          <w:lang w:eastAsia="pl-PL"/>
        </w:rPr>
        <w:t>Partnerzy zobowiązują się do zawarcia z Partnerem Wiodącym</w:t>
      </w:r>
      <w:r w:rsidR="00206323">
        <w:rPr>
          <w:rFonts w:eastAsia="Times New Roman" w:cs="Calibri"/>
          <w:kern w:val="0"/>
          <w:lang w:eastAsia="pl-PL"/>
        </w:rPr>
        <w:t xml:space="preserve"> </w:t>
      </w:r>
      <w:r>
        <w:rPr>
          <w:rFonts w:eastAsia="Times New Roman" w:cs="Calibri"/>
          <w:kern w:val="0"/>
          <w:lang w:eastAsia="pl-PL"/>
        </w:rPr>
        <w:t xml:space="preserve">(na jego </w:t>
      </w:r>
      <w:r w:rsidR="00AE7BA7">
        <w:rPr>
          <w:rFonts w:eastAsia="Times New Roman" w:cs="Calibri"/>
          <w:kern w:val="0"/>
          <w:lang w:eastAsia="pl-PL"/>
        </w:rPr>
        <w:t>pisemny wniosek</w:t>
      </w:r>
      <w:r>
        <w:rPr>
          <w:rFonts w:eastAsia="Times New Roman" w:cs="Calibri"/>
          <w:kern w:val="0"/>
          <w:lang w:eastAsia="pl-PL"/>
        </w:rPr>
        <w:t>)</w:t>
      </w:r>
      <w:r w:rsidR="00AE7BA7">
        <w:rPr>
          <w:rFonts w:eastAsia="Times New Roman" w:cs="Calibri"/>
          <w:kern w:val="0"/>
          <w:lang w:eastAsia="pl-PL"/>
        </w:rPr>
        <w:t xml:space="preserve"> </w:t>
      </w:r>
      <w:r>
        <w:rPr>
          <w:rFonts w:eastAsia="Times New Roman" w:cs="Calibri"/>
          <w:kern w:val="0"/>
          <w:lang w:eastAsia="pl-PL"/>
        </w:rPr>
        <w:t xml:space="preserve">odrębnej umowy </w:t>
      </w:r>
      <w:r w:rsidR="00AE7BA7">
        <w:rPr>
          <w:rFonts w:eastAsia="Times New Roman" w:cs="Calibri"/>
          <w:kern w:val="0"/>
          <w:lang w:eastAsia="pl-PL"/>
        </w:rPr>
        <w:t xml:space="preserve">przeniesienia autorskich praw majątkowych do utworów wytworzonych w ramach Projektu (w ramach </w:t>
      </w:r>
      <w:r w:rsidR="00206323">
        <w:rPr>
          <w:rFonts w:eastAsia="Times New Roman" w:cs="Calibri"/>
          <w:kern w:val="0"/>
          <w:lang w:eastAsia="pl-PL"/>
        </w:rPr>
        <w:t>ś</w:t>
      </w:r>
      <w:r w:rsidR="00AE7BA7">
        <w:rPr>
          <w:rFonts w:eastAsia="Times New Roman" w:cs="Calibri"/>
          <w:kern w:val="0"/>
          <w:lang w:eastAsia="pl-PL"/>
        </w:rPr>
        <w:t>rodków finansowych, o których mowa w § 7 ust. 1)</w:t>
      </w:r>
      <w:r w:rsidR="00241DB1">
        <w:rPr>
          <w:rFonts w:eastAsia="Times New Roman" w:cs="Calibri"/>
          <w:kern w:val="0"/>
          <w:lang w:eastAsia="pl-PL"/>
        </w:rPr>
        <w:t>,</w:t>
      </w:r>
      <w:r w:rsidR="004349E6">
        <w:rPr>
          <w:rFonts w:eastAsia="Times New Roman" w:cs="Calibri"/>
          <w:kern w:val="0"/>
          <w:lang w:eastAsia="pl-PL"/>
        </w:rPr>
        <w:t xml:space="preserve"> </w:t>
      </w:r>
      <w:r w:rsidR="00241DB1">
        <w:rPr>
          <w:rFonts w:eastAsia="Times New Roman" w:cs="Calibri"/>
          <w:kern w:val="0"/>
          <w:lang w:eastAsia="pl-PL"/>
        </w:rPr>
        <w:t xml:space="preserve">w stosunku do których Partner </w:t>
      </w:r>
      <w:r w:rsidR="008D544D">
        <w:rPr>
          <w:rFonts w:eastAsia="Times New Roman" w:cs="Calibri"/>
          <w:kern w:val="0"/>
          <w:lang w:eastAsia="pl-PL"/>
        </w:rPr>
        <w:t>skutecznie nabył autorskie prawa majątkowe</w:t>
      </w:r>
      <w:r w:rsidR="00AE7BA7">
        <w:rPr>
          <w:rFonts w:eastAsia="Times New Roman" w:cs="Calibri"/>
          <w:kern w:val="0"/>
          <w:lang w:eastAsia="pl-PL"/>
        </w:rPr>
        <w:t>, z jednoczesnym udzieleniem licencji na rzecz Partnera na korzystanie z ww. utworów.</w:t>
      </w:r>
    </w:p>
    <w:p w14:paraId="24FC0E46" w14:textId="2C7F1BCB" w:rsidR="00763CA5" w:rsidRDefault="00AE7BA7" w:rsidP="002E6118">
      <w:pPr>
        <w:numPr>
          <w:ilvl w:val="0"/>
          <w:numId w:val="26"/>
        </w:numPr>
        <w:tabs>
          <w:tab w:val="left" w:pos="426"/>
          <w:tab w:val="left" w:pos="2424"/>
        </w:tabs>
        <w:spacing w:after="120" w:line="240" w:lineRule="auto"/>
        <w:ind w:left="425" w:hanging="425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Partner Wiodący jest zobowiązany do współpracy z podmiotami zewnętrznymi, realizującymi badanie ewaluacyjne na zlecenie IZ</w:t>
      </w:r>
      <w:r w:rsidR="00887563">
        <w:rPr>
          <w:rFonts w:eastAsia="Times New Roman" w:cs="Calibri"/>
          <w:kern w:val="0"/>
          <w:lang w:eastAsia="pl-PL"/>
        </w:rPr>
        <w:t>,</w:t>
      </w:r>
      <w:r>
        <w:rPr>
          <w:rFonts w:eastAsia="Times New Roman" w:cs="Calibri"/>
          <w:kern w:val="0"/>
          <w:lang w:eastAsia="pl-PL"/>
        </w:rPr>
        <w:t xml:space="preserve"> poprzez </w:t>
      </w:r>
      <w:r w:rsidR="00D32A11">
        <w:rPr>
          <w:rFonts w:eastAsia="Times New Roman" w:cs="Calibri"/>
          <w:kern w:val="0"/>
          <w:lang w:eastAsia="pl-PL"/>
        </w:rPr>
        <w:t xml:space="preserve">udostępnianie </w:t>
      </w:r>
      <w:r>
        <w:rPr>
          <w:rFonts w:eastAsia="Times New Roman" w:cs="Calibri"/>
          <w:kern w:val="0"/>
          <w:lang w:eastAsia="pl-PL"/>
        </w:rPr>
        <w:t xml:space="preserve">każdorazowo na wniosek tych podmiotów dokumentów i </w:t>
      </w:r>
      <w:r w:rsidR="00D32A11">
        <w:rPr>
          <w:rFonts w:eastAsia="Times New Roman" w:cs="Calibri"/>
          <w:kern w:val="0"/>
          <w:lang w:eastAsia="pl-PL"/>
        </w:rPr>
        <w:t xml:space="preserve">udzielanie </w:t>
      </w:r>
      <w:r>
        <w:rPr>
          <w:rFonts w:eastAsia="Times New Roman" w:cs="Calibri"/>
          <w:kern w:val="0"/>
          <w:lang w:eastAsia="pl-PL"/>
        </w:rPr>
        <w:t xml:space="preserve">informacji na temat realizacji </w:t>
      </w:r>
      <w:r w:rsidR="00887563">
        <w:rPr>
          <w:rFonts w:eastAsia="Times New Roman" w:cs="Calibri"/>
          <w:kern w:val="0"/>
          <w:lang w:eastAsia="pl-PL"/>
        </w:rPr>
        <w:t>P</w:t>
      </w:r>
      <w:r>
        <w:rPr>
          <w:rFonts w:eastAsia="Times New Roman" w:cs="Calibri"/>
          <w:kern w:val="0"/>
          <w:lang w:eastAsia="pl-PL"/>
        </w:rPr>
        <w:t>rojektu, niezbędnych do przeprowadzenia badania ewaluacyjnego.</w:t>
      </w:r>
    </w:p>
    <w:p w14:paraId="74BC56F0" w14:textId="77777777" w:rsidR="00763CA5" w:rsidRDefault="00763CA5">
      <w:pPr>
        <w:spacing w:after="0" w:line="240" w:lineRule="auto"/>
        <w:rPr>
          <w:rFonts w:eastAsia="Times New Roman" w:cs="Calibri"/>
          <w:kern w:val="0"/>
          <w:lang w:eastAsia="pl-PL"/>
        </w:rPr>
      </w:pPr>
    </w:p>
    <w:p w14:paraId="78602846" w14:textId="77777777" w:rsidR="00763CA5" w:rsidRDefault="00AE7BA7">
      <w:pPr>
        <w:spacing w:after="0" w:line="240" w:lineRule="auto"/>
        <w:jc w:val="center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§ 4.</w:t>
      </w:r>
    </w:p>
    <w:p w14:paraId="1BF605A2" w14:textId="77777777" w:rsidR="00763CA5" w:rsidRDefault="00AE7BA7">
      <w:pPr>
        <w:keepNext/>
        <w:spacing w:after="120" w:line="240" w:lineRule="auto"/>
        <w:jc w:val="center"/>
        <w:outlineLvl w:val="2"/>
      </w:pPr>
      <w:r>
        <w:rPr>
          <w:rFonts w:eastAsia="Times New Roman" w:cs="Calibri"/>
          <w:b/>
          <w:bCs/>
          <w:kern w:val="0"/>
          <w:lang w:eastAsia="fr-FR"/>
        </w:rPr>
        <w:t>Uprawnienia, obowiązki i odpowiedzialność</w:t>
      </w:r>
      <w:r>
        <w:rPr>
          <w:rFonts w:eastAsia="Times New Roman" w:cs="Calibri"/>
          <w:b/>
          <w:kern w:val="0"/>
          <w:lang w:eastAsia="fr-FR"/>
        </w:rPr>
        <w:t xml:space="preserve"> Partnerów</w:t>
      </w:r>
    </w:p>
    <w:p w14:paraId="4842E999" w14:textId="77777777" w:rsidR="00763CA5" w:rsidRDefault="00AE7BA7">
      <w:pPr>
        <w:numPr>
          <w:ilvl w:val="0"/>
          <w:numId w:val="3"/>
        </w:numPr>
        <w:tabs>
          <w:tab w:val="left" w:pos="-3174"/>
          <w:tab w:val="left" w:pos="-2880"/>
        </w:tabs>
        <w:spacing w:after="120" w:line="240" w:lineRule="auto"/>
        <w:ind w:hanging="720"/>
        <w:rPr>
          <w:rFonts w:eastAsia="Times New Roman" w:cs="Calibri"/>
          <w:bCs/>
          <w:kern w:val="0"/>
          <w:lang w:eastAsia="pl-PL"/>
        </w:rPr>
      </w:pPr>
      <w:r>
        <w:rPr>
          <w:rFonts w:eastAsia="Times New Roman" w:cs="Calibri"/>
          <w:bCs/>
          <w:kern w:val="0"/>
          <w:lang w:eastAsia="pl-PL"/>
        </w:rPr>
        <w:t>Partnerzy zobowiązani są do :</w:t>
      </w:r>
    </w:p>
    <w:p w14:paraId="4A0872F1" w14:textId="235A0620" w:rsidR="00763CA5" w:rsidRDefault="00AE7BA7" w:rsidP="002E6118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lastRenderedPageBreak/>
        <w:t>zapoznania się z postanowieniami umowy o dofinansowanie Projektu, o któr</w:t>
      </w:r>
      <w:r w:rsidR="00887563">
        <w:rPr>
          <w:rFonts w:eastAsia="Times New Roman" w:cs="Calibri"/>
          <w:kern w:val="0"/>
          <w:lang w:eastAsia="pl-PL"/>
        </w:rPr>
        <w:t>ej</w:t>
      </w:r>
      <w:r>
        <w:rPr>
          <w:rFonts w:eastAsia="Times New Roman" w:cs="Calibri"/>
          <w:kern w:val="0"/>
          <w:lang w:eastAsia="pl-PL"/>
        </w:rPr>
        <w:t xml:space="preserve"> mowa w</w:t>
      </w:r>
      <w:r w:rsidR="004F5563">
        <w:rPr>
          <w:rFonts w:eastAsia="Times New Roman" w:cs="Calibri"/>
          <w:kern w:val="0"/>
          <w:lang w:eastAsia="pl-PL"/>
        </w:rPr>
        <w:t> </w:t>
      </w:r>
      <w:r>
        <w:rPr>
          <w:rFonts w:eastAsia="Times New Roman" w:cs="Calibri"/>
          <w:kern w:val="0"/>
          <w:lang w:eastAsia="pl-PL"/>
        </w:rPr>
        <w:t>§</w:t>
      </w:r>
      <w:r w:rsidR="004F5563">
        <w:rPr>
          <w:rFonts w:eastAsia="Times New Roman" w:cs="Calibri"/>
          <w:kern w:val="0"/>
          <w:lang w:eastAsia="pl-PL"/>
        </w:rPr>
        <w:t> </w:t>
      </w:r>
      <w:r w:rsidR="00E60915">
        <w:rPr>
          <w:rFonts w:eastAsia="Times New Roman" w:cs="Calibri"/>
          <w:kern w:val="0"/>
          <w:lang w:eastAsia="pl-PL"/>
        </w:rPr>
        <w:t>2</w:t>
      </w:r>
      <w:r>
        <w:rPr>
          <w:rFonts w:eastAsia="Times New Roman" w:cs="Calibri"/>
          <w:kern w:val="0"/>
          <w:lang w:eastAsia="pl-PL"/>
        </w:rPr>
        <w:t xml:space="preserve"> ust.</w:t>
      </w:r>
      <w:r w:rsidR="001D2BFC">
        <w:rPr>
          <w:rFonts w:eastAsia="Times New Roman" w:cs="Calibri"/>
          <w:kern w:val="0"/>
          <w:lang w:eastAsia="pl-PL"/>
        </w:rPr>
        <w:t xml:space="preserve">2 </w:t>
      </w:r>
      <w:r>
        <w:rPr>
          <w:rFonts w:eastAsia="Times New Roman" w:cs="Calibri"/>
          <w:kern w:val="0"/>
          <w:lang w:eastAsia="pl-PL"/>
        </w:rPr>
        <w:t>i przestrzegania obowiązków z niej wynikających;</w:t>
      </w:r>
    </w:p>
    <w:p w14:paraId="412E51A8" w14:textId="77777777" w:rsidR="00763CA5" w:rsidRDefault="00AE7BA7" w:rsidP="002E6118">
      <w:pPr>
        <w:numPr>
          <w:ilvl w:val="0"/>
          <w:numId w:val="4"/>
        </w:numPr>
        <w:tabs>
          <w:tab w:val="left" w:pos="851"/>
        </w:tabs>
        <w:autoSpaceDE w:val="0"/>
        <w:spacing w:after="120" w:line="240" w:lineRule="auto"/>
        <w:ind w:left="851" w:hanging="425"/>
        <w:jc w:val="both"/>
      </w:pPr>
      <w:r>
        <w:rPr>
          <w:rFonts w:eastAsia="Times New Roman" w:cs="Calibri"/>
          <w:bCs/>
          <w:kern w:val="0"/>
          <w:lang w:eastAsia="pl-PL"/>
        </w:rPr>
        <w:t xml:space="preserve">aktywnego uczestnictwa i współpracy w działaniach Partnerstwa mających na celu terminową realizację Projektu, o którym mowa w </w:t>
      </w:r>
      <w:r>
        <w:rPr>
          <w:rFonts w:eastAsia="Times New Roman" w:cs="Calibri"/>
          <w:kern w:val="0"/>
          <w:lang w:eastAsia="pl-PL"/>
        </w:rPr>
        <w:t>§ 1 ust. 1 w oparciu o harmonogram określony we wniosku o dofinansowanie</w:t>
      </w:r>
      <w:r>
        <w:rPr>
          <w:rFonts w:eastAsia="Times New Roman" w:cs="Calibri"/>
          <w:bCs/>
          <w:kern w:val="0"/>
          <w:lang w:eastAsia="pl-PL"/>
        </w:rPr>
        <w:t>;</w:t>
      </w:r>
    </w:p>
    <w:p w14:paraId="28FF6629" w14:textId="4FA9C920" w:rsidR="00763CA5" w:rsidRDefault="00AE7BA7" w:rsidP="002E6118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eastAsia="Times New Roman" w:cs="Calibri"/>
          <w:bCs/>
          <w:kern w:val="0"/>
          <w:lang w:eastAsia="pl-PL"/>
        </w:rPr>
      </w:pPr>
      <w:r>
        <w:rPr>
          <w:rFonts w:eastAsia="Times New Roman" w:cs="Calibri"/>
          <w:bCs/>
          <w:kern w:val="0"/>
          <w:lang w:eastAsia="pl-PL"/>
        </w:rPr>
        <w:t xml:space="preserve">informowania, celem uzyskania akceptacji Partnera Wiodącego, o planowanych zmianach w zadaniach </w:t>
      </w:r>
      <w:r w:rsidR="00887563">
        <w:rPr>
          <w:rFonts w:eastAsia="Times New Roman" w:cs="Calibri"/>
          <w:bCs/>
          <w:kern w:val="0"/>
          <w:lang w:eastAsia="pl-PL"/>
        </w:rPr>
        <w:t>P</w:t>
      </w:r>
      <w:r>
        <w:rPr>
          <w:rFonts w:eastAsia="Times New Roman" w:cs="Calibri"/>
          <w:bCs/>
          <w:kern w:val="0"/>
          <w:lang w:eastAsia="pl-PL"/>
        </w:rPr>
        <w:t>artnera realizowanych w ramach Projektu;</w:t>
      </w:r>
    </w:p>
    <w:p w14:paraId="68FEFB59" w14:textId="77777777" w:rsidR="00763CA5" w:rsidRDefault="00AE7BA7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rPr>
          <w:rFonts w:eastAsia="Times New Roman" w:cs="Calibri"/>
          <w:bCs/>
          <w:kern w:val="0"/>
          <w:lang w:eastAsia="pl-PL"/>
        </w:rPr>
      </w:pPr>
      <w:r>
        <w:rPr>
          <w:rFonts w:eastAsia="Times New Roman" w:cs="Calibri"/>
          <w:bCs/>
          <w:kern w:val="0"/>
          <w:lang w:eastAsia="pl-PL"/>
        </w:rPr>
        <w:t>stosowania przyjętego systemu przepływu informacji i komunikacji między Partnerami;</w:t>
      </w:r>
    </w:p>
    <w:p w14:paraId="18FD77FA" w14:textId="77777777" w:rsidR="00763CA5" w:rsidRDefault="00AE7BA7" w:rsidP="002E6118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jc w:val="both"/>
      </w:pPr>
      <w:r>
        <w:rPr>
          <w:rFonts w:eastAsia="Times New Roman" w:cs="Calibri"/>
          <w:bCs/>
          <w:kern w:val="0"/>
          <w:lang w:eastAsia="pl-PL"/>
        </w:rPr>
        <w:t xml:space="preserve">udzielania na wniosek </w:t>
      </w:r>
      <w:r>
        <w:rPr>
          <w:rFonts w:eastAsia="Times New Roman" w:cs="Calibri"/>
          <w:bCs/>
          <w:iCs/>
          <w:kern w:val="0"/>
          <w:lang w:eastAsia="pl-PL"/>
        </w:rPr>
        <w:t>Grupy Sterującej</w:t>
      </w:r>
      <w:r>
        <w:rPr>
          <w:rFonts w:eastAsia="Times New Roman" w:cs="Calibri"/>
          <w:bCs/>
          <w:kern w:val="0"/>
          <w:lang w:eastAsia="pl-PL"/>
        </w:rPr>
        <w:t xml:space="preserve"> informacji i wyjaśnień</w:t>
      </w:r>
      <w:r w:rsidR="00E60915">
        <w:rPr>
          <w:rFonts w:eastAsia="Times New Roman" w:cs="Calibri"/>
          <w:bCs/>
          <w:kern w:val="0"/>
          <w:lang w:eastAsia="pl-PL"/>
        </w:rPr>
        <w:t>,</w:t>
      </w:r>
      <w:r>
        <w:rPr>
          <w:rFonts w:eastAsia="Times New Roman" w:cs="Calibri"/>
          <w:bCs/>
          <w:kern w:val="0"/>
          <w:lang w:eastAsia="pl-PL"/>
        </w:rPr>
        <w:t xml:space="preserve"> co do zadań realizowanych w ramach Projektu, w terminie i formie umożliwiającej Partnerowi Wiodącemu wywiązanie się z jego obowiązków informacyjnych względem IZ;</w:t>
      </w:r>
    </w:p>
    <w:p w14:paraId="4EF061D9" w14:textId="77777777" w:rsidR="00763CA5" w:rsidRDefault="00AE7BA7" w:rsidP="002E6118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jc w:val="both"/>
      </w:pPr>
      <w:r>
        <w:rPr>
          <w:rFonts w:eastAsia="Times New Roman" w:cs="Calibri"/>
          <w:bCs/>
          <w:kern w:val="0"/>
          <w:lang w:eastAsia="pl-PL"/>
        </w:rPr>
        <w:t xml:space="preserve">niezwłocznego informowania </w:t>
      </w:r>
      <w:r>
        <w:rPr>
          <w:rFonts w:eastAsia="Times New Roman" w:cs="Calibri"/>
          <w:bCs/>
          <w:iCs/>
          <w:kern w:val="0"/>
          <w:lang w:eastAsia="pl-PL"/>
        </w:rPr>
        <w:t>Grupy Sterującej</w:t>
      </w:r>
      <w:r>
        <w:rPr>
          <w:rFonts w:eastAsia="Times New Roman" w:cs="Calibri"/>
          <w:bCs/>
          <w:kern w:val="0"/>
          <w:lang w:eastAsia="pl-PL"/>
        </w:rPr>
        <w:t xml:space="preserve"> o przeszkodach przy realizacji zadań, w tym o ryzyku zaprzestania realizacji zadań;</w:t>
      </w:r>
    </w:p>
    <w:p w14:paraId="76E6AC3A" w14:textId="77777777" w:rsidR="00763CA5" w:rsidRDefault="00AE7BA7" w:rsidP="002E6118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jc w:val="both"/>
      </w:pPr>
      <w:r>
        <w:rPr>
          <w:rFonts w:eastAsia="Times New Roman" w:cs="Calibri"/>
          <w:bCs/>
          <w:kern w:val="0"/>
          <w:lang w:eastAsia="pl-PL"/>
        </w:rPr>
        <w:t xml:space="preserve">informowania </w:t>
      </w:r>
      <w:r>
        <w:rPr>
          <w:rFonts w:eastAsia="Times New Roman" w:cs="Calibri"/>
          <w:bCs/>
          <w:iCs/>
          <w:kern w:val="0"/>
          <w:lang w:eastAsia="pl-PL"/>
        </w:rPr>
        <w:t>Grupy Sterującej</w:t>
      </w:r>
      <w:r>
        <w:rPr>
          <w:rFonts w:eastAsia="Times New Roman" w:cs="Calibri"/>
          <w:bCs/>
          <w:kern w:val="0"/>
          <w:lang w:eastAsia="pl-PL"/>
        </w:rPr>
        <w:t xml:space="preserve"> o udziale Partnera w innych projektach finansowanych z funduszy europejskich, w tym informowania o wysokości środków przyznanych Partnerowi lub uczestnikom Projektu, które kwalifikują się do pomocy publicznej;</w:t>
      </w:r>
    </w:p>
    <w:p w14:paraId="0A6A2A94" w14:textId="77777777" w:rsidR="00763CA5" w:rsidRDefault="00AE7BA7" w:rsidP="002E6118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eastAsia="Times New Roman" w:cs="Calibri"/>
          <w:bCs/>
          <w:kern w:val="0"/>
          <w:lang w:eastAsia="pl-PL"/>
        </w:rPr>
      </w:pPr>
      <w:r>
        <w:rPr>
          <w:rFonts w:eastAsia="Times New Roman" w:cs="Calibri"/>
          <w:bCs/>
          <w:kern w:val="0"/>
          <w:lang w:eastAsia="pl-PL"/>
        </w:rPr>
        <w:t>poddania się kontroli dokonywanej przez IZ oraz inne uprawnione do kontroli podmioty, w zakresie prawidłowej realizacji zadań w Projekcie;</w:t>
      </w:r>
    </w:p>
    <w:p w14:paraId="25F02CD6" w14:textId="77777777" w:rsidR="00763CA5" w:rsidRDefault="00AE7BA7" w:rsidP="002E6118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eastAsia="Times New Roman" w:cs="Calibri"/>
          <w:bCs/>
          <w:kern w:val="0"/>
          <w:lang w:eastAsia="pl-PL"/>
        </w:rPr>
      </w:pPr>
      <w:r>
        <w:rPr>
          <w:rFonts w:eastAsia="Times New Roman" w:cs="Calibri"/>
          <w:bCs/>
          <w:kern w:val="0"/>
          <w:lang w:eastAsia="pl-PL"/>
        </w:rPr>
        <w:t>udostępniania każdorazowo na wniosek Partnera Wiodącego projektu lub uprawnionych podmiotów dokumentów lub informacji umożliwiających dokonanie oceny wpływu realizowanych zadań w odniesieniu do celów Projektu i celów Programu;</w:t>
      </w:r>
    </w:p>
    <w:p w14:paraId="09F4C2A5" w14:textId="77777777" w:rsidR="00763CA5" w:rsidRDefault="00AE7BA7" w:rsidP="002E6118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eastAsia="Times New Roman" w:cs="Calibri"/>
          <w:bCs/>
          <w:kern w:val="0"/>
          <w:lang w:eastAsia="pl-PL"/>
        </w:rPr>
      </w:pPr>
      <w:r>
        <w:rPr>
          <w:rFonts w:eastAsia="Times New Roman" w:cs="Calibri"/>
          <w:bCs/>
          <w:kern w:val="0"/>
          <w:lang w:eastAsia="pl-PL"/>
        </w:rPr>
        <w:t>wykorzystania środków finansowych wyłącznie na realizację zadań powierzonych na mocy niniejszej umowy;</w:t>
      </w:r>
    </w:p>
    <w:p w14:paraId="0DDBF090" w14:textId="77777777" w:rsidR="00763CA5" w:rsidRDefault="00AE7BA7" w:rsidP="002E6118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eastAsia="Times New Roman" w:cs="Calibri"/>
          <w:bCs/>
          <w:kern w:val="0"/>
          <w:lang w:eastAsia="pl-PL"/>
        </w:rPr>
      </w:pPr>
      <w:r>
        <w:rPr>
          <w:rFonts w:eastAsia="Times New Roman" w:cs="Calibri"/>
          <w:bCs/>
          <w:kern w:val="0"/>
          <w:lang w:eastAsia="pl-PL"/>
        </w:rPr>
        <w:t>informowania uczestników Projektu o pochodzeniu środków przeznaczonych na realizację zadań powierzonych na mocy umowy;</w:t>
      </w:r>
    </w:p>
    <w:p w14:paraId="49A875C4" w14:textId="77777777" w:rsidR="00763CA5" w:rsidRDefault="00AE7BA7" w:rsidP="002E6118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eastAsia="Times New Roman" w:cs="Calibri"/>
          <w:bCs/>
          <w:kern w:val="0"/>
          <w:lang w:eastAsia="pl-PL"/>
        </w:rPr>
      </w:pPr>
      <w:r>
        <w:rPr>
          <w:rFonts w:eastAsia="Times New Roman" w:cs="Calibri"/>
          <w:bCs/>
          <w:kern w:val="0"/>
          <w:lang w:eastAsia="pl-PL"/>
        </w:rPr>
        <w:t>umieszczania na materiałach promocyjnych, edukacyjnych, informacyjnych i szkoleniowych związanych z realizacją projektu znaków EFS, Funduszy Europejskich dla Podlaskiego2021-2027, symbolu Unii Europejskiej zgodnie z zasadami określonymi w Księdze Tożsamości Wizualnej marki Fundusze Europejskie 2021 – 2027 oraz Wytycznych dotyczących informacji i promocji Funduszy Europejskich na lata 2021-2027 oraz realizowanie obowiązków dotyczących komunikacji i widoczności;</w:t>
      </w:r>
    </w:p>
    <w:p w14:paraId="5EBAB58B" w14:textId="77777777" w:rsidR="00763CA5" w:rsidRDefault="00AE7BA7" w:rsidP="002E6118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jc w:val="both"/>
      </w:pPr>
      <w:r>
        <w:rPr>
          <w:rFonts w:eastAsia="Times New Roman" w:cs="Calibri"/>
          <w:kern w:val="0"/>
          <w:lang w:eastAsia="pl-PL"/>
        </w:rPr>
        <w:t>prowadzenia wyodrębnionej ewidencji wydatków Projektu w sposób przejrzysty zgodnie z zasadami określonymi w programie, tak aby możliwa była identyfikacja poszczególnych operacji związanych z Projektem</w:t>
      </w:r>
      <w:r>
        <w:rPr>
          <w:rFonts w:eastAsia="Times New Roman" w:cs="Calibri"/>
          <w:kern w:val="0"/>
          <w:vertAlign w:val="superscript"/>
          <w:lang w:eastAsia="pl-PL"/>
        </w:rPr>
        <w:footnoteReference w:id="4"/>
      </w:r>
      <w:r>
        <w:rPr>
          <w:rFonts w:eastAsia="Times New Roman" w:cs="Calibri"/>
          <w:kern w:val="0"/>
          <w:lang w:eastAsia="pl-PL"/>
        </w:rPr>
        <w:t>;</w:t>
      </w:r>
    </w:p>
    <w:p w14:paraId="3BD3916E" w14:textId="321BFFF2" w:rsidR="00763CA5" w:rsidRDefault="00AE7BA7" w:rsidP="002E6118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jc w:val="both"/>
      </w:pPr>
      <w:r>
        <w:rPr>
          <w:rFonts w:eastAsia="Times New Roman" w:cs="Calibri"/>
          <w:kern w:val="0"/>
          <w:lang w:eastAsia="pl-PL"/>
        </w:rPr>
        <w:t xml:space="preserve">wydatkowania środków zgodnie z przepisami ustawy z dnia </w:t>
      </w:r>
      <w:r w:rsidR="000360ED" w:rsidRPr="000360ED">
        <w:rPr>
          <w:rFonts w:eastAsia="Times New Roman" w:cs="Calibri"/>
          <w:kern w:val="0"/>
          <w:lang w:eastAsia="pl-PL"/>
        </w:rPr>
        <w:t>11 września 2019</w:t>
      </w:r>
      <w:r w:rsidR="000360ED" w:rsidRPr="000360ED" w:rsidDel="000360ED">
        <w:rPr>
          <w:rFonts w:eastAsia="Times New Roman" w:cs="Calibri"/>
          <w:kern w:val="0"/>
          <w:lang w:eastAsia="pl-PL"/>
        </w:rPr>
        <w:t xml:space="preserve"> </w:t>
      </w:r>
      <w:r>
        <w:rPr>
          <w:rFonts w:eastAsia="Times New Roman" w:cs="Calibri"/>
          <w:kern w:val="0"/>
          <w:lang w:eastAsia="pl-PL"/>
        </w:rPr>
        <w:t xml:space="preserve">r. Prawo zamówień publicznych lub zasadą konkurencyjności, o której mowa w </w:t>
      </w:r>
      <w:r>
        <w:rPr>
          <w:rFonts w:eastAsia="Times New Roman" w:cs="Calibri"/>
          <w:i/>
          <w:kern w:val="0"/>
          <w:lang w:eastAsia="pl-PL"/>
        </w:rPr>
        <w:t xml:space="preserve">Wytycznych </w:t>
      </w:r>
      <w:r w:rsidR="00F566EA">
        <w:rPr>
          <w:rFonts w:eastAsia="Times New Roman" w:cs="Calibri"/>
          <w:i/>
          <w:kern w:val="0"/>
          <w:lang w:eastAsia="pl-PL"/>
        </w:rPr>
        <w:t>dotyczących</w:t>
      </w:r>
      <w:r>
        <w:rPr>
          <w:rFonts w:eastAsia="Times New Roman" w:cs="Calibri"/>
          <w:i/>
          <w:kern w:val="0"/>
          <w:lang w:eastAsia="pl-PL"/>
        </w:rPr>
        <w:t xml:space="preserve"> kwalifikowalności </w:t>
      </w:r>
      <w:r w:rsidR="00F566EA">
        <w:rPr>
          <w:rFonts w:eastAsia="Times New Roman" w:cs="Calibri"/>
          <w:i/>
          <w:kern w:val="0"/>
          <w:lang w:eastAsia="pl-PL"/>
        </w:rPr>
        <w:t xml:space="preserve">wydatków na lata </w:t>
      </w:r>
      <w:r>
        <w:rPr>
          <w:rFonts w:eastAsia="Times New Roman" w:cs="Calibri"/>
          <w:i/>
          <w:kern w:val="0"/>
          <w:lang w:eastAsia="pl-PL"/>
        </w:rPr>
        <w:t>2021 - 2027</w:t>
      </w:r>
      <w:r>
        <w:rPr>
          <w:rFonts w:eastAsia="Times New Roman" w:cs="Calibri"/>
          <w:kern w:val="0"/>
          <w:lang w:eastAsia="pl-PL"/>
        </w:rPr>
        <w:t>, o ile zasada ta ma zastosowanie do Partnerów i Partnera Wiodącego;</w:t>
      </w:r>
    </w:p>
    <w:p w14:paraId="3E7EED12" w14:textId="77777777" w:rsidR="00763CA5" w:rsidRDefault="00AE7BA7" w:rsidP="002E6118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jc w:val="both"/>
      </w:pPr>
      <w:r>
        <w:rPr>
          <w:rFonts w:eastAsia="Times New Roman" w:cs="Calibri"/>
          <w:bCs/>
          <w:kern w:val="0"/>
          <w:lang w:eastAsia="pl-PL"/>
        </w:rPr>
        <w:t>otwarcia wyodrębnionego rachunku bankowego na środki otrzymane w celu realizacji Projektu</w:t>
      </w:r>
      <w:r>
        <w:rPr>
          <w:rFonts w:eastAsia="Times New Roman" w:cs="Calibri"/>
          <w:bCs/>
          <w:kern w:val="0"/>
          <w:vertAlign w:val="superscript"/>
          <w:lang w:eastAsia="pl-PL"/>
        </w:rPr>
        <w:footnoteReference w:id="5"/>
      </w:r>
      <w:r>
        <w:rPr>
          <w:rFonts w:eastAsia="Times New Roman" w:cs="Calibri"/>
          <w:bCs/>
          <w:kern w:val="0"/>
          <w:lang w:eastAsia="pl-PL"/>
        </w:rPr>
        <w:t>;</w:t>
      </w:r>
    </w:p>
    <w:p w14:paraId="2659A9A7" w14:textId="77777777" w:rsidR="00763CA5" w:rsidRDefault="00AE7BA7" w:rsidP="002E6118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jc w:val="both"/>
      </w:pPr>
      <w:r>
        <w:rPr>
          <w:rFonts w:eastAsia="Times New Roman" w:cs="Calibri"/>
          <w:bCs/>
          <w:kern w:val="0"/>
          <w:lang w:eastAsia="pl-PL"/>
        </w:rPr>
        <w:lastRenderedPageBreak/>
        <w:t>przedstawiania Partnerowi Wiodącemu informacji finansowych i sprawozdawczych w terminach i formie umożliwiającej przygotowanie wniosków o płatność wymaganych w umowie o dofinansowanie Projektu;</w:t>
      </w:r>
    </w:p>
    <w:p w14:paraId="58CE248A" w14:textId="77777777" w:rsidR="00763CA5" w:rsidRDefault="00AE7BA7" w:rsidP="002E6118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jc w:val="both"/>
      </w:pPr>
      <w:r>
        <w:rPr>
          <w:rFonts w:eastAsia="Times New Roman" w:cs="Calibri"/>
          <w:bCs/>
          <w:kern w:val="0"/>
          <w:lang w:eastAsia="pl-PL"/>
        </w:rPr>
        <w:t>gromadzenia i archiwizacji dokumentacji Projektu z zachowaniem terminów określonych w § 11 niniejszej umowy;</w:t>
      </w:r>
    </w:p>
    <w:p w14:paraId="775C96CC" w14:textId="77777777" w:rsidR="00763CA5" w:rsidRDefault="00AE7BA7" w:rsidP="002E6118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wypełniania obowiązków wynikających z udzielania pomocy publicznej i/lub pomocy de minimis, w tym w szczególności obowiązku sporządzania i przedstawiania Prezesowi Urzędu Ochrony Konkurencji i Konsumentów sprawozdań o udzielonej pomocy publicznej, zgodnie z art. 32 ust. 1 ustawy z dnia 30 czerwca 2004 r. o postępowaniu w sprawach dotyczących pomocy publicznej;</w:t>
      </w:r>
    </w:p>
    <w:p w14:paraId="36121A0E" w14:textId="24845CEF" w:rsidR="00763CA5" w:rsidRDefault="00AE7BA7" w:rsidP="002E6118">
      <w:pPr>
        <w:numPr>
          <w:ilvl w:val="0"/>
          <w:numId w:val="4"/>
        </w:numPr>
        <w:tabs>
          <w:tab w:val="left" w:pos="851"/>
        </w:tabs>
        <w:spacing w:before="240" w:after="120" w:line="240" w:lineRule="auto"/>
        <w:ind w:left="851" w:hanging="425"/>
        <w:jc w:val="both"/>
      </w:pPr>
      <w:r w:rsidRPr="00F74E4A">
        <w:rPr>
          <w:rFonts w:eastAsia="Times New Roman" w:cs="Calibri"/>
          <w:kern w:val="0"/>
          <w:lang w:eastAsia="pl-PL"/>
        </w:rPr>
        <w:t xml:space="preserve">zachowania zasady trwałości projektu, o której mowa w art. </w:t>
      </w:r>
      <w:r w:rsidR="000C5F33">
        <w:rPr>
          <w:rFonts w:eastAsia="Times New Roman" w:cs="Calibri"/>
          <w:kern w:val="0"/>
          <w:lang w:eastAsia="pl-PL"/>
        </w:rPr>
        <w:t>65</w:t>
      </w:r>
      <w:r w:rsidR="000C5F33" w:rsidRPr="00F74E4A">
        <w:rPr>
          <w:rFonts w:eastAsia="Times New Roman" w:cs="Calibri"/>
          <w:kern w:val="0"/>
          <w:lang w:eastAsia="pl-PL"/>
        </w:rPr>
        <w:t xml:space="preserve"> </w:t>
      </w:r>
      <w:r w:rsidRPr="00F74E4A">
        <w:rPr>
          <w:rFonts w:eastAsia="Times New Roman" w:cs="Calibri"/>
          <w:kern w:val="0"/>
          <w:lang w:eastAsia="pl-PL"/>
        </w:rPr>
        <w:t xml:space="preserve">Rozporządzenia ogólnego, </w:t>
      </w:r>
      <w:r w:rsidR="00F74E4A" w:rsidRPr="00F74E4A">
        <w:rPr>
          <w:rFonts w:eastAsia="Times New Roman" w:cs="Calibri"/>
          <w:i/>
          <w:iCs/>
          <w:kern w:val="0"/>
          <w:lang w:eastAsia="pl-PL"/>
        </w:rPr>
        <w:t>Wytyczn</w:t>
      </w:r>
      <w:r w:rsidR="007A38F9">
        <w:rPr>
          <w:rFonts w:eastAsia="Times New Roman" w:cs="Calibri"/>
          <w:i/>
          <w:iCs/>
          <w:kern w:val="0"/>
          <w:lang w:eastAsia="pl-PL"/>
        </w:rPr>
        <w:t>ych</w:t>
      </w:r>
      <w:r w:rsidR="00F74E4A" w:rsidRPr="00F74E4A">
        <w:rPr>
          <w:rFonts w:eastAsia="Times New Roman" w:cs="Calibri"/>
          <w:i/>
          <w:iCs/>
          <w:kern w:val="0"/>
          <w:lang w:eastAsia="pl-PL"/>
        </w:rPr>
        <w:t xml:space="preserve"> dotycząc</w:t>
      </w:r>
      <w:r w:rsidR="007A38F9">
        <w:rPr>
          <w:rFonts w:eastAsia="Times New Roman" w:cs="Calibri"/>
          <w:i/>
          <w:iCs/>
          <w:kern w:val="0"/>
          <w:lang w:eastAsia="pl-PL"/>
        </w:rPr>
        <w:t>ych</w:t>
      </w:r>
      <w:r w:rsidR="00F74E4A" w:rsidRPr="00F74E4A">
        <w:rPr>
          <w:rFonts w:eastAsia="Times New Roman" w:cs="Calibri"/>
          <w:i/>
          <w:iCs/>
          <w:kern w:val="0"/>
          <w:lang w:eastAsia="pl-PL"/>
        </w:rPr>
        <w:t xml:space="preserve"> realizacji projektów z</w:t>
      </w:r>
      <w:r w:rsidR="002B0205">
        <w:rPr>
          <w:rFonts w:eastAsia="Times New Roman" w:cs="Calibri"/>
          <w:i/>
          <w:iCs/>
          <w:kern w:val="0"/>
          <w:lang w:eastAsia="pl-PL"/>
        </w:rPr>
        <w:t> </w:t>
      </w:r>
      <w:r w:rsidR="00F74E4A" w:rsidRPr="00F74E4A">
        <w:rPr>
          <w:rFonts w:eastAsia="Times New Roman" w:cs="Calibri"/>
          <w:i/>
          <w:iCs/>
          <w:kern w:val="0"/>
          <w:lang w:eastAsia="pl-PL"/>
        </w:rPr>
        <w:t>udziałem środków Europejskiego</w:t>
      </w:r>
      <w:r w:rsidR="00F74E4A">
        <w:rPr>
          <w:rFonts w:eastAsia="Times New Roman" w:cs="Calibri"/>
          <w:i/>
          <w:iCs/>
          <w:kern w:val="0"/>
          <w:lang w:eastAsia="pl-PL"/>
        </w:rPr>
        <w:t xml:space="preserve"> </w:t>
      </w:r>
      <w:r w:rsidR="00F74E4A" w:rsidRPr="00F74E4A">
        <w:rPr>
          <w:rFonts w:eastAsia="Times New Roman" w:cs="Calibri"/>
          <w:i/>
          <w:iCs/>
          <w:kern w:val="0"/>
          <w:lang w:eastAsia="pl-PL"/>
        </w:rPr>
        <w:t>Funduszu Społecznego Plus w regionalnych programach na lata 2021–2027</w:t>
      </w:r>
      <w:r w:rsidRPr="00F74E4A">
        <w:rPr>
          <w:rFonts w:eastAsia="Times New Roman" w:cs="Calibri"/>
          <w:kern w:val="0"/>
          <w:lang w:eastAsia="pl-PL"/>
        </w:rPr>
        <w:t>, przepisach wynikających z udzielenia pomocy publicznej oraz wniosku o dofinansowanie</w:t>
      </w:r>
      <w:r>
        <w:rPr>
          <w:rFonts w:eastAsia="Times New Roman" w:cs="Calibri"/>
          <w:kern w:val="0"/>
          <w:vertAlign w:val="superscript"/>
          <w:lang w:eastAsia="pl-PL"/>
        </w:rPr>
        <w:footnoteReference w:id="6"/>
      </w:r>
      <w:r w:rsidRPr="00F74E4A">
        <w:rPr>
          <w:rFonts w:eastAsia="Times New Roman" w:cs="Calibri"/>
          <w:kern w:val="0"/>
          <w:lang w:eastAsia="pl-PL"/>
        </w:rPr>
        <w:t>;</w:t>
      </w:r>
    </w:p>
    <w:p w14:paraId="6F7E4DFF" w14:textId="04EDF207" w:rsidR="00763CA5" w:rsidRDefault="00D719EE" w:rsidP="002E6118">
      <w:pPr>
        <w:pStyle w:val="Akapitzlist"/>
        <w:numPr>
          <w:ilvl w:val="0"/>
          <w:numId w:val="4"/>
        </w:numPr>
        <w:spacing w:before="240"/>
        <w:ind w:left="851"/>
        <w:jc w:val="both"/>
        <w:rPr>
          <w:kern w:val="3"/>
        </w:rPr>
      </w:pPr>
      <w:r>
        <w:rPr>
          <w:kern w:val="3"/>
        </w:rPr>
        <w:t xml:space="preserve">złożenia oświadczenia o wyrażeniu </w:t>
      </w:r>
      <w:r w:rsidR="00AE7BA7">
        <w:rPr>
          <w:kern w:val="3"/>
        </w:rPr>
        <w:t>zgody na udział w badaniach ewaluacyjnych;</w:t>
      </w:r>
    </w:p>
    <w:p w14:paraId="5B831158" w14:textId="77777777" w:rsidR="00763CA5" w:rsidRDefault="00763CA5" w:rsidP="002E6118">
      <w:pPr>
        <w:pStyle w:val="Akapitzlist"/>
        <w:spacing w:before="240"/>
        <w:ind w:left="851"/>
        <w:jc w:val="both"/>
        <w:rPr>
          <w:kern w:val="3"/>
        </w:rPr>
      </w:pPr>
    </w:p>
    <w:p w14:paraId="4E3D316A" w14:textId="77777777" w:rsidR="00763CA5" w:rsidRDefault="00AE7BA7" w:rsidP="002E6118">
      <w:pPr>
        <w:pStyle w:val="Akapitzlist"/>
        <w:numPr>
          <w:ilvl w:val="0"/>
          <w:numId w:val="4"/>
        </w:numPr>
        <w:spacing w:before="240"/>
        <w:ind w:left="851"/>
        <w:jc w:val="both"/>
        <w:rPr>
          <w:kern w:val="3"/>
        </w:rPr>
      </w:pPr>
      <w:r>
        <w:rPr>
          <w:kern w:val="3"/>
        </w:rPr>
        <w:t>uzyskania zgody podmiotów zaangażowanych w realizację projektu (np. wykonawcy usług) na ich udział w badaniach ewaluacyjnych;</w:t>
      </w:r>
    </w:p>
    <w:p w14:paraId="1C9D7E2F" w14:textId="77777777" w:rsidR="00763CA5" w:rsidRDefault="00AE7BA7" w:rsidP="002E6118">
      <w:pPr>
        <w:numPr>
          <w:ilvl w:val="0"/>
          <w:numId w:val="4"/>
        </w:numPr>
        <w:tabs>
          <w:tab w:val="left" w:pos="851"/>
        </w:tabs>
        <w:spacing w:before="240" w:after="120" w:line="240" w:lineRule="auto"/>
        <w:ind w:left="851" w:hanging="425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w przypadku zlecenia wykonawcy części zadań, obejmujących m.in. opracowanie utworu, uwzględnienia w umowie z wykonawcą klauzuli przenoszącej autorskie prawa majątkowe do ww. utworu na Partnera;</w:t>
      </w:r>
    </w:p>
    <w:p w14:paraId="60FEA046" w14:textId="77777777" w:rsidR="00763CA5" w:rsidRDefault="00AE7BA7" w:rsidP="002E6118">
      <w:pPr>
        <w:numPr>
          <w:ilvl w:val="0"/>
          <w:numId w:val="4"/>
        </w:numPr>
        <w:spacing w:after="240" w:line="240" w:lineRule="auto"/>
        <w:ind w:left="851" w:hanging="425"/>
        <w:jc w:val="both"/>
      </w:pPr>
      <w:r>
        <w:rPr>
          <w:rFonts w:eastAsia="Times New Roman" w:cs="Calibri"/>
          <w:kern w:val="0"/>
          <w:lang w:eastAsia="pl-PL"/>
        </w:rPr>
        <w:t xml:space="preserve">…………………………………………………………………………………. </w:t>
      </w:r>
      <w:r>
        <w:rPr>
          <w:rFonts w:eastAsia="Times New Roman" w:cs="Calibri"/>
          <w:kern w:val="0"/>
          <w:vertAlign w:val="superscript"/>
          <w:lang w:eastAsia="pl-PL"/>
        </w:rPr>
        <w:footnoteReference w:id="7"/>
      </w:r>
    </w:p>
    <w:p w14:paraId="2357770C" w14:textId="77777777" w:rsidR="00763CA5" w:rsidRDefault="00AE7BA7" w:rsidP="002E6118">
      <w:pPr>
        <w:numPr>
          <w:ilvl w:val="0"/>
          <w:numId w:val="3"/>
        </w:numPr>
        <w:tabs>
          <w:tab w:val="left" w:pos="426"/>
          <w:tab w:val="left" w:pos="720"/>
        </w:tabs>
        <w:autoSpaceDE w:val="0"/>
        <w:spacing w:after="240" w:line="240" w:lineRule="auto"/>
        <w:ind w:left="426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 xml:space="preserve">Partner ma prawo do udziału w innych projektach finansowanych z funduszy europejskich, o czym informuje Grupę Sterującą. </w:t>
      </w:r>
    </w:p>
    <w:p w14:paraId="6D7EC420" w14:textId="77777777" w:rsidR="00763CA5" w:rsidRDefault="00AE7BA7" w:rsidP="002E6118">
      <w:pPr>
        <w:numPr>
          <w:ilvl w:val="0"/>
          <w:numId w:val="3"/>
        </w:numPr>
        <w:tabs>
          <w:tab w:val="left" w:pos="426"/>
          <w:tab w:val="left" w:pos="720"/>
        </w:tabs>
        <w:autoSpaceDE w:val="0"/>
        <w:spacing w:after="0" w:line="240" w:lineRule="auto"/>
        <w:ind w:left="426"/>
        <w:jc w:val="both"/>
      </w:pPr>
      <w:r>
        <w:rPr>
          <w:rFonts w:eastAsia="Times New Roman" w:cs="Calibri"/>
          <w:kern w:val="0"/>
          <w:lang w:eastAsia="pl-PL"/>
        </w:rPr>
        <w:t>Parter ma prawo do otrzymania płatności od Partnera Wiodącego w terminie nie dłuższym niż…</w:t>
      </w:r>
      <w:r>
        <w:rPr>
          <w:rFonts w:eastAsia="Times New Roman" w:cs="Calibri"/>
          <w:kern w:val="0"/>
          <w:vertAlign w:val="superscript"/>
          <w:lang w:eastAsia="pl-PL"/>
        </w:rPr>
        <w:footnoteReference w:id="8"/>
      </w:r>
      <w:r>
        <w:rPr>
          <w:rFonts w:eastAsia="Times New Roman" w:cs="Calibri"/>
          <w:kern w:val="0"/>
          <w:lang w:eastAsia="pl-PL"/>
        </w:rPr>
        <w:t>. dni roboczych od otrzymania przez niego środków zgodnie z zapisami § 7 ust. 16.</w:t>
      </w:r>
    </w:p>
    <w:p w14:paraId="3336E561" w14:textId="77777777" w:rsidR="00763CA5" w:rsidRDefault="00763CA5" w:rsidP="002E6118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5C0A877D" w14:textId="77777777" w:rsidR="00763CA5" w:rsidRDefault="00AE7BA7">
      <w:pPr>
        <w:spacing w:after="0" w:line="240" w:lineRule="auto"/>
        <w:jc w:val="center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§ 5.</w:t>
      </w:r>
    </w:p>
    <w:p w14:paraId="1AFCAAAB" w14:textId="77777777" w:rsidR="00763CA5" w:rsidRDefault="00AE7BA7">
      <w:pPr>
        <w:keepNext/>
        <w:spacing w:after="120" w:line="240" w:lineRule="auto"/>
        <w:jc w:val="center"/>
        <w:outlineLvl w:val="2"/>
        <w:rPr>
          <w:rFonts w:eastAsia="Times New Roman" w:cs="Calibri"/>
          <w:b/>
          <w:kern w:val="0"/>
          <w:lang w:eastAsia="fr-FR"/>
        </w:rPr>
      </w:pPr>
      <w:r>
        <w:rPr>
          <w:rFonts w:eastAsia="Times New Roman" w:cs="Calibri"/>
          <w:b/>
          <w:kern w:val="0"/>
          <w:lang w:eastAsia="fr-FR"/>
        </w:rPr>
        <w:t>Zakres zadań Partnerów</w:t>
      </w:r>
    </w:p>
    <w:p w14:paraId="6A2C16F1" w14:textId="49E149C4" w:rsidR="00763CA5" w:rsidRDefault="00AE7BA7" w:rsidP="002E6118">
      <w:pPr>
        <w:numPr>
          <w:ilvl w:val="0"/>
          <w:numId w:val="5"/>
        </w:numPr>
        <w:tabs>
          <w:tab w:val="left" w:pos="426"/>
          <w:tab w:val="left" w:pos="720"/>
        </w:tabs>
        <w:spacing w:after="120" w:line="240" w:lineRule="auto"/>
        <w:ind w:left="425" w:hanging="425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 xml:space="preserve">Wskazani </w:t>
      </w:r>
      <w:r w:rsidR="006F2EF9">
        <w:rPr>
          <w:rFonts w:eastAsia="Times New Roman" w:cs="Calibri"/>
          <w:kern w:val="0"/>
          <w:lang w:eastAsia="pl-PL"/>
        </w:rPr>
        <w:t xml:space="preserve">w ust. 2 </w:t>
      </w:r>
      <w:r>
        <w:rPr>
          <w:rFonts w:eastAsia="Times New Roman" w:cs="Calibri"/>
          <w:kern w:val="0"/>
          <w:lang w:eastAsia="pl-PL"/>
        </w:rPr>
        <w:t>sygnatariusze umowy pełnią funkcję Partnerów Projektu. Oznacza to, że wszyscy Partnerzy są współrealizującymi Projekt, o którym mowa w § 1 ust. 1 niniejszej umowy.</w:t>
      </w:r>
    </w:p>
    <w:p w14:paraId="38791DED" w14:textId="77777777" w:rsidR="00763CA5" w:rsidRDefault="00AE7BA7" w:rsidP="002E6118">
      <w:pPr>
        <w:numPr>
          <w:ilvl w:val="0"/>
          <w:numId w:val="5"/>
        </w:numPr>
        <w:tabs>
          <w:tab w:val="left" w:pos="426"/>
          <w:tab w:val="left" w:pos="720"/>
        </w:tabs>
        <w:spacing w:after="120" w:line="240" w:lineRule="auto"/>
        <w:ind w:left="426" w:hanging="426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Strony ustalają, że poszczególni Partnerzy są zobowiązani do zrealizowania następujących zadań i osiągnięcia następujących wskaźników:</w:t>
      </w:r>
    </w:p>
    <w:p w14:paraId="197DE90A" w14:textId="77777777" w:rsidR="00763CA5" w:rsidRDefault="00763CA5">
      <w:pPr>
        <w:spacing w:after="120" w:line="240" w:lineRule="auto"/>
        <w:ind w:left="426"/>
        <w:rPr>
          <w:rFonts w:eastAsia="Times New Roman" w:cs="Calibri"/>
          <w:kern w:val="0"/>
          <w:lang w:eastAsia="pl-PL"/>
        </w:rPr>
      </w:pPr>
    </w:p>
    <w:p w14:paraId="0E61D33E" w14:textId="77777777" w:rsidR="00763CA5" w:rsidRDefault="00AE7BA7">
      <w:pPr>
        <w:numPr>
          <w:ilvl w:val="2"/>
          <w:numId w:val="5"/>
        </w:numPr>
        <w:spacing w:after="0" w:line="240" w:lineRule="auto"/>
        <w:ind w:left="851" w:hanging="425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....................................................................................................................................</w:t>
      </w:r>
    </w:p>
    <w:p w14:paraId="59F1A440" w14:textId="045481E6" w:rsidR="00763CA5" w:rsidRDefault="00AE7BA7">
      <w:pPr>
        <w:spacing w:after="120" w:line="240" w:lineRule="auto"/>
        <w:ind w:left="1080"/>
        <w:rPr>
          <w:rFonts w:eastAsia="Times New Roman" w:cs="Calibri"/>
          <w:i/>
          <w:kern w:val="0"/>
          <w:sz w:val="18"/>
          <w:szCs w:val="18"/>
          <w:lang w:eastAsia="pl-PL"/>
        </w:rPr>
      </w:pPr>
      <w:r>
        <w:rPr>
          <w:rFonts w:eastAsia="Times New Roman" w:cs="Calibri"/>
          <w:i/>
          <w:kern w:val="0"/>
          <w:sz w:val="18"/>
          <w:szCs w:val="18"/>
          <w:lang w:eastAsia="pl-PL"/>
        </w:rPr>
        <w:t xml:space="preserve">nazwa instytucji lub organizacji pełniącej funkcję </w:t>
      </w:r>
      <w:r w:rsidR="003639EB">
        <w:rPr>
          <w:rFonts w:eastAsia="Times New Roman" w:cs="Calibri"/>
          <w:i/>
          <w:kern w:val="0"/>
          <w:sz w:val="18"/>
          <w:szCs w:val="18"/>
          <w:lang w:eastAsia="pl-PL"/>
        </w:rPr>
        <w:t>Partnera</w:t>
      </w:r>
      <w:r>
        <w:rPr>
          <w:rFonts w:eastAsia="Times New Roman" w:cs="Calibri"/>
          <w:i/>
          <w:kern w:val="0"/>
          <w:sz w:val="18"/>
          <w:szCs w:val="18"/>
          <w:lang w:eastAsia="pl-PL"/>
        </w:rPr>
        <w:t xml:space="preserve"> Wiodącego</w:t>
      </w:r>
    </w:p>
    <w:p w14:paraId="263703F8" w14:textId="77777777" w:rsidR="00763CA5" w:rsidRDefault="00763CA5">
      <w:pPr>
        <w:spacing w:after="120" w:line="240" w:lineRule="auto"/>
        <w:ind w:left="1080"/>
        <w:rPr>
          <w:rFonts w:eastAsia="Times New Roman" w:cs="Calibri"/>
          <w:i/>
          <w:kern w:val="0"/>
          <w:sz w:val="18"/>
          <w:szCs w:val="18"/>
          <w:lang w:eastAsia="pl-PL"/>
        </w:rPr>
      </w:pPr>
    </w:p>
    <w:tbl>
      <w:tblPr>
        <w:tblW w:w="93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9"/>
        <w:gridCol w:w="1221"/>
        <w:gridCol w:w="2552"/>
        <w:gridCol w:w="1701"/>
        <w:gridCol w:w="2268"/>
      </w:tblGrid>
      <w:tr w:rsidR="00763CA5" w14:paraId="5E10F52C" w14:textId="77777777" w:rsidTr="001550FD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FF6F8" w14:textId="77777777" w:rsidR="00763CA5" w:rsidRDefault="00AE7BA7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  <w:lastRenderedPageBreak/>
              <w:t>Nazwa zadania do zrealizowania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25293" w14:textId="4D383839" w:rsidR="00763CA5" w:rsidRDefault="00AE7BA7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  <w:t>Koszt zadania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69A03" w14:textId="77777777" w:rsidR="00763CA5" w:rsidRDefault="00AE7BA7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  <w:t>Wymagane do osiągnięcia wskaźniki/ rezultaty/ produkty dotyczące realizacji projektu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F18F0" w14:textId="77777777" w:rsidR="00763CA5" w:rsidRDefault="00AE7BA7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  <w:t>Wartość wskaźnika/ rezultatu/ produktu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CA3B4" w14:textId="77777777" w:rsidR="00763CA5" w:rsidRDefault="00AE7BA7">
            <w:pPr>
              <w:tabs>
                <w:tab w:val="left" w:pos="1134"/>
              </w:tabs>
              <w:spacing w:after="0" w:line="240" w:lineRule="auto"/>
            </w:pPr>
            <w:r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  <w:t>Dokumenty potwierdzające wykonanie usługi</w:t>
            </w:r>
            <w:r>
              <w:rPr>
                <w:rFonts w:eastAsia="Times New Roman" w:cs="Calibri"/>
                <w:i/>
                <w:kern w:val="0"/>
                <w:sz w:val="18"/>
                <w:szCs w:val="18"/>
                <w:vertAlign w:val="superscript"/>
                <w:lang w:eastAsia="pl-PL"/>
              </w:rPr>
              <w:footnoteReference w:id="9"/>
            </w:r>
            <w:r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  <w:t>/ osiągnięcie wskaźnika</w:t>
            </w:r>
          </w:p>
        </w:tc>
      </w:tr>
      <w:tr w:rsidR="00763CA5" w14:paraId="6EAD0CAD" w14:textId="77777777" w:rsidTr="001550FD">
        <w:trPr>
          <w:trHeight w:val="510"/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A8F72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DE8ED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D7DC7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EFF2D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050EA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</w:tr>
      <w:tr w:rsidR="00763CA5" w14:paraId="04E2E6AE" w14:textId="77777777" w:rsidTr="001550FD">
        <w:trPr>
          <w:trHeight w:val="510"/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C49CC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8082D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E83F0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83CA4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B5118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</w:tr>
    </w:tbl>
    <w:p w14:paraId="0FB85657" w14:textId="77777777" w:rsidR="00763CA5" w:rsidRDefault="00763CA5">
      <w:pPr>
        <w:tabs>
          <w:tab w:val="left" w:pos="1134"/>
        </w:tabs>
        <w:spacing w:after="0" w:line="240" w:lineRule="auto"/>
        <w:ind w:left="709"/>
        <w:rPr>
          <w:rFonts w:eastAsia="Times New Roman" w:cs="Calibri"/>
          <w:i/>
          <w:kern w:val="0"/>
          <w:sz w:val="18"/>
          <w:szCs w:val="18"/>
          <w:lang w:eastAsia="pl-PL"/>
        </w:rPr>
      </w:pPr>
    </w:p>
    <w:p w14:paraId="1FB6C481" w14:textId="77777777" w:rsidR="00763CA5" w:rsidRDefault="00763CA5">
      <w:pPr>
        <w:tabs>
          <w:tab w:val="left" w:pos="1134"/>
        </w:tabs>
        <w:spacing w:after="120" w:line="240" w:lineRule="auto"/>
        <w:ind w:left="709"/>
        <w:rPr>
          <w:rFonts w:eastAsia="Times New Roman" w:cs="Calibri"/>
          <w:i/>
          <w:kern w:val="0"/>
          <w:lang w:eastAsia="pl-PL"/>
        </w:rPr>
      </w:pPr>
    </w:p>
    <w:p w14:paraId="419D5BF6" w14:textId="77777777" w:rsidR="00763CA5" w:rsidRDefault="00AE7BA7">
      <w:pPr>
        <w:numPr>
          <w:ilvl w:val="2"/>
          <w:numId w:val="5"/>
        </w:numPr>
        <w:spacing w:after="0" w:line="240" w:lineRule="auto"/>
        <w:ind w:left="851" w:hanging="425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....................................................................................................................................</w:t>
      </w:r>
    </w:p>
    <w:p w14:paraId="4CDDB0B4" w14:textId="77777777" w:rsidR="00763CA5" w:rsidRDefault="00AE7BA7">
      <w:pPr>
        <w:spacing w:after="120" w:line="240" w:lineRule="auto"/>
        <w:ind w:left="1080"/>
        <w:rPr>
          <w:rFonts w:eastAsia="Times New Roman" w:cs="Calibri"/>
          <w:i/>
          <w:kern w:val="0"/>
          <w:sz w:val="18"/>
          <w:szCs w:val="18"/>
          <w:lang w:eastAsia="pl-PL"/>
        </w:rPr>
      </w:pPr>
      <w:r>
        <w:rPr>
          <w:rFonts w:eastAsia="Times New Roman" w:cs="Calibri"/>
          <w:i/>
          <w:kern w:val="0"/>
          <w:sz w:val="18"/>
          <w:szCs w:val="18"/>
          <w:lang w:eastAsia="pl-PL"/>
        </w:rPr>
        <w:t>nazwa instytucji lub organizacji – Partnera nr 1</w:t>
      </w:r>
    </w:p>
    <w:tbl>
      <w:tblPr>
        <w:tblW w:w="93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9"/>
        <w:gridCol w:w="1221"/>
        <w:gridCol w:w="2552"/>
        <w:gridCol w:w="1701"/>
        <w:gridCol w:w="2268"/>
      </w:tblGrid>
      <w:tr w:rsidR="00763CA5" w14:paraId="1E64A780" w14:textId="77777777" w:rsidTr="001550FD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0B60A" w14:textId="77777777" w:rsidR="00763CA5" w:rsidRDefault="00AE7BA7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  <w:t>Nazwa zadania do zrealizowania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496DE" w14:textId="2E1F9027" w:rsidR="00763CA5" w:rsidRDefault="00AE7BA7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  <w:t>Koszt zadania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C9897" w14:textId="77777777" w:rsidR="00763CA5" w:rsidRDefault="00AE7BA7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  <w:t>Wymagane do osiągnięcia wskaźniki/ rezultaty/ produkty dotyczące realizacji projektu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6BFD0" w14:textId="77777777" w:rsidR="00763CA5" w:rsidRDefault="00AE7BA7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  <w:t>Wartość wskaźnika/ rezultatu/ produktu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931B4" w14:textId="77777777" w:rsidR="00763CA5" w:rsidRDefault="00AE7BA7">
            <w:pPr>
              <w:tabs>
                <w:tab w:val="left" w:pos="1134"/>
              </w:tabs>
              <w:spacing w:after="0" w:line="240" w:lineRule="auto"/>
            </w:pPr>
            <w:r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  <w:t>Dokumenty potwierdzające wykonanie usługi</w:t>
            </w:r>
            <w:r>
              <w:rPr>
                <w:rFonts w:eastAsia="Times New Roman" w:cs="Calibri"/>
                <w:i/>
                <w:kern w:val="0"/>
                <w:sz w:val="18"/>
                <w:szCs w:val="18"/>
                <w:vertAlign w:val="superscript"/>
                <w:lang w:eastAsia="pl-PL"/>
              </w:rPr>
              <w:footnoteReference w:id="10"/>
            </w:r>
            <w:r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  <w:t>/ osiągnięcie wskaźnika</w:t>
            </w:r>
          </w:p>
        </w:tc>
      </w:tr>
      <w:tr w:rsidR="00763CA5" w14:paraId="39A0D6E2" w14:textId="77777777" w:rsidTr="001550FD">
        <w:trPr>
          <w:trHeight w:val="510"/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A9C90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50997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DD86C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476BC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BD96C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</w:tr>
      <w:tr w:rsidR="00763CA5" w14:paraId="5D0F196C" w14:textId="77777777" w:rsidTr="001550FD">
        <w:trPr>
          <w:trHeight w:val="510"/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05CFD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C3B4B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B5681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7DC8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06993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</w:tr>
    </w:tbl>
    <w:p w14:paraId="274F292A" w14:textId="77777777" w:rsidR="00763CA5" w:rsidRDefault="00763CA5">
      <w:pPr>
        <w:spacing w:after="120" w:line="240" w:lineRule="auto"/>
        <w:ind w:left="709"/>
        <w:rPr>
          <w:rFonts w:eastAsia="Times New Roman" w:cs="Calibri"/>
          <w:i/>
          <w:kern w:val="0"/>
          <w:sz w:val="18"/>
          <w:szCs w:val="18"/>
          <w:lang w:eastAsia="pl-PL"/>
        </w:rPr>
      </w:pPr>
    </w:p>
    <w:p w14:paraId="22EAFD70" w14:textId="77777777" w:rsidR="00763CA5" w:rsidRDefault="00763CA5">
      <w:pPr>
        <w:spacing w:after="120" w:line="240" w:lineRule="auto"/>
        <w:ind w:left="709"/>
        <w:rPr>
          <w:rFonts w:eastAsia="Times New Roman" w:cs="Calibri"/>
          <w:i/>
          <w:kern w:val="0"/>
          <w:sz w:val="18"/>
          <w:szCs w:val="18"/>
          <w:lang w:eastAsia="pl-PL"/>
        </w:rPr>
      </w:pPr>
    </w:p>
    <w:p w14:paraId="2C09689D" w14:textId="77777777" w:rsidR="00763CA5" w:rsidRDefault="00AE7BA7">
      <w:pPr>
        <w:numPr>
          <w:ilvl w:val="2"/>
          <w:numId w:val="5"/>
        </w:numPr>
        <w:spacing w:after="0" w:line="240" w:lineRule="auto"/>
        <w:ind w:left="851" w:hanging="425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....................................................................................................................................</w:t>
      </w:r>
    </w:p>
    <w:p w14:paraId="7FFF07FA" w14:textId="77777777" w:rsidR="00763CA5" w:rsidRDefault="00AE7BA7">
      <w:pPr>
        <w:spacing w:after="120" w:line="240" w:lineRule="auto"/>
        <w:ind w:left="1080"/>
        <w:rPr>
          <w:rFonts w:eastAsia="Times New Roman" w:cs="Calibri"/>
          <w:i/>
          <w:kern w:val="0"/>
          <w:sz w:val="18"/>
          <w:szCs w:val="18"/>
          <w:lang w:eastAsia="pl-PL"/>
        </w:rPr>
      </w:pPr>
      <w:r>
        <w:rPr>
          <w:rFonts w:eastAsia="Times New Roman" w:cs="Calibri"/>
          <w:i/>
          <w:kern w:val="0"/>
          <w:sz w:val="18"/>
          <w:szCs w:val="18"/>
          <w:lang w:eastAsia="pl-PL"/>
        </w:rPr>
        <w:t>nazwa instytucji lub organizacji – Partnera nr 2</w:t>
      </w:r>
    </w:p>
    <w:tbl>
      <w:tblPr>
        <w:tblW w:w="935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3"/>
        <w:gridCol w:w="1222"/>
        <w:gridCol w:w="2551"/>
        <w:gridCol w:w="1701"/>
        <w:gridCol w:w="2268"/>
      </w:tblGrid>
      <w:tr w:rsidR="00763CA5" w14:paraId="20F213C7" w14:textId="77777777" w:rsidTr="001550FD">
        <w:trPr>
          <w:jc w:val="center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203D1" w14:textId="77777777" w:rsidR="00763CA5" w:rsidRDefault="00AE7BA7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  <w:t>Nazwa zadania do zrealizowania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96ED2" w14:textId="5AC88052" w:rsidR="00763CA5" w:rsidRDefault="00AE7BA7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  <w:t>Koszt zadania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D5EE8" w14:textId="77777777" w:rsidR="00763CA5" w:rsidRDefault="00AE7BA7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  <w:t>Wymagane do osiągnięcia wskaźniki/ rezultaty/ produkty dotyczące realizacji projektu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EC46B" w14:textId="77777777" w:rsidR="00763CA5" w:rsidRDefault="00AE7BA7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  <w:t>Wartość wskaźnika/ rezultatu/ produktu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22A6B" w14:textId="77777777" w:rsidR="00763CA5" w:rsidRDefault="00AE7BA7">
            <w:pPr>
              <w:tabs>
                <w:tab w:val="left" w:pos="1134"/>
              </w:tabs>
              <w:spacing w:after="0" w:line="240" w:lineRule="auto"/>
            </w:pPr>
            <w:r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  <w:t>Dokumenty potwierdzające wykonanie usługi</w:t>
            </w:r>
            <w:r>
              <w:rPr>
                <w:rFonts w:eastAsia="Times New Roman" w:cs="Calibri"/>
                <w:i/>
                <w:kern w:val="0"/>
                <w:sz w:val="18"/>
                <w:szCs w:val="18"/>
                <w:vertAlign w:val="superscript"/>
                <w:lang w:eastAsia="pl-PL"/>
              </w:rPr>
              <w:footnoteReference w:id="11"/>
            </w:r>
            <w:r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  <w:t>/ osiągnięcie wskaźnika</w:t>
            </w:r>
          </w:p>
        </w:tc>
      </w:tr>
      <w:tr w:rsidR="00763CA5" w14:paraId="51F9D78B" w14:textId="77777777" w:rsidTr="001550FD">
        <w:trPr>
          <w:trHeight w:val="510"/>
          <w:jc w:val="center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D8905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E427C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95556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B76E5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D00EF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</w:tr>
      <w:tr w:rsidR="00763CA5" w14:paraId="3F239596" w14:textId="77777777" w:rsidTr="001550FD">
        <w:trPr>
          <w:trHeight w:val="510"/>
          <w:jc w:val="center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EE01C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8929A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CDE4F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957AA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4DBDE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</w:tr>
    </w:tbl>
    <w:p w14:paraId="532E6F56" w14:textId="77777777" w:rsidR="00763CA5" w:rsidRDefault="00763CA5">
      <w:pPr>
        <w:spacing w:after="120" w:line="240" w:lineRule="auto"/>
        <w:ind w:left="709"/>
        <w:rPr>
          <w:rFonts w:eastAsia="Times New Roman" w:cs="Calibri"/>
          <w:i/>
          <w:kern w:val="0"/>
          <w:sz w:val="18"/>
          <w:szCs w:val="18"/>
          <w:lang w:eastAsia="pl-PL"/>
        </w:rPr>
      </w:pPr>
    </w:p>
    <w:p w14:paraId="377219E6" w14:textId="77777777" w:rsidR="00763CA5" w:rsidRDefault="00763CA5">
      <w:pPr>
        <w:spacing w:after="120" w:line="240" w:lineRule="auto"/>
        <w:rPr>
          <w:rFonts w:eastAsia="Times New Roman" w:cs="Calibri"/>
          <w:i/>
          <w:kern w:val="0"/>
          <w:sz w:val="18"/>
          <w:szCs w:val="18"/>
          <w:lang w:eastAsia="pl-PL"/>
        </w:rPr>
      </w:pPr>
    </w:p>
    <w:p w14:paraId="2F58565C" w14:textId="77777777" w:rsidR="00763CA5" w:rsidRDefault="00AE7BA7">
      <w:pPr>
        <w:numPr>
          <w:ilvl w:val="2"/>
          <w:numId w:val="5"/>
        </w:numPr>
        <w:tabs>
          <w:tab w:val="left" w:pos="2340"/>
        </w:tabs>
        <w:spacing w:after="0" w:line="240" w:lineRule="auto"/>
        <w:ind w:left="709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....................................................................................................................................</w:t>
      </w:r>
    </w:p>
    <w:p w14:paraId="6AF5DE09" w14:textId="77777777" w:rsidR="00763CA5" w:rsidRDefault="00AE7BA7">
      <w:pPr>
        <w:spacing w:after="120" w:line="240" w:lineRule="auto"/>
        <w:ind w:left="1080"/>
        <w:rPr>
          <w:rFonts w:eastAsia="Times New Roman" w:cs="Calibri"/>
          <w:i/>
          <w:kern w:val="0"/>
          <w:sz w:val="18"/>
          <w:szCs w:val="18"/>
          <w:lang w:eastAsia="pl-PL"/>
        </w:rPr>
      </w:pPr>
      <w:r>
        <w:rPr>
          <w:rFonts w:eastAsia="Times New Roman" w:cs="Calibri"/>
          <w:i/>
          <w:kern w:val="0"/>
          <w:sz w:val="18"/>
          <w:szCs w:val="18"/>
          <w:lang w:eastAsia="pl-PL"/>
        </w:rPr>
        <w:t>nazwa instytucji lub organizacji – Partnera nr n</w:t>
      </w:r>
    </w:p>
    <w:tbl>
      <w:tblPr>
        <w:tblW w:w="906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9"/>
        <w:gridCol w:w="1221"/>
        <w:gridCol w:w="2552"/>
        <w:gridCol w:w="1134"/>
        <w:gridCol w:w="2551"/>
      </w:tblGrid>
      <w:tr w:rsidR="00763CA5" w14:paraId="2E1C58B8" w14:textId="77777777" w:rsidTr="005921D7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3FE92" w14:textId="77777777" w:rsidR="00763CA5" w:rsidRDefault="00AE7BA7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  <w:t>Nazwa zadania do zrealizowania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A1842" w14:textId="77777777" w:rsidR="00763CA5" w:rsidRDefault="00AE7BA7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  <w:t>Koszt zadania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16123" w14:textId="77777777" w:rsidR="00763CA5" w:rsidRDefault="00AE7BA7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  <w:t>Wymagane do osiągnięcia wskaźniki/ rezultaty/ produkty dotyczące realizacji projektu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8484B" w14:textId="77777777" w:rsidR="00763CA5" w:rsidRDefault="00AE7BA7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  <w:t>Wartość wskaźnika/ rezultatu/ produktu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A3126" w14:textId="77777777" w:rsidR="00763CA5" w:rsidRDefault="00AE7BA7">
            <w:pPr>
              <w:tabs>
                <w:tab w:val="left" w:pos="1134"/>
              </w:tabs>
              <w:spacing w:after="0" w:line="240" w:lineRule="auto"/>
            </w:pPr>
            <w:r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  <w:t>Dokumenty potwierdzające wykonanie usługi</w:t>
            </w:r>
            <w:r>
              <w:rPr>
                <w:rFonts w:eastAsia="Times New Roman" w:cs="Calibri"/>
                <w:i/>
                <w:kern w:val="0"/>
                <w:sz w:val="18"/>
                <w:szCs w:val="18"/>
                <w:vertAlign w:val="superscript"/>
                <w:lang w:eastAsia="pl-PL"/>
              </w:rPr>
              <w:footnoteReference w:id="12"/>
            </w:r>
            <w:r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  <w:t>/ osiągnięcie wskaźnika</w:t>
            </w:r>
          </w:p>
        </w:tc>
      </w:tr>
      <w:tr w:rsidR="00763CA5" w14:paraId="396B8084" w14:textId="77777777" w:rsidTr="005921D7">
        <w:trPr>
          <w:trHeight w:val="510"/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4637D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96151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72F07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3E7C7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F74AA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</w:tr>
      <w:tr w:rsidR="00763CA5" w14:paraId="5DA05891" w14:textId="77777777" w:rsidTr="005921D7">
        <w:trPr>
          <w:trHeight w:val="510"/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E0ADD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3A1FE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A61B8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39E84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52384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</w:tr>
    </w:tbl>
    <w:p w14:paraId="6B7295CE" w14:textId="77777777" w:rsidR="00763CA5" w:rsidRDefault="00763CA5">
      <w:pPr>
        <w:spacing w:after="120" w:line="240" w:lineRule="auto"/>
        <w:rPr>
          <w:rFonts w:eastAsia="Times New Roman" w:cs="Calibri"/>
          <w:i/>
          <w:kern w:val="0"/>
          <w:sz w:val="18"/>
          <w:szCs w:val="18"/>
          <w:lang w:eastAsia="pl-PL"/>
        </w:rPr>
      </w:pPr>
    </w:p>
    <w:p w14:paraId="25E9E597" w14:textId="4885CB1A" w:rsidR="00763CA5" w:rsidRDefault="00AE7BA7" w:rsidP="002E6118">
      <w:pPr>
        <w:numPr>
          <w:ilvl w:val="0"/>
          <w:numId w:val="5"/>
        </w:numPr>
        <w:tabs>
          <w:tab w:val="left" w:pos="720"/>
        </w:tabs>
        <w:spacing w:after="120" w:line="240" w:lineRule="auto"/>
        <w:ind w:left="360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Partner Wiodący i Partnerzy wykonują osobiście przyjęte na siebie zadania. Zlecanie części zadań podmiotom nie będącym stroną umowy</w:t>
      </w:r>
      <w:r w:rsidR="00243DD7">
        <w:rPr>
          <w:rFonts w:eastAsia="Times New Roman" w:cs="Calibri"/>
          <w:kern w:val="0"/>
          <w:lang w:eastAsia="pl-PL"/>
        </w:rPr>
        <w:t>/porozumienia</w:t>
      </w:r>
      <w:r>
        <w:rPr>
          <w:rFonts w:eastAsia="Times New Roman" w:cs="Calibri"/>
          <w:kern w:val="0"/>
          <w:lang w:eastAsia="pl-PL"/>
        </w:rPr>
        <w:t xml:space="preserve">, zwanymi dalej wykonawcami, może dotyczyć jedynie części zadania powierzonego Partnerowi Wiodącemu/Partnerowi zgodnie z ust. </w:t>
      </w:r>
      <w:r>
        <w:rPr>
          <w:rFonts w:eastAsia="Times New Roman" w:cs="Calibri"/>
          <w:kern w:val="0"/>
          <w:lang w:eastAsia="pl-PL"/>
        </w:rPr>
        <w:lastRenderedPageBreak/>
        <w:t xml:space="preserve">2, która nie może być wykonana bezpośrednio przez Partnera lub w ramach współpracy między Partnerami. </w:t>
      </w:r>
    </w:p>
    <w:p w14:paraId="19199F1C" w14:textId="7E3F9834" w:rsidR="00763CA5" w:rsidRDefault="00AE7BA7" w:rsidP="002E6118">
      <w:pPr>
        <w:numPr>
          <w:ilvl w:val="0"/>
          <w:numId w:val="5"/>
        </w:numPr>
        <w:tabs>
          <w:tab w:val="left" w:pos="720"/>
        </w:tabs>
        <w:spacing w:after="120" w:line="240" w:lineRule="auto"/>
        <w:ind w:left="360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Nie jest dopuszczalne wzajemne zlecanie przez Partnera Wiodącego zakupu towarów lub usług partnerowi i odwrotnie</w:t>
      </w:r>
      <w:r w:rsidR="00F74E4A">
        <w:rPr>
          <w:rFonts w:eastAsia="Times New Roman" w:cs="Calibri"/>
          <w:kern w:val="0"/>
          <w:lang w:eastAsia="pl-PL"/>
        </w:rPr>
        <w:t>.</w:t>
      </w:r>
    </w:p>
    <w:p w14:paraId="06F9B311" w14:textId="77777777" w:rsidR="00763CA5" w:rsidRDefault="00AE7BA7" w:rsidP="002E6118">
      <w:pPr>
        <w:numPr>
          <w:ilvl w:val="0"/>
          <w:numId w:val="5"/>
        </w:numPr>
        <w:tabs>
          <w:tab w:val="left" w:pos="720"/>
        </w:tabs>
        <w:spacing w:after="120" w:line="240" w:lineRule="auto"/>
        <w:ind w:left="360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Partnerzy odpowiadają przed Partnerem Wiodącym za wszelkie działania lub zaniechania wykonawcy jak za swoje działania lub zaniechania.</w:t>
      </w:r>
    </w:p>
    <w:p w14:paraId="34574800" w14:textId="432FBC57" w:rsidR="00763CA5" w:rsidRDefault="00AE7BA7" w:rsidP="002E6118">
      <w:pPr>
        <w:numPr>
          <w:ilvl w:val="0"/>
          <w:numId w:val="5"/>
        </w:numPr>
        <w:tabs>
          <w:tab w:val="left" w:pos="720"/>
        </w:tabs>
        <w:spacing w:after="120" w:line="240" w:lineRule="auto"/>
        <w:ind w:left="360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Nie jest dopuszczalne angażowanie, jako personelu projektu</w:t>
      </w:r>
      <w:r w:rsidR="00243DD7">
        <w:rPr>
          <w:rFonts w:eastAsia="Times New Roman" w:cs="Calibri"/>
          <w:kern w:val="0"/>
          <w:lang w:eastAsia="pl-PL"/>
        </w:rPr>
        <w:t>,</w:t>
      </w:r>
      <w:r>
        <w:rPr>
          <w:rFonts w:eastAsia="Times New Roman" w:cs="Calibri"/>
          <w:kern w:val="0"/>
          <w:lang w:eastAsia="pl-PL"/>
        </w:rPr>
        <w:t xml:space="preserve"> pracowników Partnerów przez Partnera Wiodącego i odwrotnie.</w:t>
      </w:r>
    </w:p>
    <w:p w14:paraId="13720404" w14:textId="04072779" w:rsidR="00763CA5" w:rsidRDefault="00AE7BA7" w:rsidP="002E6118">
      <w:pPr>
        <w:numPr>
          <w:ilvl w:val="0"/>
          <w:numId w:val="5"/>
        </w:numPr>
        <w:tabs>
          <w:tab w:val="left" w:pos="720"/>
        </w:tabs>
        <w:spacing w:after="120" w:line="240" w:lineRule="auto"/>
        <w:ind w:left="360"/>
        <w:jc w:val="both"/>
      </w:pPr>
      <w:r>
        <w:rPr>
          <w:rFonts w:eastAsia="Times New Roman" w:cs="Calibri"/>
          <w:kern w:val="0"/>
          <w:lang w:eastAsia="pl-PL"/>
        </w:rPr>
        <w:t>Zmiany w przydziale zadań do wykonania lub w zakresie i sposobie wykonywania powierzonego Partnerowi zadania wymaga zgody obu stron, wyrażonej na piśmie.</w:t>
      </w:r>
      <w:r>
        <w:rPr>
          <w:rFonts w:eastAsia="Times New Roman" w:cs="Calibri"/>
          <w:kern w:val="0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kern w:val="0"/>
          <w:lang w:eastAsia="pl-PL"/>
        </w:rPr>
        <w:t>Zmiany w przydziale zadań do wykonania wymagają zmian we wniosku o dofinansowanie, zaakceptowania przez IZ oraz zawarcia aneksu do umowy</w:t>
      </w:r>
      <w:r w:rsidR="00243DD7">
        <w:rPr>
          <w:rFonts w:eastAsia="Times New Roman" w:cs="Calibri"/>
          <w:kern w:val="0"/>
          <w:lang w:eastAsia="pl-PL"/>
        </w:rPr>
        <w:t>/porozumienia</w:t>
      </w:r>
      <w:r>
        <w:rPr>
          <w:rFonts w:eastAsia="Times New Roman" w:cs="Calibri"/>
          <w:kern w:val="0"/>
          <w:lang w:eastAsia="pl-PL"/>
        </w:rPr>
        <w:t xml:space="preserve"> o partnerstwie</w:t>
      </w:r>
      <w:r w:rsidR="00F74E4A">
        <w:rPr>
          <w:rFonts w:eastAsia="Times New Roman" w:cs="Calibri"/>
          <w:kern w:val="0"/>
          <w:lang w:eastAsia="pl-PL"/>
        </w:rPr>
        <w:t>.</w:t>
      </w:r>
    </w:p>
    <w:p w14:paraId="1810C308" w14:textId="77777777" w:rsidR="00763CA5" w:rsidRDefault="00763CA5">
      <w:pPr>
        <w:tabs>
          <w:tab w:val="left" w:pos="2011"/>
        </w:tabs>
        <w:spacing w:after="120" w:line="240" w:lineRule="auto"/>
        <w:jc w:val="center"/>
        <w:rPr>
          <w:rFonts w:eastAsia="Times New Roman" w:cs="Calibri"/>
          <w:bCs/>
          <w:kern w:val="0"/>
          <w:lang w:eastAsia="pl-PL"/>
        </w:rPr>
      </w:pPr>
    </w:p>
    <w:p w14:paraId="5616B883" w14:textId="77777777" w:rsidR="00763CA5" w:rsidRDefault="00AE7BA7">
      <w:pPr>
        <w:tabs>
          <w:tab w:val="right" w:pos="8440"/>
        </w:tabs>
        <w:spacing w:after="0" w:line="240" w:lineRule="auto"/>
        <w:jc w:val="center"/>
      </w:pPr>
      <w:r>
        <w:rPr>
          <w:rFonts w:eastAsia="Times New Roman" w:cs="Calibri"/>
          <w:kern w:val="0"/>
          <w:lang w:eastAsia="pl-PL"/>
        </w:rPr>
        <w:t>§ 6.</w:t>
      </w:r>
    </w:p>
    <w:p w14:paraId="40B152AE" w14:textId="77777777" w:rsidR="00763CA5" w:rsidRDefault="00AE7BA7">
      <w:pPr>
        <w:tabs>
          <w:tab w:val="right" w:pos="8440"/>
        </w:tabs>
        <w:spacing w:after="120" w:line="240" w:lineRule="auto"/>
        <w:jc w:val="center"/>
      </w:pPr>
      <w:r>
        <w:rPr>
          <w:rFonts w:eastAsia="Times New Roman" w:cs="Calibri"/>
          <w:b/>
          <w:caps/>
          <w:kern w:val="0"/>
          <w:lang w:eastAsia="pl-PL"/>
        </w:rPr>
        <w:t>O</w:t>
      </w:r>
      <w:r>
        <w:rPr>
          <w:rFonts w:eastAsia="Times New Roman" w:cs="Calibri"/>
          <w:b/>
          <w:kern w:val="0"/>
          <w:lang w:eastAsia="pl-PL"/>
        </w:rPr>
        <w:t>rganizacja wewnętrzna Partnerstwa</w:t>
      </w:r>
    </w:p>
    <w:p w14:paraId="6DBDB5EC" w14:textId="77777777" w:rsidR="00763CA5" w:rsidRDefault="00AE7BA7" w:rsidP="002E6118">
      <w:pPr>
        <w:numPr>
          <w:ilvl w:val="0"/>
          <w:numId w:val="6"/>
        </w:numPr>
        <w:tabs>
          <w:tab w:val="left" w:pos="426"/>
          <w:tab w:val="left" w:pos="720"/>
        </w:tabs>
        <w:spacing w:after="120" w:line="240" w:lineRule="auto"/>
        <w:ind w:left="425" w:hanging="425"/>
        <w:jc w:val="both"/>
        <w:rPr>
          <w:rFonts w:eastAsia="Times New Roman" w:cs="Calibri"/>
          <w:bCs/>
          <w:kern w:val="0"/>
          <w:lang w:eastAsia="pl-PL"/>
        </w:rPr>
      </w:pPr>
      <w:r>
        <w:rPr>
          <w:rFonts w:eastAsia="Times New Roman" w:cs="Calibri"/>
          <w:bCs/>
          <w:kern w:val="0"/>
          <w:lang w:eastAsia="pl-PL"/>
        </w:rPr>
        <w:t>W celu prawidłowego zarządzania Partnerstwem oraz zapewnienia podejścia partnerskiego w realizacji Projektu, strony ustalają następujący system organizacji wewnętrznej Partnerstwa:</w:t>
      </w:r>
    </w:p>
    <w:p w14:paraId="21F92156" w14:textId="77777777" w:rsidR="00763CA5" w:rsidRDefault="00AE7BA7" w:rsidP="002E6118">
      <w:pPr>
        <w:tabs>
          <w:tab w:val="left" w:pos="426"/>
        </w:tabs>
        <w:spacing w:after="120" w:line="240" w:lineRule="auto"/>
        <w:ind w:left="425"/>
        <w:jc w:val="both"/>
      </w:pPr>
      <w:r>
        <w:rPr>
          <w:rFonts w:eastAsia="Times New Roman" w:cs="Calibri"/>
          <w:bCs/>
          <w:kern w:val="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</w:t>
      </w:r>
      <w:r>
        <w:rPr>
          <w:rFonts w:eastAsia="Times New Roman" w:cs="Calibri"/>
          <w:bCs/>
          <w:i/>
          <w:iCs/>
          <w:kern w:val="0"/>
          <w:lang w:eastAsia="pl-PL"/>
        </w:rPr>
        <w:t>w tym ustępie §6 można opisać przyjęte w ramach Partnerstwa rozwiązania dotyczące organizacji wewnętrznej Partnerstwa - zgodnie z zapisami wniosku o dofinansowanie. W opisie można wskazać: strukturę organizacyjną Projektu; informacje na temat Grupy Sterującej (nazwa, skład, rola i zadania, częstotliwość spotkań, sposób podejmowania decyzji, sposób dokumentowania posiedzeń i podejmowanych decyzji); postanowienia dodatkowe (dotyczy Partnerstw wprowadzających dodatkowe rozwiązania w zakresie organizacji wewnętrznej Partnerstwa, np. dodatkowe ciało doradcze lub rola i zadania Sekretariatu).</w:t>
      </w:r>
    </w:p>
    <w:p w14:paraId="6D80AACB" w14:textId="77777777" w:rsidR="00763CA5" w:rsidRDefault="00AE7BA7" w:rsidP="002E6118">
      <w:pPr>
        <w:numPr>
          <w:ilvl w:val="0"/>
          <w:numId w:val="6"/>
        </w:numPr>
        <w:tabs>
          <w:tab w:val="left" w:pos="426"/>
          <w:tab w:val="left" w:pos="720"/>
        </w:tabs>
        <w:spacing w:after="120" w:line="240" w:lineRule="auto"/>
        <w:ind w:left="426" w:hanging="426"/>
        <w:jc w:val="both"/>
        <w:rPr>
          <w:rFonts w:eastAsia="Times New Roman" w:cs="Calibri"/>
          <w:bCs/>
          <w:kern w:val="0"/>
          <w:lang w:eastAsia="pl-PL"/>
        </w:rPr>
      </w:pPr>
      <w:r>
        <w:rPr>
          <w:rFonts w:eastAsia="Times New Roman" w:cs="Calibri"/>
          <w:bCs/>
          <w:kern w:val="0"/>
          <w:lang w:eastAsia="pl-PL"/>
        </w:rPr>
        <w:t>Strony umowy przyjmują następujący system przepływu informacji i komunikacji w ramach Partnerstwa:</w:t>
      </w:r>
    </w:p>
    <w:p w14:paraId="7C2523AE" w14:textId="77777777" w:rsidR="00763CA5" w:rsidRDefault="00AE7BA7" w:rsidP="002E6118">
      <w:pPr>
        <w:numPr>
          <w:ilvl w:val="1"/>
          <w:numId w:val="6"/>
        </w:numPr>
        <w:tabs>
          <w:tab w:val="left" w:pos="426"/>
          <w:tab w:val="left" w:pos="993"/>
        </w:tabs>
        <w:spacing w:after="120" w:line="240" w:lineRule="auto"/>
        <w:ind w:left="567" w:hanging="141"/>
        <w:jc w:val="both"/>
        <w:rPr>
          <w:rFonts w:eastAsia="Times New Roman" w:cs="Calibri"/>
          <w:bCs/>
          <w:kern w:val="0"/>
          <w:lang w:eastAsia="pl-PL"/>
        </w:rPr>
      </w:pPr>
      <w:r>
        <w:rPr>
          <w:rFonts w:eastAsia="Times New Roman" w:cs="Calibri"/>
          <w:bCs/>
          <w:kern w:val="0"/>
          <w:lang w:eastAsia="pl-PL"/>
        </w:rPr>
        <w:t>...............................................................................................................................</w:t>
      </w:r>
    </w:p>
    <w:p w14:paraId="37D6C6D1" w14:textId="77777777" w:rsidR="00763CA5" w:rsidRDefault="00AE7BA7" w:rsidP="002E6118">
      <w:pPr>
        <w:numPr>
          <w:ilvl w:val="1"/>
          <w:numId w:val="6"/>
        </w:numPr>
        <w:tabs>
          <w:tab w:val="left" w:pos="426"/>
          <w:tab w:val="left" w:pos="993"/>
        </w:tabs>
        <w:spacing w:after="120" w:line="240" w:lineRule="auto"/>
        <w:ind w:left="567" w:hanging="141"/>
        <w:jc w:val="both"/>
        <w:rPr>
          <w:rFonts w:eastAsia="Times New Roman" w:cs="Calibri"/>
          <w:bCs/>
          <w:kern w:val="0"/>
          <w:lang w:eastAsia="pl-PL"/>
        </w:rPr>
      </w:pPr>
      <w:r>
        <w:rPr>
          <w:rFonts w:eastAsia="Times New Roman" w:cs="Calibri"/>
          <w:bCs/>
          <w:kern w:val="0"/>
          <w:lang w:eastAsia="pl-PL"/>
        </w:rPr>
        <w:t>...............................................................................................................................</w:t>
      </w:r>
    </w:p>
    <w:p w14:paraId="45961C76" w14:textId="77777777" w:rsidR="00763CA5" w:rsidRDefault="00AE7BA7" w:rsidP="002E6118">
      <w:pPr>
        <w:numPr>
          <w:ilvl w:val="0"/>
          <w:numId w:val="6"/>
        </w:numPr>
        <w:tabs>
          <w:tab w:val="right" w:pos="-3174"/>
          <w:tab w:val="left" w:pos="-2880"/>
        </w:tabs>
        <w:spacing w:after="120" w:line="240" w:lineRule="auto"/>
        <w:ind w:left="426" w:hanging="426"/>
        <w:jc w:val="both"/>
        <w:rPr>
          <w:rFonts w:eastAsia="Times New Roman" w:cs="Calibri"/>
          <w:bCs/>
          <w:kern w:val="0"/>
          <w:lang w:eastAsia="pl-PL"/>
        </w:rPr>
      </w:pPr>
      <w:r>
        <w:rPr>
          <w:rFonts w:eastAsia="Times New Roman" w:cs="Calibri"/>
          <w:bCs/>
          <w:kern w:val="0"/>
          <w:lang w:eastAsia="pl-PL"/>
        </w:rPr>
        <w:t>Strony umowy przyjmują następujący sposób oceny realizacji Projektu:</w:t>
      </w:r>
    </w:p>
    <w:p w14:paraId="2ACEC139" w14:textId="77777777" w:rsidR="00763CA5" w:rsidRDefault="00AE7BA7" w:rsidP="002E6118">
      <w:pPr>
        <w:tabs>
          <w:tab w:val="left" w:pos="426"/>
        </w:tabs>
        <w:spacing w:after="0" w:line="240" w:lineRule="auto"/>
        <w:ind w:left="360"/>
        <w:jc w:val="both"/>
        <w:rPr>
          <w:rFonts w:eastAsia="Times New Roman" w:cs="Calibri"/>
          <w:bCs/>
          <w:kern w:val="0"/>
          <w:lang w:eastAsia="pl-PL"/>
        </w:rPr>
      </w:pPr>
      <w:r>
        <w:rPr>
          <w:rFonts w:eastAsia="Times New Roman" w:cs="Calibri"/>
          <w:bCs/>
          <w:kern w:val="0"/>
          <w:lang w:eastAsia="pl-PL"/>
        </w:rPr>
        <w:t>1)</w:t>
      </w:r>
      <w:r>
        <w:rPr>
          <w:rFonts w:eastAsia="Times New Roman" w:cs="Calibri"/>
          <w:bCs/>
          <w:kern w:val="0"/>
          <w:lang w:eastAsia="pl-PL"/>
        </w:rPr>
        <w:tab/>
        <w:t>ocena realizacji Projektu zostanie przeprowadzona.............................................</w:t>
      </w:r>
    </w:p>
    <w:p w14:paraId="58D75FD4" w14:textId="77777777" w:rsidR="00763CA5" w:rsidRDefault="00AE7BA7" w:rsidP="002E6118">
      <w:pPr>
        <w:tabs>
          <w:tab w:val="left" w:pos="426"/>
        </w:tabs>
        <w:spacing w:after="0" w:line="240" w:lineRule="auto"/>
        <w:ind w:left="360"/>
        <w:jc w:val="both"/>
        <w:rPr>
          <w:rFonts w:eastAsia="Times New Roman" w:cs="Calibri"/>
          <w:bCs/>
          <w:kern w:val="0"/>
          <w:lang w:eastAsia="pl-PL"/>
        </w:rPr>
      </w:pPr>
      <w:r>
        <w:rPr>
          <w:rFonts w:eastAsia="Times New Roman" w:cs="Calibri"/>
          <w:bCs/>
          <w:kern w:val="0"/>
          <w:lang w:eastAsia="pl-PL"/>
        </w:rPr>
        <w:t xml:space="preserve">     ..........................................................................................................................................;</w:t>
      </w:r>
    </w:p>
    <w:p w14:paraId="598423BA" w14:textId="77777777" w:rsidR="00763CA5" w:rsidRDefault="00AE7BA7" w:rsidP="002E6118">
      <w:pPr>
        <w:tabs>
          <w:tab w:val="left" w:pos="426"/>
        </w:tabs>
        <w:spacing w:after="120" w:line="240" w:lineRule="auto"/>
        <w:ind w:left="357"/>
        <w:jc w:val="both"/>
        <w:rPr>
          <w:rFonts w:eastAsia="Times New Roman" w:cs="Calibri"/>
          <w:bCs/>
          <w:i/>
          <w:kern w:val="0"/>
          <w:sz w:val="18"/>
          <w:szCs w:val="18"/>
          <w:lang w:eastAsia="pl-PL"/>
        </w:rPr>
      </w:pPr>
      <w:r>
        <w:rPr>
          <w:rFonts w:eastAsia="Times New Roman" w:cs="Calibri"/>
          <w:bCs/>
          <w:i/>
          <w:kern w:val="0"/>
          <w:sz w:val="18"/>
          <w:szCs w:val="18"/>
          <w:lang w:eastAsia="pl-PL"/>
        </w:rPr>
        <w:t>nazwa podmiotu zewnętrznego lub Partnera/Partnerów odpowiedzialnych za ocenę Projektu lub opis procedur, które zostaną zastosowane przy wyborze podmiotu zewnętrznego</w:t>
      </w:r>
    </w:p>
    <w:p w14:paraId="3D5B7CFF" w14:textId="77777777" w:rsidR="00763CA5" w:rsidRDefault="00AE7BA7" w:rsidP="002E6118">
      <w:pPr>
        <w:tabs>
          <w:tab w:val="left" w:pos="426"/>
        </w:tabs>
        <w:spacing w:after="0" w:line="240" w:lineRule="auto"/>
        <w:ind w:left="360"/>
        <w:jc w:val="both"/>
        <w:rPr>
          <w:rFonts w:eastAsia="Times New Roman" w:cs="Calibri"/>
          <w:bCs/>
          <w:kern w:val="0"/>
          <w:lang w:eastAsia="pl-PL"/>
        </w:rPr>
      </w:pPr>
      <w:r>
        <w:rPr>
          <w:rFonts w:eastAsia="Times New Roman" w:cs="Calibri"/>
          <w:bCs/>
          <w:kern w:val="0"/>
          <w:lang w:eastAsia="pl-PL"/>
        </w:rPr>
        <w:t>2)</w:t>
      </w:r>
      <w:r>
        <w:rPr>
          <w:rFonts w:eastAsia="Times New Roman" w:cs="Calibri"/>
          <w:bCs/>
          <w:kern w:val="0"/>
          <w:lang w:eastAsia="pl-PL"/>
        </w:rPr>
        <w:tab/>
        <w:t>zadania do realizacji w ramach oceny Projektu obejmują:</w:t>
      </w:r>
    </w:p>
    <w:p w14:paraId="79D72816" w14:textId="77777777" w:rsidR="00763CA5" w:rsidRDefault="00AE7BA7" w:rsidP="002E6118">
      <w:pPr>
        <w:tabs>
          <w:tab w:val="left" w:pos="426"/>
        </w:tabs>
        <w:spacing w:after="120" w:line="240" w:lineRule="auto"/>
        <w:ind w:left="357"/>
        <w:jc w:val="both"/>
        <w:rPr>
          <w:rFonts w:eastAsia="Times New Roman" w:cs="Calibri"/>
          <w:bCs/>
          <w:kern w:val="0"/>
          <w:lang w:eastAsia="pl-PL"/>
        </w:rPr>
      </w:pPr>
      <w:r>
        <w:rPr>
          <w:rFonts w:eastAsia="Times New Roman" w:cs="Calibri"/>
          <w:bCs/>
          <w:kern w:val="0"/>
          <w:lang w:eastAsia="pl-PL"/>
        </w:rPr>
        <w:t xml:space="preserve">    a)     ........................................................................................................................................;</w:t>
      </w:r>
    </w:p>
    <w:p w14:paraId="4E29D1F2" w14:textId="77777777" w:rsidR="00763CA5" w:rsidRDefault="00AE7BA7" w:rsidP="002E6118">
      <w:pPr>
        <w:tabs>
          <w:tab w:val="left" w:pos="426"/>
        </w:tabs>
        <w:spacing w:after="120" w:line="240" w:lineRule="auto"/>
        <w:ind w:left="357"/>
        <w:jc w:val="both"/>
        <w:rPr>
          <w:rFonts w:eastAsia="Times New Roman" w:cs="Calibri"/>
          <w:bCs/>
          <w:kern w:val="0"/>
          <w:lang w:eastAsia="pl-PL"/>
        </w:rPr>
      </w:pPr>
      <w:r>
        <w:rPr>
          <w:rFonts w:eastAsia="Times New Roman" w:cs="Calibri"/>
          <w:bCs/>
          <w:kern w:val="0"/>
          <w:lang w:eastAsia="pl-PL"/>
        </w:rPr>
        <w:t xml:space="preserve">    b)     ........................................................................................................................................;</w:t>
      </w:r>
    </w:p>
    <w:p w14:paraId="356817CB" w14:textId="77777777" w:rsidR="00763CA5" w:rsidRDefault="00AE7BA7" w:rsidP="002E6118">
      <w:pPr>
        <w:tabs>
          <w:tab w:val="left" w:pos="426"/>
        </w:tabs>
        <w:spacing w:after="120" w:line="240" w:lineRule="auto"/>
        <w:ind w:left="357"/>
        <w:jc w:val="both"/>
        <w:rPr>
          <w:rFonts w:eastAsia="Times New Roman" w:cs="Calibri"/>
          <w:bCs/>
          <w:kern w:val="0"/>
          <w:lang w:eastAsia="pl-PL"/>
        </w:rPr>
      </w:pPr>
      <w:r>
        <w:rPr>
          <w:rFonts w:eastAsia="Times New Roman" w:cs="Calibri"/>
          <w:bCs/>
          <w:kern w:val="0"/>
          <w:lang w:eastAsia="pl-PL"/>
        </w:rPr>
        <w:t xml:space="preserve">    c)     ..........................................................................................................................................</w:t>
      </w:r>
    </w:p>
    <w:p w14:paraId="0A189F74" w14:textId="77777777" w:rsidR="00763CA5" w:rsidRDefault="00AE7BA7" w:rsidP="002E6118">
      <w:pPr>
        <w:numPr>
          <w:ilvl w:val="0"/>
          <w:numId w:val="6"/>
        </w:numPr>
        <w:tabs>
          <w:tab w:val="left" w:pos="0"/>
          <w:tab w:val="left" w:pos="426"/>
          <w:tab w:val="left" w:pos="720"/>
        </w:tabs>
        <w:spacing w:after="120" w:line="240" w:lineRule="auto"/>
        <w:ind w:left="425" w:hanging="425"/>
        <w:jc w:val="both"/>
        <w:rPr>
          <w:rFonts w:eastAsia="Times New Roman" w:cs="Calibri"/>
          <w:bCs/>
          <w:kern w:val="0"/>
          <w:lang w:eastAsia="pl-PL"/>
        </w:rPr>
      </w:pPr>
      <w:r>
        <w:rPr>
          <w:rFonts w:eastAsia="Times New Roman" w:cs="Calibri"/>
          <w:bCs/>
          <w:kern w:val="0"/>
          <w:lang w:eastAsia="pl-PL"/>
        </w:rPr>
        <w:t>Strony przyjmują następujący system wewnętrznej kontroli finansowej w ramach Partnerstwa:</w:t>
      </w:r>
    </w:p>
    <w:p w14:paraId="6DA9E534" w14:textId="77777777" w:rsidR="00763CA5" w:rsidRDefault="00AE7BA7" w:rsidP="002E6118">
      <w:pPr>
        <w:tabs>
          <w:tab w:val="left" w:pos="0"/>
          <w:tab w:val="left" w:pos="426"/>
        </w:tabs>
        <w:spacing w:after="120" w:line="240" w:lineRule="auto"/>
        <w:ind w:left="357" w:firstLine="69"/>
        <w:jc w:val="both"/>
        <w:rPr>
          <w:rFonts w:eastAsia="Times New Roman" w:cs="Calibri"/>
          <w:bCs/>
          <w:kern w:val="0"/>
          <w:lang w:eastAsia="pl-PL"/>
        </w:rPr>
      </w:pPr>
      <w:r>
        <w:rPr>
          <w:rFonts w:eastAsia="Times New Roman" w:cs="Calibri"/>
          <w:bCs/>
          <w:kern w:val="0"/>
          <w:lang w:eastAsia="pl-PL"/>
        </w:rPr>
        <w:t>1)     ..........................................................................................................................................;</w:t>
      </w:r>
    </w:p>
    <w:p w14:paraId="29CAE158" w14:textId="77777777" w:rsidR="00763CA5" w:rsidRDefault="00AE7BA7" w:rsidP="002E6118">
      <w:pPr>
        <w:tabs>
          <w:tab w:val="left" w:pos="0"/>
          <w:tab w:val="left" w:pos="426"/>
        </w:tabs>
        <w:spacing w:after="120" w:line="240" w:lineRule="auto"/>
        <w:ind w:left="357" w:firstLine="69"/>
        <w:jc w:val="both"/>
        <w:rPr>
          <w:rFonts w:eastAsia="Times New Roman" w:cs="Calibri"/>
          <w:bCs/>
          <w:kern w:val="0"/>
          <w:lang w:eastAsia="pl-PL"/>
        </w:rPr>
      </w:pPr>
      <w:r>
        <w:rPr>
          <w:rFonts w:eastAsia="Times New Roman" w:cs="Calibri"/>
          <w:bCs/>
          <w:kern w:val="0"/>
          <w:lang w:eastAsia="pl-PL"/>
        </w:rPr>
        <w:lastRenderedPageBreak/>
        <w:t>2)     ...........................................................................................................................................</w:t>
      </w:r>
    </w:p>
    <w:p w14:paraId="6733C4B5" w14:textId="77777777" w:rsidR="00763CA5" w:rsidRDefault="00763CA5">
      <w:pPr>
        <w:spacing w:before="120" w:after="120" w:line="240" w:lineRule="auto"/>
        <w:rPr>
          <w:rFonts w:eastAsia="Times New Roman" w:cs="Calibri"/>
          <w:kern w:val="0"/>
          <w:lang w:eastAsia="pl-PL"/>
        </w:rPr>
      </w:pPr>
    </w:p>
    <w:p w14:paraId="480E487E" w14:textId="77777777" w:rsidR="00763CA5" w:rsidRDefault="00AE7BA7">
      <w:pPr>
        <w:spacing w:before="120" w:after="120" w:line="240" w:lineRule="auto"/>
        <w:jc w:val="center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§ 7.</w:t>
      </w:r>
    </w:p>
    <w:p w14:paraId="66FFE376" w14:textId="77777777" w:rsidR="00763CA5" w:rsidRDefault="00AE7BA7">
      <w:pPr>
        <w:spacing w:before="120" w:after="120" w:line="240" w:lineRule="auto"/>
        <w:jc w:val="center"/>
        <w:rPr>
          <w:rFonts w:eastAsia="Times New Roman" w:cs="Calibri"/>
          <w:b/>
          <w:kern w:val="0"/>
          <w:lang w:eastAsia="pl-PL"/>
        </w:rPr>
      </w:pPr>
      <w:r>
        <w:rPr>
          <w:rFonts w:eastAsia="Times New Roman" w:cs="Calibri"/>
          <w:b/>
          <w:kern w:val="0"/>
          <w:lang w:eastAsia="pl-PL"/>
        </w:rPr>
        <w:t>Zagadnienia finansowe</w:t>
      </w:r>
    </w:p>
    <w:p w14:paraId="01C60FF8" w14:textId="77777777" w:rsidR="00763CA5" w:rsidRDefault="00AE7BA7" w:rsidP="002E6118">
      <w:pPr>
        <w:numPr>
          <w:ilvl w:val="0"/>
          <w:numId w:val="7"/>
        </w:numPr>
        <w:tabs>
          <w:tab w:val="left" w:pos="426"/>
          <w:tab w:val="left" w:pos="720"/>
        </w:tabs>
        <w:spacing w:after="120" w:line="240" w:lineRule="auto"/>
        <w:ind w:left="426" w:hanging="426"/>
        <w:jc w:val="both"/>
        <w:rPr>
          <w:rFonts w:eastAsia="Times New Roman" w:cs="Calibri"/>
          <w:bCs/>
          <w:kern w:val="0"/>
          <w:lang w:eastAsia="pl-PL"/>
        </w:rPr>
      </w:pPr>
      <w:r>
        <w:rPr>
          <w:rFonts w:eastAsia="Times New Roman" w:cs="Calibri"/>
          <w:bCs/>
          <w:kern w:val="0"/>
          <w:lang w:eastAsia="pl-PL"/>
        </w:rPr>
        <w:t>Środki finansowe przekazywane Partnerom przez Partnera Wiodącego stanowią finansowanie kosztów ponoszonych przez Partnerów w związku z wykonaniem zadań określonych we wniosku o dofinansowanie i niniejszej umowie, a nie świadczenie usług na rzecz Partnera Wiodącego.</w:t>
      </w:r>
    </w:p>
    <w:p w14:paraId="265F585D" w14:textId="30314FA0" w:rsidR="00763CA5" w:rsidRDefault="00AE7BA7" w:rsidP="002E6118">
      <w:pPr>
        <w:numPr>
          <w:ilvl w:val="0"/>
          <w:numId w:val="7"/>
        </w:numPr>
        <w:tabs>
          <w:tab w:val="left" w:pos="426"/>
          <w:tab w:val="left" w:pos="720"/>
        </w:tabs>
        <w:spacing w:after="120" w:line="240" w:lineRule="auto"/>
        <w:ind w:left="426" w:hanging="426"/>
        <w:jc w:val="both"/>
        <w:rPr>
          <w:rFonts w:eastAsia="Times New Roman" w:cs="Calibri"/>
          <w:bCs/>
          <w:kern w:val="0"/>
          <w:lang w:eastAsia="pl-PL"/>
        </w:rPr>
      </w:pPr>
      <w:r>
        <w:rPr>
          <w:rFonts w:eastAsia="Times New Roman" w:cs="Calibri"/>
          <w:bCs/>
          <w:kern w:val="0"/>
          <w:lang w:eastAsia="pl-PL"/>
        </w:rPr>
        <w:t xml:space="preserve">Strony uzgadniają następujący podział środków finansowych na realizację Projektu w ramach kwoty dofinansowania Projektu w łącznej kwocie nie większej niż ... </w:t>
      </w:r>
      <w:r w:rsidR="00E57C63">
        <w:rPr>
          <w:rFonts w:eastAsia="Times New Roman" w:cs="Calibri"/>
          <w:bCs/>
          <w:kern w:val="0"/>
          <w:lang w:eastAsia="pl-PL"/>
        </w:rPr>
        <w:t>zł</w:t>
      </w:r>
      <w:r>
        <w:rPr>
          <w:rFonts w:eastAsia="Times New Roman" w:cs="Calibri"/>
          <w:bCs/>
          <w:kern w:val="0"/>
          <w:lang w:eastAsia="pl-PL"/>
        </w:rPr>
        <w:t xml:space="preserve"> i stanowiącej nie więcej niż … % wydatków kwalifikowalnych Projektu: </w:t>
      </w:r>
    </w:p>
    <w:p w14:paraId="32CDB544" w14:textId="0C203ED1" w:rsidR="00763CA5" w:rsidRDefault="00AE7BA7" w:rsidP="002E6118">
      <w:pPr>
        <w:numPr>
          <w:ilvl w:val="1"/>
          <w:numId w:val="7"/>
        </w:numPr>
        <w:tabs>
          <w:tab w:val="left" w:pos="851"/>
          <w:tab w:val="left" w:pos="1500"/>
        </w:tabs>
        <w:spacing w:after="120" w:line="240" w:lineRule="auto"/>
        <w:ind w:left="851" w:hanging="426"/>
        <w:jc w:val="both"/>
      </w:pPr>
      <w:r>
        <w:rPr>
          <w:rFonts w:eastAsia="Times New Roman" w:cs="Calibri"/>
          <w:bCs/>
          <w:kern w:val="0"/>
          <w:lang w:eastAsia="pl-PL"/>
        </w:rPr>
        <w:t xml:space="preserve">na realizację </w:t>
      </w:r>
      <w:r>
        <w:rPr>
          <w:rFonts w:eastAsia="Times New Roman" w:cs="Calibri"/>
          <w:bCs/>
          <w:i/>
          <w:iCs/>
          <w:kern w:val="0"/>
          <w:lang w:eastAsia="pl-PL"/>
        </w:rPr>
        <w:t>zadania/zadań</w:t>
      </w:r>
      <w:r>
        <w:rPr>
          <w:rFonts w:eastAsia="Times New Roman" w:cs="Calibri"/>
          <w:bCs/>
          <w:kern w:val="0"/>
          <w:lang w:eastAsia="pl-PL"/>
        </w:rPr>
        <w:t xml:space="preserve"> Partnera Wiodącego w łącznej kwocie nie większej niż..... </w:t>
      </w:r>
      <w:r w:rsidR="00E57C63">
        <w:rPr>
          <w:rFonts w:eastAsia="Times New Roman" w:cs="Calibri"/>
          <w:bCs/>
          <w:kern w:val="0"/>
          <w:lang w:eastAsia="pl-PL"/>
        </w:rPr>
        <w:t>zł</w:t>
      </w:r>
      <w:r>
        <w:rPr>
          <w:rFonts w:eastAsia="Times New Roman" w:cs="Calibri"/>
          <w:bCs/>
          <w:kern w:val="0"/>
          <w:lang w:eastAsia="pl-PL"/>
        </w:rPr>
        <w:t>;</w:t>
      </w:r>
    </w:p>
    <w:p w14:paraId="18AFB524" w14:textId="3BADF456" w:rsidR="00763CA5" w:rsidRDefault="00AE7BA7" w:rsidP="002E6118">
      <w:pPr>
        <w:numPr>
          <w:ilvl w:val="1"/>
          <w:numId w:val="7"/>
        </w:numPr>
        <w:tabs>
          <w:tab w:val="left" w:pos="851"/>
          <w:tab w:val="left" w:pos="1500"/>
        </w:tabs>
        <w:spacing w:after="120" w:line="240" w:lineRule="auto"/>
        <w:ind w:left="851" w:hanging="426"/>
        <w:jc w:val="both"/>
      </w:pPr>
      <w:r>
        <w:rPr>
          <w:rFonts w:eastAsia="Times New Roman" w:cs="Calibri"/>
          <w:bCs/>
          <w:kern w:val="0"/>
          <w:lang w:eastAsia="pl-PL"/>
        </w:rPr>
        <w:t xml:space="preserve">na realizację </w:t>
      </w:r>
      <w:r>
        <w:rPr>
          <w:rFonts w:eastAsia="Times New Roman" w:cs="Calibri"/>
          <w:bCs/>
          <w:i/>
          <w:iCs/>
          <w:kern w:val="0"/>
          <w:lang w:eastAsia="pl-PL"/>
        </w:rPr>
        <w:t>zadania/zadań</w:t>
      </w:r>
      <w:r>
        <w:rPr>
          <w:rFonts w:eastAsia="Times New Roman" w:cs="Calibri"/>
          <w:bCs/>
          <w:kern w:val="0"/>
          <w:lang w:eastAsia="pl-PL"/>
        </w:rPr>
        <w:t xml:space="preserve"> Partnera nr 1 w łącznej kwocie nie większej niż.... </w:t>
      </w:r>
      <w:r w:rsidR="00E57C63">
        <w:rPr>
          <w:rFonts w:eastAsia="Times New Roman" w:cs="Calibri"/>
          <w:bCs/>
          <w:kern w:val="0"/>
          <w:lang w:eastAsia="pl-PL"/>
        </w:rPr>
        <w:t>zł</w:t>
      </w:r>
      <w:r>
        <w:rPr>
          <w:rFonts w:eastAsia="Times New Roman" w:cs="Calibri"/>
          <w:bCs/>
          <w:kern w:val="0"/>
          <w:lang w:eastAsia="pl-PL"/>
        </w:rPr>
        <w:t>;</w:t>
      </w:r>
    </w:p>
    <w:p w14:paraId="27C4EBD7" w14:textId="3D9FCE63" w:rsidR="00763CA5" w:rsidRDefault="00AE7BA7" w:rsidP="002E6118">
      <w:pPr>
        <w:numPr>
          <w:ilvl w:val="1"/>
          <w:numId w:val="7"/>
        </w:numPr>
        <w:tabs>
          <w:tab w:val="left" w:pos="851"/>
          <w:tab w:val="left" w:pos="1500"/>
        </w:tabs>
        <w:spacing w:after="120" w:line="240" w:lineRule="auto"/>
        <w:ind w:left="851" w:hanging="425"/>
        <w:jc w:val="both"/>
      </w:pPr>
      <w:r>
        <w:rPr>
          <w:rFonts w:eastAsia="Times New Roman" w:cs="Calibri"/>
          <w:bCs/>
          <w:kern w:val="0"/>
          <w:lang w:eastAsia="pl-PL"/>
        </w:rPr>
        <w:t xml:space="preserve">na realizację </w:t>
      </w:r>
      <w:r>
        <w:rPr>
          <w:rFonts w:eastAsia="Times New Roman" w:cs="Calibri"/>
          <w:bCs/>
          <w:i/>
          <w:iCs/>
          <w:kern w:val="0"/>
          <w:lang w:eastAsia="pl-PL"/>
        </w:rPr>
        <w:t>zadania/zadań</w:t>
      </w:r>
      <w:r>
        <w:rPr>
          <w:rFonts w:eastAsia="Times New Roman" w:cs="Calibri"/>
          <w:bCs/>
          <w:kern w:val="0"/>
          <w:lang w:eastAsia="pl-PL"/>
        </w:rPr>
        <w:t xml:space="preserve"> Partnera nr 2 w łącznej kwocie nie większej niż .... </w:t>
      </w:r>
      <w:r w:rsidR="00E57C63">
        <w:rPr>
          <w:rFonts w:eastAsia="Times New Roman" w:cs="Calibri"/>
          <w:bCs/>
          <w:kern w:val="0"/>
          <w:lang w:eastAsia="pl-PL"/>
        </w:rPr>
        <w:t>zł</w:t>
      </w:r>
      <w:r>
        <w:rPr>
          <w:rFonts w:eastAsia="Times New Roman" w:cs="Calibri"/>
          <w:bCs/>
          <w:kern w:val="0"/>
          <w:lang w:eastAsia="pl-PL"/>
        </w:rPr>
        <w:t>;</w:t>
      </w:r>
    </w:p>
    <w:p w14:paraId="48984EB4" w14:textId="02951AEE" w:rsidR="00763CA5" w:rsidRDefault="00AE7BA7">
      <w:pPr>
        <w:numPr>
          <w:ilvl w:val="1"/>
          <w:numId w:val="7"/>
        </w:numPr>
        <w:tabs>
          <w:tab w:val="left" w:pos="851"/>
          <w:tab w:val="left" w:pos="1500"/>
        </w:tabs>
        <w:spacing w:after="120" w:line="240" w:lineRule="auto"/>
        <w:ind w:left="851" w:hanging="426"/>
      </w:pPr>
      <w:r>
        <w:rPr>
          <w:rFonts w:eastAsia="Times New Roman" w:cs="Calibri"/>
          <w:bCs/>
          <w:kern w:val="0"/>
          <w:lang w:eastAsia="pl-PL"/>
        </w:rPr>
        <w:t xml:space="preserve">na realizację </w:t>
      </w:r>
      <w:r>
        <w:rPr>
          <w:rFonts w:eastAsia="Times New Roman" w:cs="Calibri"/>
          <w:bCs/>
          <w:i/>
          <w:iCs/>
          <w:kern w:val="0"/>
          <w:lang w:eastAsia="pl-PL"/>
        </w:rPr>
        <w:t>zadania/zadań</w:t>
      </w:r>
      <w:r>
        <w:rPr>
          <w:rFonts w:eastAsia="Times New Roman" w:cs="Calibri"/>
          <w:bCs/>
          <w:kern w:val="0"/>
          <w:lang w:eastAsia="pl-PL"/>
        </w:rPr>
        <w:t xml:space="preserve"> Partnera nr n w łącznej kwocie nie większej niż</w:t>
      </w:r>
      <w:r w:rsidR="00F60714">
        <w:rPr>
          <w:rFonts w:eastAsia="Times New Roman" w:cs="Calibri"/>
          <w:bCs/>
          <w:kern w:val="0"/>
          <w:lang w:eastAsia="pl-PL"/>
        </w:rPr>
        <w:t xml:space="preserve"> </w:t>
      </w:r>
      <w:r>
        <w:rPr>
          <w:rFonts w:eastAsia="Times New Roman" w:cs="Calibri"/>
          <w:bCs/>
          <w:kern w:val="0"/>
          <w:lang w:eastAsia="pl-PL"/>
        </w:rPr>
        <w:t xml:space="preserve">.... </w:t>
      </w:r>
      <w:r w:rsidR="00E57C63">
        <w:rPr>
          <w:rFonts w:eastAsia="Times New Roman" w:cs="Calibri"/>
          <w:bCs/>
          <w:kern w:val="0"/>
          <w:lang w:eastAsia="pl-PL"/>
        </w:rPr>
        <w:t>zł</w:t>
      </w:r>
      <w:r>
        <w:rPr>
          <w:rFonts w:eastAsia="Times New Roman" w:cs="Calibri"/>
          <w:bCs/>
          <w:kern w:val="0"/>
          <w:lang w:eastAsia="pl-PL"/>
        </w:rPr>
        <w:t>.</w:t>
      </w:r>
    </w:p>
    <w:p w14:paraId="161020B1" w14:textId="77777777" w:rsidR="00763CA5" w:rsidRDefault="00AE7BA7" w:rsidP="002E6118">
      <w:pPr>
        <w:numPr>
          <w:ilvl w:val="0"/>
          <w:numId w:val="7"/>
        </w:numPr>
        <w:tabs>
          <w:tab w:val="left" w:pos="720"/>
        </w:tabs>
        <w:spacing w:after="120" w:line="240" w:lineRule="auto"/>
        <w:ind w:left="426" w:hanging="426"/>
        <w:jc w:val="both"/>
      </w:pPr>
      <w:r>
        <w:rPr>
          <w:rFonts w:eastAsia="Times New Roman" w:cs="Calibri"/>
          <w:bCs/>
          <w:kern w:val="0"/>
          <w:lang w:eastAsia="pl-PL"/>
        </w:rPr>
        <w:t xml:space="preserve">Szczegółowy budżet Partnera Wiodącego i Partnerów w ramach Projektu, uwzględniający podział środków finansowych na realizację zadań powierzonych Partnerowi Wiodącemu i poszczególnym Partnerom, stanowi załącznik nr 2 do umowy. </w:t>
      </w:r>
    </w:p>
    <w:p w14:paraId="03C2DCDA" w14:textId="77777777" w:rsidR="00763CA5" w:rsidRDefault="00AE7BA7" w:rsidP="002E6118">
      <w:pPr>
        <w:numPr>
          <w:ilvl w:val="0"/>
          <w:numId w:val="7"/>
        </w:numPr>
        <w:tabs>
          <w:tab w:val="left" w:pos="720"/>
        </w:tabs>
        <w:spacing w:after="120" w:line="240" w:lineRule="auto"/>
        <w:ind w:left="426" w:hanging="426"/>
        <w:jc w:val="both"/>
      </w:pPr>
      <w:r>
        <w:rPr>
          <w:rFonts w:eastAsia="Times New Roman" w:cs="Calibri"/>
          <w:kern w:val="0"/>
          <w:lang w:eastAsia="pl-PL"/>
        </w:rPr>
        <w:t>Strony zobowiązują się do wniesienia wkładu własnego zgodnie z wysokością wskazaną w załączniku, o którym mowa w ust. 3. W przypadku niewniesienia wkładu własnego we wskazanej wysokości, kwota dofinansowania Projektu, o której mowa w ust. 2, może zostać proporcjonalnie obniżona</w:t>
      </w:r>
      <w:r>
        <w:rPr>
          <w:rFonts w:eastAsia="Times New Roman" w:cs="Calibri"/>
          <w:kern w:val="0"/>
          <w:vertAlign w:val="superscript"/>
          <w:lang w:eastAsia="pl-PL"/>
        </w:rPr>
        <w:footnoteReference w:id="13"/>
      </w:r>
      <w:r>
        <w:rPr>
          <w:rFonts w:eastAsia="Times New Roman" w:cs="Calibri"/>
          <w:kern w:val="0"/>
          <w:lang w:eastAsia="pl-PL"/>
        </w:rPr>
        <w:t>.</w:t>
      </w:r>
    </w:p>
    <w:p w14:paraId="659F53A9" w14:textId="77777777" w:rsidR="00763CA5" w:rsidRDefault="00AE7BA7" w:rsidP="002E6118">
      <w:pPr>
        <w:numPr>
          <w:ilvl w:val="0"/>
          <w:numId w:val="7"/>
        </w:numPr>
        <w:tabs>
          <w:tab w:val="left" w:pos="720"/>
        </w:tabs>
        <w:spacing w:after="120" w:line="240" w:lineRule="auto"/>
        <w:ind w:left="426" w:hanging="426"/>
        <w:jc w:val="both"/>
      </w:pPr>
      <w:r>
        <w:rPr>
          <w:rFonts w:eastAsia="Times New Roman" w:cs="Calibri"/>
          <w:kern w:val="0"/>
          <w:lang w:eastAsia="pl-PL"/>
        </w:rPr>
        <w:t xml:space="preserve">Partner Wiodący przekazuje Partnerom środki na finansowanie kosztów realizacji zadań, o których mowa w § 5, w formie </w:t>
      </w:r>
      <w:r>
        <w:rPr>
          <w:rFonts w:eastAsia="Times New Roman" w:cs="Calibri"/>
          <w:i/>
          <w:kern w:val="0"/>
          <w:lang w:eastAsia="pl-PL"/>
        </w:rPr>
        <w:t>zaliczki / refundacji poniesionych wydatków</w:t>
      </w:r>
      <w:r>
        <w:rPr>
          <w:rFonts w:eastAsia="Times New Roman" w:cs="Calibri"/>
          <w:kern w:val="0"/>
          <w:lang w:eastAsia="pl-PL"/>
        </w:rPr>
        <w:t xml:space="preserve">. </w:t>
      </w:r>
    </w:p>
    <w:p w14:paraId="2C596AA3" w14:textId="6A1E5B65" w:rsidR="00763CA5" w:rsidRDefault="00AE7BA7" w:rsidP="002E6118">
      <w:pPr>
        <w:numPr>
          <w:ilvl w:val="0"/>
          <w:numId w:val="7"/>
        </w:numPr>
        <w:tabs>
          <w:tab w:val="left" w:pos="720"/>
        </w:tabs>
        <w:spacing w:after="120" w:line="240" w:lineRule="auto"/>
        <w:ind w:left="426" w:hanging="426"/>
        <w:jc w:val="both"/>
      </w:pPr>
      <w:r>
        <w:rPr>
          <w:rFonts w:eastAsia="Times New Roman" w:cs="Calibri"/>
          <w:kern w:val="0"/>
          <w:lang w:eastAsia="pl-PL"/>
        </w:rPr>
        <w:t>W przypadku gdy środki przekazywane są Partnerowi w formie zaliczki/refundacji</w:t>
      </w:r>
      <w:r w:rsidR="00951E65">
        <w:rPr>
          <w:rFonts w:eastAsia="Times New Roman" w:cs="Calibri"/>
          <w:kern w:val="0"/>
          <w:lang w:eastAsia="pl-PL"/>
        </w:rPr>
        <w:t xml:space="preserve">, </w:t>
      </w:r>
      <w:r>
        <w:rPr>
          <w:rFonts w:eastAsia="Times New Roman" w:cs="Calibri"/>
          <w:kern w:val="0"/>
          <w:lang w:eastAsia="pl-PL"/>
        </w:rPr>
        <w:t>przekazywane są na następujący wyodrębniony dla Projektu rachunek bankowy Partnera</w:t>
      </w:r>
      <w:r>
        <w:rPr>
          <w:rFonts w:eastAsia="Times New Roman" w:cs="Calibri"/>
          <w:kern w:val="0"/>
          <w:vertAlign w:val="superscript"/>
          <w:lang w:eastAsia="pl-PL"/>
        </w:rPr>
        <w:footnoteReference w:id="14"/>
      </w:r>
      <w:r>
        <w:rPr>
          <w:rFonts w:eastAsia="Times New Roman" w:cs="Calibri"/>
          <w:kern w:val="0"/>
          <w:lang w:eastAsia="pl-PL"/>
        </w:rPr>
        <w:t>:</w:t>
      </w:r>
    </w:p>
    <w:p w14:paraId="7D5CCCCC" w14:textId="77777777" w:rsidR="00763CA5" w:rsidRDefault="00AE7BA7" w:rsidP="002E6118">
      <w:pPr>
        <w:spacing w:after="120" w:line="240" w:lineRule="auto"/>
        <w:ind w:left="426"/>
        <w:jc w:val="both"/>
      </w:pPr>
      <w:r>
        <w:rPr>
          <w:rFonts w:eastAsia="Times New Roman" w:cs="Calibri"/>
          <w:kern w:val="0"/>
          <w:lang w:eastAsia="pl-PL"/>
        </w:rPr>
        <w:t>Partner nr 1:  .......................................... ......................................</w:t>
      </w:r>
      <w:r>
        <w:rPr>
          <w:rFonts w:eastAsia="Times New Roman" w:cs="Calibri"/>
          <w:kern w:val="0"/>
          <w:vertAlign w:val="superscript"/>
          <w:lang w:eastAsia="pl-PL"/>
        </w:rPr>
        <w:footnoteReference w:id="15"/>
      </w:r>
      <w:r>
        <w:rPr>
          <w:rFonts w:eastAsia="Times New Roman" w:cs="Calibri"/>
          <w:kern w:val="0"/>
          <w:lang w:eastAsia="pl-PL"/>
        </w:rPr>
        <w:t xml:space="preserve">. </w:t>
      </w:r>
    </w:p>
    <w:p w14:paraId="6C29A94A" w14:textId="236F4308" w:rsidR="00763CA5" w:rsidRDefault="00AE7BA7" w:rsidP="002E6118">
      <w:pPr>
        <w:spacing w:after="120" w:line="240" w:lineRule="auto"/>
        <w:ind w:left="426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 xml:space="preserve">Odsetki bankowe od środków na wyodrębnionym rachunku Partnera podlegają zwrotowi, o ile przepisy odrębne nie stanowią inaczej. Partner zwraca odsetki, o których mowa w zdaniu pierwszym w terminie </w:t>
      </w:r>
      <w:r w:rsidR="00D719EE">
        <w:rPr>
          <w:rFonts w:eastAsia="Times New Roman" w:cs="Calibri"/>
          <w:kern w:val="0"/>
          <w:lang w:eastAsia="pl-PL"/>
        </w:rPr>
        <w:t xml:space="preserve">i </w:t>
      </w:r>
      <w:r>
        <w:rPr>
          <w:rFonts w:eastAsia="Times New Roman" w:cs="Calibri"/>
          <w:kern w:val="0"/>
          <w:lang w:eastAsia="pl-PL"/>
        </w:rPr>
        <w:t>na rachunek wskazany przez Partnera Wiodącego.</w:t>
      </w:r>
    </w:p>
    <w:p w14:paraId="15506D67" w14:textId="77777777" w:rsidR="00763CA5" w:rsidRDefault="00AE7BA7" w:rsidP="002E6118">
      <w:pPr>
        <w:numPr>
          <w:ilvl w:val="0"/>
          <w:numId w:val="7"/>
        </w:numPr>
        <w:tabs>
          <w:tab w:val="left" w:pos="720"/>
        </w:tabs>
        <w:spacing w:after="120" w:line="240" w:lineRule="auto"/>
        <w:ind w:left="426" w:hanging="426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Środki na finansowanie kosztów realizacji zadań przekazywane są zgodnie z harmonogramem płatności stanowiącym załącznik nr 3 do niniejszej umowy. Aktualizacja harmonogramu nie wymaga formy aneksu do niniejszej umowy.</w:t>
      </w:r>
    </w:p>
    <w:p w14:paraId="4981C316" w14:textId="29A518F2" w:rsidR="00763CA5" w:rsidRDefault="00AE7BA7" w:rsidP="002E6118">
      <w:pPr>
        <w:numPr>
          <w:ilvl w:val="0"/>
          <w:numId w:val="7"/>
        </w:numPr>
        <w:tabs>
          <w:tab w:val="left" w:pos="720"/>
        </w:tabs>
        <w:spacing w:after="120" w:line="240" w:lineRule="auto"/>
        <w:ind w:left="426" w:hanging="426"/>
        <w:jc w:val="both"/>
      </w:pPr>
      <w:r>
        <w:rPr>
          <w:rFonts w:eastAsia="Times New Roman" w:cs="Calibri"/>
          <w:kern w:val="0"/>
          <w:lang w:eastAsia="pl-PL"/>
        </w:rPr>
        <w:t xml:space="preserve">Przy wydatkowaniu środków w ramach Projektu, strony stosują się do aktualnych </w:t>
      </w:r>
      <w:r>
        <w:rPr>
          <w:rFonts w:eastAsia="Times New Roman" w:cs="Calibri"/>
          <w:i/>
          <w:kern w:val="0"/>
          <w:lang w:eastAsia="pl-PL"/>
        </w:rPr>
        <w:t xml:space="preserve">Wytycznych  </w:t>
      </w:r>
      <w:r w:rsidR="002B0205">
        <w:rPr>
          <w:rFonts w:eastAsia="Times New Roman" w:cs="Calibri"/>
          <w:i/>
          <w:kern w:val="0"/>
          <w:lang w:eastAsia="pl-PL"/>
        </w:rPr>
        <w:t>dotyczących</w:t>
      </w:r>
      <w:r>
        <w:rPr>
          <w:rFonts w:eastAsia="Times New Roman" w:cs="Calibri"/>
          <w:i/>
          <w:kern w:val="0"/>
          <w:lang w:eastAsia="pl-PL"/>
        </w:rPr>
        <w:t xml:space="preserve"> kwalifikowalności wydatków na lata 2021 – 2027;</w:t>
      </w:r>
    </w:p>
    <w:p w14:paraId="12260573" w14:textId="77777777" w:rsidR="00763CA5" w:rsidRDefault="00AE7BA7" w:rsidP="002E6118">
      <w:pPr>
        <w:numPr>
          <w:ilvl w:val="0"/>
          <w:numId w:val="7"/>
        </w:numPr>
        <w:tabs>
          <w:tab w:val="left" w:pos="720"/>
        </w:tabs>
        <w:spacing w:after="120" w:line="240" w:lineRule="auto"/>
        <w:ind w:left="426" w:hanging="426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Strony ustalają, że Projekt będzie rozliczany w CST2021 z zastosowaniem formuły:</w:t>
      </w:r>
    </w:p>
    <w:p w14:paraId="57ABDA2D" w14:textId="370A2D2D" w:rsidR="00763CA5" w:rsidRDefault="00AE7BA7" w:rsidP="002E6118">
      <w:pPr>
        <w:numPr>
          <w:ilvl w:val="1"/>
          <w:numId w:val="8"/>
        </w:numPr>
        <w:spacing w:after="120" w:line="240" w:lineRule="auto"/>
        <w:jc w:val="both"/>
      </w:pPr>
      <w:r>
        <w:rPr>
          <w:rFonts w:eastAsia="Times New Roman" w:cs="Calibri"/>
          <w:kern w:val="0"/>
          <w:lang w:eastAsia="pl-PL"/>
        </w:rPr>
        <w:t xml:space="preserve">partnerskiej, tj. z zastosowaniem częściowych wniosków o płatność (rozliczanie projektu przez Partnera Wiodącego oraz wszystkie podmioty ponoszące wydatki, co oznacza m.in. obowiązek </w:t>
      </w:r>
      <w:r>
        <w:rPr>
          <w:rFonts w:eastAsia="Times New Roman" w:cs="Calibri"/>
          <w:kern w:val="0"/>
          <w:lang w:eastAsia="pl-PL"/>
        </w:rPr>
        <w:lastRenderedPageBreak/>
        <w:t>składania przez wszystkie podmioty częściowych wniosków o płatność, harmonogramów płatności, danych dot. angażowania personelu projektu, uczestników /podmiotów w ramach  SM EFS,  na podstawie których tworzone są zbiorcze dokumenty przekazywane przez Partnera Wiodącego do instytucji będącej stroną umowy</w:t>
      </w:r>
      <w:r w:rsidR="00990916">
        <w:rPr>
          <w:rFonts w:eastAsia="Times New Roman" w:cs="Calibri"/>
          <w:kern w:val="0"/>
          <w:lang w:eastAsia="pl-PL"/>
        </w:rPr>
        <w:t xml:space="preserve"> o dofinansowanie projektu</w:t>
      </w:r>
      <w:r>
        <w:rPr>
          <w:rFonts w:eastAsia="Times New Roman" w:cs="Calibri"/>
          <w:kern w:val="0"/>
          <w:lang w:eastAsia="pl-PL"/>
        </w:rPr>
        <w:t>),</w:t>
      </w:r>
      <w:r>
        <w:rPr>
          <w:rFonts w:eastAsia="Times New Roman" w:cs="Calibri"/>
          <w:kern w:val="0"/>
          <w:vertAlign w:val="superscript"/>
          <w:lang w:eastAsia="pl-PL"/>
        </w:rPr>
        <w:footnoteReference w:id="16"/>
      </w:r>
    </w:p>
    <w:p w14:paraId="76DDE289" w14:textId="7E6B5CB3" w:rsidR="00763CA5" w:rsidRDefault="00AE7BA7" w:rsidP="002E6118">
      <w:pPr>
        <w:numPr>
          <w:ilvl w:val="1"/>
          <w:numId w:val="8"/>
        </w:numPr>
        <w:spacing w:after="120" w:line="240" w:lineRule="auto"/>
        <w:jc w:val="both"/>
      </w:pPr>
      <w:r>
        <w:rPr>
          <w:rFonts w:eastAsia="Times New Roman" w:cs="Calibri"/>
          <w:kern w:val="0"/>
          <w:lang w:eastAsia="pl-PL"/>
        </w:rPr>
        <w:t>uproszczonej, tj. bez zastosowania częściowych wniosków o płatność (rozliczanie projektu w CST2021</w:t>
      </w:r>
      <w:r w:rsidR="002B0205">
        <w:rPr>
          <w:rFonts w:eastAsia="Times New Roman" w:cs="Calibri"/>
          <w:kern w:val="0"/>
          <w:lang w:eastAsia="pl-PL"/>
        </w:rPr>
        <w:t xml:space="preserve"> </w:t>
      </w:r>
      <w:r>
        <w:rPr>
          <w:rFonts w:eastAsia="Times New Roman" w:cs="Calibri"/>
          <w:kern w:val="0"/>
          <w:lang w:eastAsia="pl-PL"/>
        </w:rPr>
        <w:t xml:space="preserve">wyłącznie przez </w:t>
      </w:r>
      <w:r w:rsidR="00DF6063">
        <w:rPr>
          <w:rFonts w:eastAsia="Times New Roman" w:cs="Calibri"/>
          <w:kern w:val="0"/>
          <w:lang w:eastAsia="pl-PL"/>
        </w:rPr>
        <w:t>Partnera wiodącego</w:t>
      </w:r>
      <w:r>
        <w:rPr>
          <w:rFonts w:eastAsia="Times New Roman" w:cs="Calibri"/>
          <w:kern w:val="0"/>
          <w:lang w:eastAsia="pl-PL"/>
        </w:rPr>
        <w:t>, co oznacza, iż wszystkie wydatki przypisane zostaną Parterowi Wiodącemu),</w:t>
      </w:r>
      <w:r>
        <w:rPr>
          <w:rFonts w:eastAsia="Times New Roman" w:cs="Calibri"/>
          <w:kern w:val="0"/>
          <w:vertAlign w:val="superscript"/>
          <w:lang w:eastAsia="pl-PL"/>
        </w:rPr>
        <w:footnoteReference w:id="17"/>
      </w:r>
    </w:p>
    <w:p w14:paraId="39489B14" w14:textId="77777777" w:rsidR="00763CA5" w:rsidRDefault="00AE7BA7" w:rsidP="002E6118">
      <w:pPr>
        <w:numPr>
          <w:ilvl w:val="0"/>
          <w:numId w:val="7"/>
        </w:numPr>
        <w:tabs>
          <w:tab w:val="left" w:pos="720"/>
        </w:tabs>
        <w:spacing w:after="120" w:line="240" w:lineRule="auto"/>
        <w:ind w:left="426" w:hanging="426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 xml:space="preserve">Pierwsza transza zaliczki wypłacana jest Partnerom w wysokości i terminie określonym w harmonogramie płatności, o którym mowa w ust. 7. </w:t>
      </w:r>
    </w:p>
    <w:p w14:paraId="31722B1A" w14:textId="096FFF1F" w:rsidR="00763CA5" w:rsidRDefault="00AE7BA7" w:rsidP="002E6118">
      <w:pPr>
        <w:numPr>
          <w:ilvl w:val="0"/>
          <w:numId w:val="7"/>
        </w:numPr>
        <w:tabs>
          <w:tab w:val="left" w:pos="720"/>
        </w:tabs>
        <w:spacing w:after="120" w:line="240" w:lineRule="auto"/>
        <w:ind w:left="426" w:hanging="426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 xml:space="preserve">Strony ustalają, że w przypadku zastosowania formuły określonej w ust. 9 pkt 1), aby zawnioskować o  </w:t>
      </w:r>
      <w:r w:rsidR="00D83BF1">
        <w:rPr>
          <w:rFonts w:eastAsia="Times New Roman" w:cs="Calibri"/>
          <w:kern w:val="0"/>
          <w:lang w:eastAsia="pl-PL"/>
        </w:rPr>
        <w:t xml:space="preserve">kolejne transze </w:t>
      </w:r>
      <w:r>
        <w:rPr>
          <w:rFonts w:eastAsia="Times New Roman" w:cs="Calibri"/>
          <w:kern w:val="0"/>
          <w:lang w:eastAsia="pl-PL"/>
        </w:rPr>
        <w:t>środków, o których mowa w ust. 5, muszą być spełnione w szczególności poniższe warunki:</w:t>
      </w:r>
    </w:p>
    <w:p w14:paraId="03EC6050" w14:textId="77777777" w:rsidR="00763CA5" w:rsidRDefault="00AE7BA7" w:rsidP="002E6118">
      <w:pPr>
        <w:numPr>
          <w:ilvl w:val="1"/>
          <w:numId w:val="7"/>
        </w:numPr>
        <w:tabs>
          <w:tab w:val="left" w:pos="851"/>
          <w:tab w:val="left" w:pos="1500"/>
        </w:tabs>
        <w:spacing w:after="120" w:line="240" w:lineRule="auto"/>
        <w:ind w:left="851" w:hanging="425"/>
        <w:jc w:val="both"/>
      </w:pPr>
      <w:r>
        <w:rPr>
          <w:rFonts w:eastAsia="Times New Roman" w:cs="Calibri"/>
          <w:kern w:val="0"/>
          <w:lang w:eastAsia="pl-PL"/>
        </w:rPr>
        <w:t>złożenie przez Partnerów częściowych wniosków o płatność w CST2021 w zakresie realizowanych przez siebie zadań w terminie do … dnia od zakończenia okresu rozliczeniowego</w:t>
      </w:r>
      <w:r>
        <w:rPr>
          <w:rFonts w:eastAsia="Times New Roman" w:cs="Calibri"/>
          <w:kern w:val="0"/>
          <w:vertAlign w:val="superscript"/>
          <w:lang w:eastAsia="pl-PL"/>
        </w:rPr>
        <w:footnoteReference w:id="18"/>
      </w:r>
      <w:r>
        <w:rPr>
          <w:rFonts w:eastAsia="Times New Roman" w:cs="Calibri"/>
          <w:kern w:val="0"/>
          <w:lang w:eastAsia="pl-PL"/>
        </w:rPr>
        <w:t xml:space="preserve"> wraz z niżej wskazanymi dokumentami, na podstawie których Partner Wiodący składa wniosek o płatność do IZ za pośrednictwem CST2021:</w:t>
      </w:r>
    </w:p>
    <w:p w14:paraId="1E3784B4" w14:textId="57A13D6C" w:rsidR="00763CA5" w:rsidRDefault="00AE7BA7" w:rsidP="002E6118">
      <w:pPr>
        <w:numPr>
          <w:ilvl w:val="0"/>
          <w:numId w:val="9"/>
        </w:numPr>
        <w:tabs>
          <w:tab w:val="left" w:pos="2340"/>
        </w:tabs>
        <w:spacing w:after="0" w:line="276" w:lineRule="auto"/>
        <w:ind w:left="567"/>
        <w:jc w:val="both"/>
      </w:pPr>
      <w:bookmarkStart w:id="0" w:name="_Hlk147474324"/>
      <w:r>
        <w:rPr>
          <w:rFonts w:eastAsia="Times New Roman" w:cs="Calibri"/>
          <w:kern w:val="0"/>
          <w:lang w:eastAsia="pl-PL"/>
        </w:rPr>
        <w:t xml:space="preserve">informacji o wszystkich uczestnikach Projektu, w zakresie określonym w dokumencie </w:t>
      </w:r>
      <w:bookmarkStart w:id="1" w:name="_Hlk133410907"/>
      <w:r>
        <w:rPr>
          <w:rFonts w:eastAsia="Times New Roman" w:cs="Calibri"/>
          <w:kern w:val="0"/>
          <w:lang w:eastAsia="pl-PL"/>
        </w:rPr>
        <w:t>„</w:t>
      </w:r>
      <w:r>
        <w:rPr>
          <w:rFonts w:eastAsia="Times New Roman" w:cs="Calibri"/>
          <w:iCs/>
          <w:kern w:val="0"/>
          <w:lang w:eastAsia="pl-PL"/>
        </w:rPr>
        <w:t>Zakres danych nt. uczestników Projektu oraz podmiotów obejmowanych wsparciem gromadzonych w CST2021”</w:t>
      </w:r>
      <w:r w:rsidR="00951E65">
        <w:rPr>
          <w:rFonts w:eastAsia="Times New Roman" w:cs="Calibri"/>
          <w:iCs/>
          <w:kern w:val="0"/>
          <w:lang w:eastAsia="pl-PL"/>
        </w:rPr>
        <w:t>,</w:t>
      </w:r>
      <w:r>
        <w:rPr>
          <w:rFonts w:eastAsia="Times New Roman" w:cs="Calibri"/>
          <w:iCs/>
          <w:kern w:val="0"/>
          <w:lang w:eastAsia="pl-PL"/>
        </w:rPr>
        <w:t xml:space="preserve"> </w:t>
      </w:r>
      <w:bookmarkEnd w:id="1"/>
    </w:p>
    <w:p w14:paraId="52EAA43D" w14:textId="3DBABAEE" w:rsidR="00763CA5" w:rsidRDefault="00AE7BA7" w:rsidP="002E6118">
      <w:pPr>
        <w:numPr>
          <w:ilvl w:val="0"/>
          <w:numId w:val="9"/>
        </w:numPr>
        <w:tabs>
          <w:tab w:val="left" w:pos="2340"/>
        </w:tabs>
        <w:spacing w:after="0" w:line="276" w:lineRule="auto"/>
        <w:ind w:left="567"/>
        <w:jc w:val="both"/>
      </w:pPr>
      <w:r>
        <w:rPr>
          <w:rFonts w:eastAsia="Times New Roman" w:cs="Calibri"/>
          <w:kern w:val="0"/>
          <w:lang w:eastAsia="pl-PL"/>
        </w:rPr>
        <w:t>zestawienia wszystkich dokumentów księgowych dotyczących realizowanego projektu</w:t>
      </w:r>
      <w:r>
        <w:rPr>
          <w:rFonts w:eastAsia="Times New Roman" w:cs="Calibri"/>
          <w:iCs/>
          <w:kern w:val="0"/>
          <w:sz w:val="20"/>
          <w:szCs w:val="20"/>
          <w:lang w:eastAsia="pl-PL"/>
        </w:rPr>
        <w:t xml:space="preserve">, </w:t>
      </w:r>
      <w:r>
        <w:rPr>
          <w:rFonts w:eastAsia="Times New Roman" w:cs="Calibri"/>
          <w:iCs/>
          <w:kern w:val="0"/>
          <w:lang w:eastAsia="pl-PL"/>
        </w:rPr>
        <w:t>zgodnie z zakresem określonym dla wniosku o płatność w CST2021</w:t>
      </w:r>
      <w:r w:rsidR="002B0205">
        <w:rPr>
          <w:rFonts w:eastAsia="Times New Roman" w:cs="Calibri"/>
          <w:iCs/>
          <w:kern w:val="0"/>
          <w:lang w:eastAsia="pl-PL"/>
        </w:rPr>
        <w:t xml:space="preserve"> </w:t>
      </w:r>
      <w:r>
        <w:rPr>
          <w:rFonts w:eastAsia="Times New Roman" w:cs="Calibri"/>
          <w:kern w:val="0"/>
          <w:lang w:eastAsia="pl-PL"/>
        </w:rPr>
        <w:t>(nie dotyczy projektów rozliczanych kwotami ryczałtowymi)</w:t>
      </w:r>
      <w:r w:rsidR="00951E65">
        <w:rPr>
          <w:rFonts w:eastAsia="Times New Roman" w:cs="Calibri"/>
          <w:kern w:val="0"/>
          <w:lang w:eastAsia="pl-PL"/>
        </w:rPr>
        <w:t>,</w:t>
      </w:r>
    </w:p>
    <w:p w14:paraId="0EAB9081" w14:textId="3FA20D16" w:rsidR="00763CA5" w:rsidRDefault="00AE7BA7" w:rsidP="002E6118">
      <w:pPr>
        <w:numPr>
          <w:ilvl w:val="0"/>
          <w:numId w:val="9"/>
        </w:numPr>
        <w:tabs>
          <w:tab w:val="left" w:pos="2340"/>
        </w:tabs>
        <w:autoSpaceDE w:val="0"/>
        <w:spacing w:after="0" w:line="276" w:lineRule="auto"/>
        <w:ind w:left="567"/>
        <w:jc w:val="both"/>
      </w:pPr>
      <w:r>
        <w:rPr>
          <w:rFonts w:eastAsia="Times New Roman" w:cs="Calibri"/>
          <w:iCs/>
          <w:kern w:val="0"/>
          <w:lang w:eastAsia="pl-PL"/>
        </w:rPr>
        <w:t>dokumentów potwierdzających osiągnięcie wskaźników związanych z realizacją zadań rozliczanych w oparciu o kwoty ryczałtowe</w:t>
      </w:r>
      <w:r w:rsidR="00951E65">
        <w:rPr>
          <w:rFonts w:eastAsia="Times New Roman" w:cs="Calibri"/>
          <w:iCs/>
          <w:kern w:val="0"/>
          <w:lang w:eastAsia="pl-PL"/>
        </w:rPr>
        <w:t>,</w:t>
      </w:r>
      <w:r>
        <w:rPr>
          <w:rFonts w:eastAsia="Times New Roman" w:cs="Calibri"/>
          <w:iCs/>
          <w:kern w:val="0"/>
          <w:lang w:eastAsia="pl-PL"/>
        </w:rPr>
        <w:t xml:space="preserve"> </w:t>
      </w:r>
    </w:p>
    <w:p w14:paraId="66D35E42" w14:textId="1859FD07" w:rsidR="00763CA5" w:rsidRDefault="00AE7BA7" w:rsidP="002E6118">
      <w:pPr>
        <w:numPr>
          <w:ilvl w:val="0"/>
          <w:numId w:val="9"/>
        </w:numPr>
        <w:tabs>
          <w:tab w:val="left" w:pos="2340"/>
        </w:tabs>
        <w:autoSpaceDE w:val="0"/>
        <w:spacing w:after="0" w:line="276" w:lineRule="auto"/>
        <w:ind w:left="567"/>
        <w:jc w:val="both"/>
        <w:rPr>
          <w:rFonts w:eastAsia="Times New Roman" w:cs="Calibri"/>
          <w:iCs/>
          <w:kern w:val="0"/>
          <w:lang w:eastAsia="pl-PL"/>
        </w:rPr>
      </w:pPr>
      <w:r>
        <w:rPr>
          <w:rFonts w:eastAsia="Times New Roman" w:cs="Calibri"/>
          <w:iCs/>
          <w:kern w:val="0"/>
          <w:lang w:eastAsia="pl-PL"/>
        </w:rPr>
        <w:t>dokumentów potwierdzających wykonanie usług objętych stawkami jednostkowymi</w:t>
      </w:r>
      <w:r w:rsidR="00951E65">
        <w:rPr>
          <w:rFonts w:eastAsia="Times New Roman" w:cs="Calibri"/>
          <w:iCs/>
          <w:kern w:val="0"/>
          <w:lang w:eastAsia="pl-PL"/>
        </w:rPr>
        <w:t>,</w:t>
      </w:r>
    </w:p>
    <w:p w14:paraId="55D3E90F" w14:textId="46DCC98D" w:rsidR="00763CA5" w:rsidRDefault="00AE7BA7" w:rsidP="002E6118">
      <w:pPr>
        <w:numPr>
          <w:ilvl w:val="0"/>
          <w:numId w:val="9"/>
        </w:numPr>
        <w:tabs>
          <w:tab w:val="left" w:pos="2340"/>
        </w:tabs>
        <w:spacing w:after="60" w:line="276" w:lineRule="auto"/>
        <w:ind w:left="567"/>
        <w:jc w:val="both"/>
      </w:pPr>
      <w:r>
        <w:rPr>
          <w:rFonts w:eastAsia="Times New Roman" w:cs="Calibri"/>
          <w:kern w:val="0"/>
          <w:lang w:eastAsia="pl-PL"/>
        </w:rPr>
        <w:t>oświadczenia o trybach w jakich ponoszone są wydatki (konkurencyjność, PZP)</w:t>
      </w:r>
      <w:r w:rsidR="00951E65">
        <w:rPr>
          <w:rFonts w:eastAsia="Times New Roman" w:cs="Calibri"/>
          <w:kern w:val="0"/>
          <w:lang w:eastAsia="pl-PL"/>
        </w:rPr>
        <w:t>,</w:t>
      </w:r>
    </w:p>
    <w:p w14:paraId="3DA0D18C" w14:textId="1F2D07C8" w:rsidR="00763CA5" w:rsidRDefault="00AE7BA7" w:rsidP="002E6118">
      <w:pPr>
        <w:numPr>
          <w:ilvl w:val="0"/>
          <w:numId w:val="9"/>
        </w:numPr>
        <w:tabs>
          <w:tab w:val="left" w:pos="2340"/>
        </w:tabs>
        <w:spacing w:after="60" w:line="276" w:lineRule="auto"/>
        <w:ind w:left="567"/>
        <w:jc w:val="both"/>
      </w:pPr>
      <w:r>
        <w:rPr>
          <w:rFonts w:eastAsia="Times New Roman" w:cs="Calibri"/>
          <w:kern w:val="0"/>
          <w:lang w:eastAsia="pl-PL"/>
        </w:rPr>
        <w:t>informacji o spełnieniu kryteriów premiujących (dotyczy końcowego wniosku o płatność)</w:t>
      </w:r>
      <w:r>
        <w:rPr>
          <w:rFonts w:eastAsia="Times New Roman" w:cs="Calibri"/>
          <w:kern w:val="0"/>
          <w:vertAlign w:val="superscript"/>
          <w:lang w:eastAsia="pl-PL"/>
        </w:rPr>
        <w:footnoteReference w:id="19"/>
      </w:r>
      <w:r w:rsidR="00951E65">
        <w:rPr>
          <w:rFonts w:eastAsia="Times New Roman" w:cs="Calibri"/>
          <w:kern w:val="0"/>
          <w:lang w:eastAsia="pl-PL"/>
        </w:rPr>
        <w:t>,</w:t>
      </w:r>
    </w:p>
    <w:p w14:paraId="5D93AD51" w14:textId="1C90149A" w:rsidR="00763CA5" w:rsidRDefault="00AE7BA7" w:rsidP="002E6118">
      <w:pPr>
        <w:numPr>
          <w:ilvl w:val="0"/>
          <w:numId w:val="9"/>
        </w:numPr>
        <w:tabs>
          <w:tab w:val="left" w:pos="2340"/>
        </w:tabs>
        <w:spacing w:after="60" w:line="276" w:lineRule="auto"/>
        <w:ind w:left="567"/>
        <w:jc w:val="both"/>
      </w:pPr>
      <w:r>
        <w:rPr>
          <w:rFonts w:eastAsia="Times New Roman" w:cs="Calibri"/>
          <w:kern w:val="0"/>
          <w:lang w:eastAsia="pl-PL"/>
        </w:rPr>
        <w:t>wraz z końcowym wnioskiem o płatność Partner jest zobowiązany do ponownego złożenia Oświadczenia o kwalifikowalności VAT</w:t>
      </w:r>
      <w:r>
        <w:rPr>
          <w:rFonts w:eastAsia="Times New Roman" w:cs="Calibri"/>
          <w:kern w:val="0"/>
          <w:vertAlign w:val="superscript"/>
          <w:lang w:eastAsia="pl-PL"/>
        </w:rPr>
        <w:footnoteReference w:id="20"/>
      </w:r>
      <w:r>
        <w:rPr>
          <w:rFonts w:eastAsia="Times New Roman" w:cs="Calibri"/>
          <w:kern w:val="0"/>
          <w:lang w:eastAsia="pl-PL"/>
        </w:rPr>
        <w:t xml:space="preserve"> oraz przedstawienia zbiorczej informacji o Oświadczeniach o kwalifikowalności VAT pozyskanych od ostatecznych odbiorców na zakończenie ich udziału w projekcie</w:t>
      </w:r>
      <w:r>
        <w:rPr>
          <w:rFonts w:eastAsia="Times New Roman" w:cs="Calibri"/>
          <w:kern w:val="0"/>
          <w:vertAlign w:val="superscript"/>
          <w:lang w:eastAsia="pl-PL"/>
        </w:rPr>
        <w:footnoteReference w:id="21"/>
      </w:r>
      <w:bookmarkEnd w:id="0"/>
      <w:r w:rsidR="00951E65">
        <w:rPr>
          <w:rFonts w:eastAsia="Times New Roman" w:cs="Calibri"/>
          <w:kern w:val="0"/>
          <w:lang w:eastAsia="pl-PL"/>
        </w:rPr>
        <w:t>;</w:t>
      </w:r>
    </w:p>
    <w:p w14:paraId="056CE4E1" w14:textId="1B9C1C68" w:rsidR="00763CA5" w:rsidRDefault="00AE7BA7" w:rsidP="002E6118">
      <w:pPr>
        <w:numPr>
          <w:ilvl w:val="1"/>
          <w:numId w:val="7"/>
        </w:numPr>
        <w:tabs>
          <w:tab w:val="left" w:pos="851"/>
          <w:tab w:val="left" w:pos="1500"/>
        </w:tabs>
        <w:spacing w:after="120" w:line="240" w:lineRule="auto"/>
        <w:ind w:left="851" w:hanging="425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 xml:space="preserve">zatwierdzenie </w:t>
      </w:r>
      <w:r w:rsidR="00D719EE">
        <w:rPr>
          <w:rFonts w:eastAsia="Times New Roman" w:cs="Calibri"/>
          <w:kern w:val="0"/>
          <w:lang w:eastAsia="pl-PL"/>
        </w:rPr>
        <w:t>dokumentów</w:t>
      </w:r>
      <w:r>
        <w:rPr>
          <w:rFonts w:eastAsia="Times New Roman" w:cs="Calibri"/>
          <w:kern w:val="0"/>
          <w:lang w:eastAsia="pl-PL"/>
        </w:rPr>
        <w:t xml:space="preserve">, o </w:t>
      </w:r>
      <w:r w:rsidR="00D719EE">
        <w:rPr>
          <w:rFonts w:eastAsia="Times New Roman" w:cs="Calibri"/>
          <w:kern w:val="0"/>
          <w:lang w:eastAsia="pl-PL"/>
        </w:rPr>
        <w:t xml:space="preserve">których </w:t>
      </w:r>
      <w:r>
        <w:rPr>
          <w:rFonts w:eastAsia="Times New Roman" w:cs="Calibri"/>
          <w:kern w:val="0"/>
          <w:lang w:eastAsia="pl-PL"/>
        </w:rPr>
        <w:t>mowa w pkt 1, przez Partnera Wiodącego;</w:t>
      </w:r>
    </w:p>
    <w:p w14:paraId="3D954728" w14:textId="77777777" w:rsidR="00763CA5" w:rsidRDefault="00AE7BA7" w:rsidP="002E6118">
      <w:pPr>
        <w:numPr>
          <w:ilvl w:val="1"/>
          <w:numId w:val="7"/>
        </w:numPr>
        <w:tabs>
          <w:tab w:val="left" w:pos="851"/>
          <w:tab w:val="left" w:pos="1500"/>
        </w:tabs>
        <w:spacing w:after="120" w:line="240" w:lineRule="auto"/>
        <w:ind w:left="851" w:hanging="425"/>
        <w:jc w:val="both"/>
      </w:pPr>
      <w:r>
        <w:rPr>
          <w:rFonts w:eastAsia="Times New Roman" w:cs="Calibri"/>
          <w:kern w:val="0"/>
          <w:lang w:eastAsia="pl-PL"/>
        </w:rPr>
        <w:t>dostępność środków na wyodrębnionym dla Projektu rachunku bankowym Partnera Wiodącego.</w:t>
      </w:r>
      <w:r>
        <w:rPr>
          <w:rFonts w:eastAsia="Times New Roman" w:cs="Calibri"/>
          <w:kern w:val="0"/>
          <w:vertAlign w:val="superscript"/>
          <w:lang w:eastAsia="pl-PL"/>
        </w:rPr>
        <w:footnoteReference w:id="22"/>
      </w:r>
    </w:p>
    <w:p w14:paraId="22D7A4F2" w14:textId="77777777" w:rsidR="00763CA5" w:rsidRDefault="00AE7BA7" w:rsidP="002E6118">
      <w:pPr>
        <w:numPr>
          <w:ilvl w:val="0"/>
          <w:numId w:val="7"/>
        </w:numPr>
        <w:tabs>
          <w:tab w:val="left" w:pos="426"/>
          <w:tab w:val="left" w:pos="720"/>
        </w:tabs>
        <w:spacing w:after="120" w:line="240" w:lineRule="auto"/>
        <w:ind w:left="426" w:hanging="426"/>
        <w:jc w:val="both"/>
      </w:pPr>
      <w:r>
        <w:rPr>
          <w:rFonts w:eastAsia="Times New Roman" w:cs="Calibri"/>
          <w:kern w:val="0"/>
          <w:lang w:eastAsia="pl-PL"/>
        </w:rPr>
        <w:lastRenderedPageBreak/>
        <w:t>Gdy z przyczyn technicznych, które nie leżą po stronie Partnerów, nie jest możliwe złożenie częściowych wniosków o płatność, o których mowa w ust. 11 pkt  1, Partnerzy składają do Partnera Wiodącego wersje papierowe częściowych wniosków o płatność, przy jednoczesnym zobowiązaniu się do złożenia wniosków częściowych za pośrednictwem systemu teleinformatycznego CST2021 w terminie … dni roboczych</w:t>
      </w:r>
      <w:r>
        <w:rPr>
          <w:rFonts w:eastAsia="Times New Roman" w:cs="Calibri"/>
          <w:kern w:val="0"/>
          <w:vertAlign w:val="superscript"/>
          <w:lang w:eastAsia="pl-PL"/>
        </w:rPr>
        <w:footnoteReference w:id="23"/>
      </w:r>
      <w:r>
        <w:rPr>
          <w:rFonts w:eastAsia="Times New Roman" w:cs="Calibri"/>
          <w:kern w:val="0"/>
          <w:lang w:eastAsia="pl-PL"/>
        </w:rPr>
        <w:t xml:space="preserve"> od uzyskania informacji o usunięciu awarii systemu informatycznego CST2021.</w:t>
      </w:r>
    </w:p>
    <w:p w14:paraId="45DFA278" w14:textId="7AFB04ED" w:rsidR="00763CA5" w:rsidRDefault="00AE7BA7" w:rsidP="002E6118">
      <w:pPr>
        <w:numPr>
          <w:ilvl w:val="0"/>
          <w:numId w:val="7"/>
        </w:numPr>
        <w:tabs>
          <w:tab w:val="left" w:pos="426"/>
          <w:tab w:val="left" w:pos="720"/>
        </w:tabs>
        <w:spacing w:after="0" w:line="240" w:lineRule="auto"/>
        <w:ind w:left="426" w:hanging="426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 xml:space="preserve">Strony ustalają, że w przypadku zastosowania formuły określonej w ust. 9 pkt 2), aby zawnioskować o  </w:t>
      </w:r>
      <w:r w:rsidR="00D83BF1">
        <w:rPr>
          <w:rFonts w:eastAsia="Times New Roman" w:cs="Calibri"/>
          <w:kern w:val="0"/>
          <w:lang w:eastAsia="pl-PL"/>
        </w:rPr>
        <w:t xml:space="preserve">kolejne transze </w:t>
      </w:r>
      <w:r>
        <w:rPr>
          <w:rFonts w:eastAsia="Times New Roman" w:cs="Calibri"/>
          <w:kern w:val="0"/>
          <w:lang w:eastAsia="pl-PL"/>
        </w:rPr>
        <w:t>środków, o których mowa w ust. 5, muszą być spełnione w szczególności poniższe warunki:</w:t>
      </w:r>
    </w:p>
    <w:p w14:paraId="2F68A52B" w14:textId="77777777" w:rsidR="00763CA5" w:rsidRDefault="00AE7BA7" w:rsidP="002E6118">
      <w:pPr>
        <w:numPr>
          <w:ilvl w:val="1"/>
          <w:numId w:val="7"/>
        </w:numPr>
        <w:tabs>
          <w:tab w:val="left" w:pos="851"/>
          <w:tab w:val="left" w:pos="1500"/>
        </w:tabs>
        <w:spacing w:after="120" w:line="240" w:lineRule="auto"/>
        <w:ind w:left="851" w:hanging="425"/>
        <w:jc w:val="both"/>
      </w:pPr>
      <w:r>
        <w:rPr>
          <w:rFonts w:eastAsia="Times New Roman" w:cs="Calibri"/>
          <w:kern w:val="0"/>
          <w:lang w:eastAsia="pl-PL"/>
        </w:rPr>
        <w:t>złożenie przez Partnerów do Partnera Wiodącego w terminie do … dnia od zakończenia okresu rozliczeniowego</w:t>
      </w:r>
      <w:r>
        <w:rPr>
          <w:rFonts w:eastAsia="Times New Roman" w:cs="Calibri"/>
          <w:kern w:val="0"/>
          <w:vertAlign w:val="superscript"/>
          <w:lang w:eastAsia="pl-PL"/>
        </w:rPr>
        <w:footnoteReference w:id="24"/>
      </w:r>
      <w:r>
        <w:rPr>
          <w:rFonts w:eastAsia="Times New Roman" w:cs="Calibri"/>
          <w:kern w:val="0"/>
          <w:lang w:eastAsia="pl-PL"/>
        </w:rPr>
        <w:t>, niżej wskazanych dokumentów, na podstawie których Partner Wiodący składa wniosek o płatność do IZ za pośrednictwem CST2021:</w:t>
      </w:r>
    </w:p>
    <w:p w14:paraId="5C9538B6" w14:textId="5E7308DF" w:rsidR="00763CA5" w:rsidRDefault="00AE7BA7" w:rsidP="002E6118">
      <w:pPr>
        <w:numPr>
          <w:ilvl w:val="2"/>
          <w:numId w:val="10"/>
        </w:numPr>
        <w:spacing w:after="12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informacji o wszystkich uczestnikach Projektu, w zakresie określonym w dokumencie „Zakres danych nt. uczestników Projektu oraz podmiotów obejmowanych wsparciem gromadzonych w CST2021”</w:t>
      </w:r>
      <w:r w:rsidR="00951E65">
        <w:rPr>
          <w:rFonts w:eastAsia="Times New Roman" w:cs="Calibri"/>
          <w:kern w:val="0"/>
          <w:lang w:eastAsia="pl-PL"/>
        </w:rPr>
        <w:t>,</w:t>
      </w:r>
      <w:r>
        <w:rPr>
          <w:rFonts w:eastAsia="Times New Roman" w:cs="Calibri"/>
          <w:kern w:val="0"/>
          <w:lang w:eastAsia="pl-PL"/>
        </w:rPr>
        <w:t xml:space="preserve"> </w:t>
      </w:r>
    </w:p>
    <w:p w14:paraId="63AD9301" w14:textId="7E28444D" w:rsidR="00763CA5" w:rsidRDefault="00AE7BA7" w:rsidP="002E6118">
      <w:pPr>
        <w:numPr>
          <w:ilvl w:val="2"/>
          <w:numId w:val="10"/>
        </w:numPr>
        <w:spacing w:after="12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zestawienia wszystkich dokumentów księgowych dotyczących realizowanego projektu, zgodnie z zakresem określonym dla wniosku o płatność w CST2021</w:t>
      </w:r>
      <w:r w:rsidR="00F60714">
        <w:rPr>
          <w:rFonts w:eastAsia="Times New Roman" w:cs="Calibri"/>
          <w:kern w:val="0"/>
          <w:lang w:eastAsia="pl-PL"/>
        </w:rPr>
        <w:t xml:space="preserve"> </w:t>
      </w:r>
      <w:r>
        <w:rPr>
          <w:rFonts w:eastAsia="Times New Roman" w:cs="Calibri"/>
          <w:kern w:val="0"/>
          <w:lang w:eastAsia="pl-PL"/>
        </w:rPr>
        <w:t>(nie dotyczy projektów rozliczanych kwotami ryczałtowymi)</w:t>
      </w:r>
      <w:r w:rsidR="00951E65">
        <w:rPr>
          <w:rFonts w:eastAsia="Times New Roman" w:cs="Calibri"/>
          <w:kern w:val="0"/>
          <w:lang w:eastAsia="pl-PL"/>
        </w:rPr>
        <w:t>,</w:t>
      </w:r>
    </w:p>
    <w:p w14:paraId="14ED74FE" w14:textId="655498DF" w:rsidR="00763CA5" w:rsidRDefault="00AE7BA7" w:rsidP="002E6118">
      <w:pPr>
        <w:numPr>
          <w:ilvl w:val="2"/>
          <w:numId w:val="10"/>
        </w:numPr>
        <w:spacing w:after="12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 xml:space="preserve">dokumentów potwierdzających osiągnięcie wskaźników związanych z realizacją zadań rozliczanych w oparciu o kwoty ryczałtowe, </w:t>
      </w:r>
    </w:p>
    <w:p w14:paraId="74ADEFC3" w14:textId="198BF6BD" w:rsidR="00763CA5" w:rsidRDefault="00AE7BA7" w:rsidP="002E6118">
      <w:pPr>
        <w:numPr>
          <w:ilvl w:val="2"/>
          <w:numId w:val="10"/>
        </w:numPr>
        <w:spacing w:after="12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dokumentów potwierdzających wykonanie usług objętych stawkami jednostkowymi</w:t>
      </w:r>
      <w:r w:rsidR="00951E65">
        <w:rPr>
          <w:rFonts w:eastAsia="Times New Roman" w:cs="Calibri"/>
          <w:kern w:val="0"/>
          <w:lang w:eastAsia="pl-PL"/>
        </w:rPr>
        <w:t>,</w:t>
      </w:r>
    </w:p>
    <w:p w14:paraId="4FD41495" w14:textId="69D13063" w:rsidR="00763CA5" w:rsidRDefault="00AE7BA7" w:rsidP="002E6118">
      <w:pPr>
        <w:numPr>
          <w:ilvl w:val="2"/>
          <w:numId w:val="10"/>
        </w:numPr>
        <w:spacing w:after="12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oświadczenia o trybach w jakich ponoszone są wydatki (konkurencyjność, PZP)</w:t>
      </w:r>
      <w:r w:rsidR="00951E65">
        <w:rPr>
          <w:rFonts w:eastAsia="Times New Roman" w:cs="Calibri"/>
          <w:kern w:val="0"/>
          <w:lang w:eastAsia="pl-PL"/>
        </w:rPr>
        <w:t>,</w:t>
      </w:r>
    </w:p>
    <w:p w14:paraId="16268501" w14:textId="193A2DE5" w:rsidR="00763CA5" w:rsidRDefault="00AE7BA7" w:rsidP="002E6118">
      <w:pPr>
        <w:numPr>
          <w:ilvl w:val="2"/>
          <w:numId w:val="10"/>
        </w:numPr>
        <w:spacing w:after="12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informacji o spełnieniu kryteriów premiujących (dotyczy końcowego wniosku o płatność)</w:t>
      </w:r>
      <w:r w:rsidR="00951E65">
        <w:rPr>
          <w:rFonts w:eastAsia="Times New Roman" w:cs="Calibri"/>
          <w:kern w:val="0"/>
          <w:lang w:eastAsia="pl-PL"/>
        </w:rPr>
        <w:t>,</w:t>
      </w:r>
    </w:p>
    <w:p w14:paraId="5EC927EA" w14:textId="4A5A5F0F" w:rsidR="00763CA5" w:rsidRDefault="00AE7BA7" w:rsidP="002E6118">
      <w:pPr>
        <w:numPr>
          <w:ilvl w:val="2"/>
          <w:numId w:val="10"/>
        </w:numPr>
        <w:spacing w:after="12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wraz z końcowym wnioskiem o płatność Partner jest zobowiązany do ponownego złożenia Oświadczenia o kwalifikowalności VAT</w:t>
      </w:r>
      <w:r w:rsidR="00F60714">
        <w:rPr>
          <w:rStyle w:val="Odwoanieprzypisudolnego"/>
          <w:rFonts w:eastAsia="Times New Roman" w:cs="Calibri"/>
          <w:kern w:val="0"/>
          <w:lang w:eastAsia="pl-PL"/>
        </w:rPr>
        <w:footnoteReference w:id="25"/>
      </w:r>
      <w:r>
        <w:rPr>
          <w:rFonts w:eastAsia="Times New Roman" w:cs="Calibri"/>
          <w:kern w:val="0"/>
          <w:lang w:eastAsia="pl-PL"/>
        </w:rPr>
        <w:t xml:space="preserve">  oraz przedstawienia zbiorczej informacji o Oświadczeniach o kwalifikowalności VAT pozyskanych od ostatecznych odbiorców na zakończenie ich udziału w projekcie</w:t>
      </w:r>
      <w:r w:rsidR="006A35CE">
        <w:rPr>
          <w:rStyle w:val="Odwoanieprzypisudolnego"/>
          <w:rFonts w:eastAsia="Times New Roman" w:cs="Calibri"/>
          <w:kern w:val="0"/>
          <w:lang w:eastAsia="pl-PL"/>
        </w:rPr>
        <w:footnoteReference w:id="26"/>
      </w:r>
      <w:r w:rsidR="00951E65">
        <w:rPr>
          <w:rFonts w:eastAsia="Times New Roman" w:cs="Calibri"/>
          <w:kern w:val="0"/>
          <w:lang w:eastAsia="pl-PL"/>
        </w:rPr>
        <w:t>;</w:t>
      </w:r>
    </w:p>
    <w:p w14:paraId="660D30D2" w14:textId="79799D11" w:rsidR="00763CA5" w:rsidRDefault="00AE7BA7" w:rsidP="002E6118">
      <w:pPr>
        <w:numPr>
          <w:ilvl w:val="1"/>
          <w:numId w:val="7"/>
        </w:numPr>
        <w:tabs>
          <w:tab w:val="left" w:pos="851"/>
          <w:tab w:val="left" w:pos="1500"/>
        </w:tabs>
        <w:spacing w:after="120" w:line="240" w:lineRule="auto"/>
        <w:ind w:left="851" w:hanging="425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 xml:space="preserve">zatwierdzenie </w:t>
      </w:r>
      <w:r w:rsidR="00D719EE">
        <w:rPr>
          <w:rFonts w:eastAsia="Times New Roman" w:cs="Calibri"/>
          <w:kern w:val="0"/>
          <w:lang w:eastAsia="pl-PL"/>
        </w:rPr>
        <w:t>dokumentów</w:t>
      </w:r>
      <w:r>
        <w:rPr>
          <w:rFonts w:eastAsia="Times New Roman" w:cs="Calibri"/>
          <w:kern w:val="0"/>
          <w:lang w:eastAsia="pl-PL"/>
        </w:rPr>
        <w:t>, o którym mowa w pkt 1, przez Partnera Wiodącego;</w:t>
      </w:r>
    </w:p>
    <w:p w14:paraId="2316C8F3" w14:textId="33EB1475" w:rsidR="00763CA5" w:rsidRDefault="00AE7BA7" w:rsidP="002E6118">
      <w:pPr>
        <w:numPr>
          <w:ilvl w:val="1"/>
          <w:numId w:val="7"/>
        </w:numPr>
        <w:tabs>
          <w:tab w:val="left" w:pos="851"/>
          <w:tab w:val="left" w:pos="1500"/>
        </w:tabs>
        <w:spacing w:after="120" w:line="240" w:lineRule="auto"/>
        <w:ind w:left="851" w:hanging="425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dostępność środków na wyodrębnionym rachunku bankowym Projektu Partnera Wiodącego.</w:t>
      </w:r>
      <w:r w:rsidR="006A35CE">
        <w:rPr>
          <w:rStyle w:val="Odwoanieprzypisudolnego"/>
          <w:rFonts w:eastAsia="Times New Roman" w:cs="Calibri"/>
          <w:kern w:val="0"/>
          <w:lang w:eastAsia="pl-PL"/>
        </w:rPr>
        <w:footnoteReference w:id="27"/>
      </w:r>
    </w:p>
    <w:p w14:paraId="3C27D1E4" w14:textId="77777777" w:rsidR="00763CA5" w:rsidRDefault="00AE7BA7" w:rsidP="002E6118">
      <w:pPr>
        <w:numPr>
          <w:ilvl w:val="0"/>
          <w:numId w:val="7"/>
        </w:numPr>
        <w:tabs>
          <w:tab w:val="left" w:pos="426"/>
          <w:tab w:val="left" w:pos="720"/>
        </w:tabs>
        <w:spacing w:after="120" w:line="240" w:lineRule="auto"/>
        <w:ind w:left="426" w:hanging="426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Oprócz dokumentów wskazanych w ust. 11 pkt 1 lub ust. 13 pkt 1, Partner Wiodący może także wezwać Partnerów do złożenia innych dokumentów potwierdzających kwalifikowalność wydatków ujętych w częściowych wnioskach o płatność.</w:t>
      </w:r>
    </w:p>
    <w:p w14:paraId="5EABF9D5" w14:textId="498B9142" w:rsidR="00763CA5" w:rsidRDefault="00AE7BA7" w:rsidP="002E6118">
      <w:pPr>
        <w:numPr>
          <w:ilvl w:val="0"/>
          <w:numId w:val="7"/>
        </w:numPr>
        <w:tabs>
          <w:tab w:val="left" w:pos="426"/>
          <w:tab w:val="left" w:pos="720"/>
        </w:tabs>
        <w:spacing w:after="120" w:line="240" w:lineRule="auto"/>
        <w:ind w:left="426" w:hanging="426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Na po</w:t>
      </w:r>
      <w:r w:rsidR="002B0205">
        <w:rPr>
          <w:rFonts w:eastAsia="Times New Roman" w:cs="Calibri"/>
          <w:kern w:val="0"/>
          <w:lang w:eastAsia="pl-PL"/>
        </w:rPr>
        <w:t>d</w:t>
      </w:r>
      <w:r>
        <w:rPr>
          <w:rFonts w:eastAsia="Times New Roman" w:cs="Calibri"/>
          <w:kern w:val="0"/>
          <w:lang w:eastAsia="pl-PL"/>
        </w:rPr>
        <w:t xml:space="preserve">stawie zatwierdzonych </w:t>
      </w:r>
      <w:r w:rsidR="00D719EE">
        <w:rPr>
          <w:rFonts w:eastAsia="Times New Roman" w:cs="Calibri"/>
          <w:kern w:val="0"/>
          <w:lang w:eastAsia="pl-PL"/>
        </w:rPr>
        <w:t>dokumentów</w:t>
      </w:r>
      <w:r>
        <w:rPr>
          <w:rFonts w:eastAsia="Times New Roman" w:cs="Calibri"/>
          <w:kern w:val="0"/>
          <w:lang w:eastAsia="pl-PL"/>
        </w:rPr>
        <w:t>, o których mowa w ust. 11 pkt 1 lub ust. 13 pkt 1, Partner Wiodący występuje do IZ z wnioskiem o płatność celem otrzymania środków na dofinansowanie Projektu. W przypadku wątpliwości ze strony IZ do dokumentów Partnerów, udzielają oni – za pośrednictwem Partnera Wiodącego – odpowiednich wyjaśnień i/lub dokonują korekt umożliwiających zatwierdzenie wydatków w ramach danego wniosku o płatność.</w:t>
      </w:r>
    </w:p>
    <w:p w14:paraId="069C50B3" w14:textId="77777777" w:rsidR="00763CA5" w:rsidRDefault="00AE7BA7" w:rsidP="002E6118">
      <w:pPr>
        <w:numPr>
          <w:ilvl w:val="0"/>
          <w:numId w:val="7"/>
        </w:numPr>
        <w:tabs>
          <w:tab w:val="left" w:pos="426"/>
          <w:tab w:val="left" w:pos="720"/>
        </w:tabs>
        <w:spacing w:after="120" w:line="240" w:lineRule="auto"/>
        <w:ind w:left="426" w:hanging="426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lastRenderedPageBreak/>
        <w:t>Partner Wiodący przekazuje płatności Partnerom w terminie nie dłuższym niż ….. dni roboczych od otrzymania środków na rachunek wyodrębniony Projektu wynikających z zatwierdzenia przez IZ wniosku o płatność, o którym mowa w ust. 15.</w:t>
      </w:r>
    </w:p>
    <w:p w14:paraId="35D0A138" w14:textId="77777777" w:rsidR="00763CA5" w:rsidRDefault="00AE7BA7" w:rsidP="002E6118">
      <w:pPr>
        <w:numPr>
          <w:ilvl w:val="0"/>
          <w:numId w:val="7"/>
        </w:numPr>
        <w:tabs>
          <w:tab w:val="left" w:pos="426"/>
          <w:tab w:val="left" w:pos="720"/>
        </w:tabs>
        <w:spacing w:after="120" w:line="240" w:lineRule="auto"/>
        <w:ind w:left="426" w:hanging="426"/>
        <w:jc w:val="both"/>
      </w:pPr>
      <w:r>
        <w:rPr>
          <w:rFonts w:eastAsia="Times New Roman" w:cs="Calibri"/>
          <w:kern w:val="0"/>
          <w:lang w:eastAsia="pl-PL"/>
        </w:rPr>
        <w:t>Wszystkie płatności dokonywane w związku z realizacją Projektu pomiędzy Partnerem Wiodącym a Partnerami lub pomiędzy Partnerami, są dokonywane za pośrednictwem wyodrębnionych dla Projektu rachunków bankowych.</w:t>
      </w:r>
      <w:r>
        <w:rPr>
          <w:rFonts w:eastAsia="Times New Roman" w:cs="Calibri"/>
          <w:kern w:val="0"/>
          <w:vertAlign w:val="superscript"/>
          <w:lang w:eastAsia="pl-PL"/>
        </w:rPr>
        <w:footnoteReference w:id="28"/>
      </w:r>
    </w:p>
    <w:p w14:paraId="1FC5B20B" w14:textId="77777777" w:rsidR="00763CA5" w:rsidRDefault="00AE7BA7" w:rsidP="002E6118">
      <w:pPr>
        <w:numPr>
          <w:ilvl w:val="0"/>
          <w:numId w:val="7"/>
        </w:numPr>
        <w:tabs>
          <w:tab w:val="left" w:pos="426"/>
          <w:tab w:val="left" w:pos="720"/>
        </w:tabs>
        <w:spacing w:after="120" w:line="240" w:lineRule="auto"/>
        <w:ind w:left="426" w:hanging="426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Partner Wiodący może wstrzymać przekazywanie płatności na rzecz Partnera w przypadku stwierdzenia lub powzięcia uzasadnionego podejrzenia zaistnienia nieprawidłowości w realizowaniu postanowień niniejszej umowy lub w realizacji zadań, w szczególności w przypadku nieterminowego realizowania zadań, utrudniania kontroli realizacji zadań, dokumentowania realizacji zadań niezgodnie z postanowieniami niniejszej umowy lub na wniosek instytucji kontrolnych.</w:t>
      </w:r>
    </w:p>
    <w:p w14:paraId="7E4C1B85" w14:textId="7CCB329B" w:rsidR="00763CA5" w:rsidRDefault="00AE7BA7" w:rsidP="002E6118">
      <w:pPr>
        <w:numPr>
          <w:ilvl w:val="0"/>
          <w:numId w:val="7"/>
        </w:numPr>
        <w:tabs>
          <w:tab w:val="left" w:pos="426"/>
          <w:tab w:val="left" w:pos="720"/>
        </w:tabs>
        <w:spacing w:after="120" w:line="240" w:lineRule="auto"/>
        <w:ind w:left="426" w:hanging="426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W przypadku stwierdzenia nieprawidłowego wydatkowania środków przez Partnerów Projektu, środki podlegają zwrotowi wraz z odsetkami w wysokości określonej jak dla zaległości podatkowych. Zwrot środków</w:t>
      </w:r>
      <w:r w:rsidR="005E0DFD">
        <w:rPr>
          <w:rFonts w:eastAsia="Times New Roman" w:cs="Calibri"/>
          <w:kern w:val="0"/>
          <w:lang w:eastAsia="pl-PL"/>
        </w:rPr>
        <w:t>, o k</w:t>
      </w:r>
      <w:r>
        <w:rPr>
          <w:rFonts w:eastAsia="Times New Roman" w:cs="Calibri"/>
          <w:kern w:val="0"/>
          <w:lang w:eastAsia="pl-PL"/>
        </w:rPr>
        <w:t>tórych mowa w zdaniu pierwszym</w:t>
      </w:r>
      <w:r w:rsidR="005E0DFD">
        <w:rPr>
          <w:rFonts w:eastAsia="Times New Roman" w:cs="Calibri"/>
          <w:kern w:val="0"/>
          <w:lang w:eastAsia="pl-PL"/>
        </w:rPr>
        <w:t>,</w:t>
      </w:r>
      <w:r>
        <w:rPr>
          <w:rFonts w:eastAsia="Times New Roman" w:cs="Calibri"/>
          <w:kern w:val="0"/>
          <w:lang w:eastAsia="pl-PL"/>
        </w:rPr>
        <w:t xml:space="preserve"> następuje na pisemne wezwanie Partnera Wiodącego, ze wskazaniem terminu, kwoty i numeru rachunku bankowego, na który Partner powinien zwrócić środki. </w:t>
      </w:r>
    </w:p>
    <w:p w14:paraId="48C8C11D" w14:textId="77777777" w:rsidR="00763CA5" w:rsidRDefault="00AE7BA7" w:rsidP="002E6118">
      <w:pPr>
        <w:numPr>
          <w:ilvl w:val="0"/>
          <w:numId w:val="7"/>
        </w:numPr>
        <w:tabs>
          <w:tab w:val="left" w:pos="426"/>
          <w:tab w:val="left" w:pos="720"/>
        </w:tabs>
        <w:spacing w:after="120" w:line="240" w:lineRule="auto"/>
        <w:ind w:left="426" w:hanging="426"/>
        <w:jc w:val="both"/>
      </w:pPr>
      <w:r>
        <w:rPr>
          <w:rFonts w:eastAsia="Times New Roman" w:cs="Calibri"/>
          <w:kern w:val="0"/>
          <w:lang w:eastAsia="pl-PL"/>
        </w:rPr>
        <w:t>Projekt rozliczany jest na etapie końcowego wniosku o płatność pod względem finansowym proporcjonalnie do stopnia osiągnięcia założeń merytorycznych ujętych we wniosku o dofinansowanie projektu, co jest określane, jako „reguła proporcjonalności”. W przypadku, gdy założenia Projektu nie zostały osiągnięte z winy Partnera ustala się, co następuje</w:t>
      </w:r>
      <w:r>
        <w:rPr>
          <w:rFonts w:eastAsia="Times New Roman" w:cs="Calibri"/>
          <w:kern w:val="0"/>
          <w:vertAlign w:val="superscript"/>
          <w:lang w:eastAsia="pl-PL"/>
        </w:rPr>
        <w:footnoteReference w:id="29"/>
      </w:r>
      <w:r>
        <w:rPr>
          <w:rFonts w:eastAsia="Times New Roman" w:cs="Calibri"/>
          <w:kern w:val="0"/>
          <w:lang w:eastAsia="pl-PL"/>
        </w:rPr>
        <w:t xml:space="preserve">: ……………………………………………………………………………………………...  </w:t>
      </w:r>
    </w:p>
    <w:p w14:paraId="58A562DB" w14:textId="77777777" w:rsidR="00763CA5" w:rsidRDefault="00763CA5">
      <w:pPr>
        <w:spacing w:before="120" w:after="120" w:line="240" w:lineRule="auto"/>
        <w:rPr>
          <w:rFonts w:eastAsia="Times New Roman" w:cs="Calibri"/>
          <w:b/>
          <w:kern w:val="0"/>
          <w:lang w:eastAsia="pl-PL"/>
        </w:rPr>
      </w:pPr>
    </w:p>
    <w:p w14:paraId="5BCE45EC" w14:textId="77777777" w:rsidR="00763CA5" w:rsidRDefault="00AE7BA7">
      <w:pPr>
        <w:spacing w:after="120" w:line="240" w:lineRule="auto"/>
        <w:jc w:val="center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§ 8.</w:t>
      </w:r>
    </w:p>
    <w:p w14:paraId="135D4AD3" w14:textId="77777777" w:rsidR="00763CA5" w:rsidRDefault="00AE7BA7">
      <w:pPr>
        <w:spacing w:after="120" w:line="240" w:lineRule="auto"/>
        <w:jc w:val="center"/>
        <w:rPr>
          <w:rFonts w:eastAsia="Times New Roman" w:cs="Calibri"/>
          <w:b/>
          <w:kern w:val="0"/>
          <w:lang w:eastAsia="pl-PL"/>
        </w:rPr>
      </w:pPr>
      <w:r>
        <w:rPr>
          <w:rFonts w:eastAsia="Times New Roman" w:cs="Calibri"/>
          <w:b/>
          <w:kern w:val="0"/>
          <w:lang w:eastAsia="pl-PL"/>
        </w:rPr>
        <w:t>Ochrona danych osobowych</w:t>
      </w:r>
    </w:p>
    <w:p w14:paraId="7D0C3D31" w14:textId="67FE7803" w:rsidR="00763CA5" w:rsidRDefault="00AE7BA7" w:rsidP="002F7858">
      <w:pPr>
        <w:spacing w:after="60" w:line="240" w:lineRule="auto"/>
        <w:jc w:val="both"/>
      </w:pPr>
      <w:r>
        <w:rPr>
          <w:rFonts w:eastAsia="Times New Roman" w:cs="Calibri"/>
          <w:kern w:val="0"/>
          <w:lang w:eastAsia="pl-PL"/>
        </w:rPr>
        <w:t xml:space="preserve">Prawa i obowiązki Partnerów w zakresie przetwarzania danych osobowych w trakcie realizacji Projektu określa </w:t>
      </w:r>
      <w:r>
        <w:rPr>
          <w:rFonts w:eastAsia="Times New Roman" w:cs="Calibri"/>
          <w:i/>
          <w:kern w:val="0"/>
          <w:lang w:eastAsia="pl-PL"/>
        </w:rPr>
        <w:t>Klauzula obowiązku informacyjnego RODO skierowana do Beneficjentów/Partnerów/Realizatorów, w związku z przetwarzaniem danych osobowych podczas realizacji projektów w ramach programu Fundusze Europejskie dla Podlaskiego 2021-2027</w:t>
      </w:r>
      <w:r>
        <w:rPr>
          <w:rFonts w:eastAsia="Times New Roman" w:cs="Calibri"/>
          <w:kern w:val="0"/>
          <w:lang w:eastAsia="pl-PL"/>
        </w:rPr>
        <w:t xml:space="preserve">, stanowiąca Załącznik do Umowy do dofinansowanie projektu zawartej z IZ, </w:t>
      </w:r>
      <w:r w:rsidR="002F7858">
        <w:rPr>
          <w:rFonts w:eastAsia="Times New Roman" w:cs="Calibri"/>
          <w:kern w:val="0"/>
          <w:lang w:eastAsia="pl-PL"/>
        </w:rPr>
        <w:t>które</w:t>
      </w:r>
      <w:r>
        <w:rPr>
          <w:rFonts w:eastAsia="Times New Roman" w:cs="Calibri"/>
          <w:kern w:val="0"/>
          <w:lang w:eastAsia="pl-PL"/>
        </w:rPr>
        <w:t xml:space="preserve"> jednocześnie w związku z tym uszczegóławia</w:t>
      </w:r>
      <w:r w:rsidR="002F7858">
        <w:rPr>
          <w:rFonts w:eastAsia="Times New Roman" w:cs="Calibri"/>
          <w:kern w:val="0"/>
          <w:lang w:eastAsia="pl-PL"/>
        </w:rPr>
        <w:t>ją</w:t>
      </w:r>
      <w:r>
        <w:rPr>
          <w:rFonts w:eastAsia="Times New Roman" w:cs="Calibri"/>
          <w:kern w:val="0"/>
          <w:lang w:eastAsia="pl-PL"/>
        </w:rPr>
        <w:t xml:space="preserve"> postanowienia § 9.</w:t>
      </w:r>
    </w:p>
    <w:p w14:paraId="59947803" w14:textId="77777777" w:rsidR="00763CA5" w:rsidRDefault="00763CA5" w:rsidP="002E6118">
      <w:pPr>
        <w:spacing w:after="120" w:line="240" w:lineRule="auto"/>
        <w:jc w:val="both"/>
        <w:rPr>
          <w:rFonts w:eastAsia="Times New Roman" w:cs="Calibri"/>
          <w:bCs/>
          <w:kern w:val="0"/>
          <w:lang w:eastAsia="pl-PL"/>
        </w:rPr>
      </w:pPr>
    </w:p>
    <w:p w14:paraId="2FCCE4A1" w14:textId="77777777" w:rsidR="00763CA5" w:rsidRDefault="00AE7BA7">
      <w:pPr>
        <w:spacing w:after="120" w:line="240" w:lineRule="auto"/>
        <w:jc w:val="center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§ 9.</w:t>
      </w:r>
    </w:p>
    <w:p w14:paraId="626BD0A6" w14:textId="77777777" w:rsidR="00763CA5" w:rsidRDefault="00AE7BA7">
      <w:pPr>
        <w:spacing w:after="120" w:line="240" w:lineRule="auto"/>
        <w:jc w:val="center"/>
        <w:rPr>
          <w:rFonts w:eastAsia="Times New Roman" w:cs="Calibri"/>
          <w:b/>
          <w:kern w:val="0"/>
          <w:lang w:eastAsia="pl-PL"/>
        </w:rPr>
      </w:pPr>
      <w:r>
        <w:rPr>
          <w:rFonts w:eastAsia="Times New Roman" w:cs="Calibri"/>
          <w:b/>
          <w:kern w:val="0"/>
          <w:lang w:eastAsia="pl-PL"/>
        </w:rPr>
        <w:t>Zasady wykorzystywania systemu teleinformatycznego</w:t>
      </w:r>
    </w:p>
    <w:p w14:paraId="5D305A2D" w14:textId="77777777" w:rsidR="00763CA5" w:rsidRDefault="00AE7BA7" w:rsidP="002E6118">
      <w:pPr>
        <w:numPr>
          <w:ilvl w:val="1"/>
          <w:numId w:val="11"/>
        </w:numPr>
        <w:spacing w:after="6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 xml:space="preserve">Partner Wiodący oraz Partnerzy zobowiązują się do wykorzystania CST2021 w procesie rozliczania Projektu i wiążącej komunikacji z IZ zgodnie z Wytycznymi dotyczącymi warunków gromadzenia i przekazywania danych w postaci elektronicznej na lata 2021-2027 oraz z aktualną instrukcją udostępnioną przez IZ.  </w:t>
      </w:r>
    </w:p>
    <w:p w14:paraId="23006371" w14:textId="77777777" w:rsidR="00763CA5" w:rsidRDefault="00AE7BA7" w:rsidP="002E6118">
      <w:pPr>
        <w:numPr>
          <w:ilvl w:val="1"/>
          <w:numId w:val="11"/>
        </w:numPr>
        <w:spacing w:after="6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Wykorzystanie CST2021 obejmuje co najmniej przesyłanie:</w:t>
      </w:r>
    </w:p>
    <w:p w14:paraId="60F39986" w14:textId="77777777" w:rsidR="00763CA5" w:rsidRDefault="00AE7BA7" w:rsidP="002E6118">
      <w:pPr>
        <w:numPr>
          <w:ilvl w:val="2"/>
          <w:numId w:val="11"/>
        </w:numPr>
        <w:spacing w:after="6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wniosków o płatność,</w:t>
      </w:r>
    </w:p>
    <w:p w14:paraId="7C55A1B6" w14:textId="77777777" w:rsidR="00763CA5" w:rsidRDefault="00AE7BA7" w:rsidP="002E6118">
      <w:pPr>
        <w:numPr>
          <w:ilvl w:val="2"/>
          <w:numId w:val="11"/>
        </w:numPr>
        <w:spacing w:after="6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lastRenderedPageBreak/>
        <w:t>dokumentów potwierdzających kwalifikowalność wydatków ponoszonych w ramach Projektu i wykazywanych we wnioskach o płatność,</w:t>
      </w:r>
    </w:p>
    <w:p w14:paraId="7C29C2DE" w14:textId="77777777" w:rsidR="00763CA5" w:rsidRDefault="00AE7BA7" w:rsidP="002E6118">
      <w:pPr>
        <w:numPr>
          <w:ilvl w:val="2"/>
          <w:numId w:val="11"/>
        </w:numPr>
        <w:spacing w:after="6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danych uczestników Projektu i podmiotów otrzymujących wsparcie;</w:t>
      </w:r>
    </w:p>
    <w:p w14:paraId="6925B34F" w14:textId="77777777" w:rsidR="00763CA5" w:rsidRDefault="00AE7BA7" w:rsidP="002E6118">
      <w:pPr>
        <w:numPr>
          <w:ilvl w:val="2"/>
          <w:numId w:val="11"/>
        </w:numPr>
        <w:spacing w:after="6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danych personelu Projektu ,</w:t>
      </w:r>
    </w:p>
    <w:p w14:paraId="665CD6DB" w14:textId="77777777" w:rsidR="00763CA5" w:rsidRDefault="00AE7BA7" w:rsidP="002E6118">
      <w:pPr>
        <w:numPr>
          <w:ilvl w:val="2"/>
          <w:numId w:val="11"/>
        </w:numPr>
        <w:spacing w:after="6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harmonogramu płatności,</w:t>
      </w:r>
    </w:p>
    <w:p w14:paraId="12AB84C0" w14:textId="77777777" w:rsidR="00763CA5" w:rsidRDefault="00AE7BA7" w:rsidP="002E6118">
      <w:pPr>
        <w:numPr>
          <w:ilvl w:val="2"/>
          <w:numId w:val="11"/>
        </w:numPr>
        <w:spacing w:after="6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informacji o zamówieniach publicznych,</w:t>
      </w:r>
    </w:p>
    <w:p w14:paraId="59107085" w14:textId="77777777" w:rsidR="00763CA5" w:rsidRDefault="00AE7BA7" w:rsidP="002E6118">
      <w:pPr>
        <w:numPr>
          <w:ilvl w:val="2"/>
          <w:numId w:val="11"/>
        </w:numPr>
        <w:spacing w:after="6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korespondencji, w tym zgłaszania zmian dotyczących realizacji Projektu,</w:t>
      </w:r>
    </w:p>
    <w:p w14:paraId="66B9960D" w14:textId="77777777" w:rsidR="00763CA5" w:rsidRDefault="00AE7BA7" w:rsidP="002E6118">
      <w:pPr>
        <w:numPr>
          <w:ilvl w:val="2"/>
          <w:numId w:val="11"/>
        </w:numPr>
        <w:spacing w:after="6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innych dokumentów związanych z realizacją Projektu, w tym niezbędnych do przeprowadzenia kontroli Projektu oraz wymiany dokumentacji pokontrolnej,</w:t>
      </w:r>
    </w:p>
    <w:p w14:paraId="78BE5499" w14:textId="77777777" w:rsidR="00763CA5" w:rsidRDefault="00AE7BA7" w:rsidP="002E6118">
      <w:pPr>
        <w:numPr>
          <w:ilvl w:val="2"/>
          <w:numId w:val="11"/>
        </w:numPr>
        <w:spacing w:after="6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aktualnego harmonogramu udzielanego wsparcia.</w:t>
      </w:r>
    </w:p>
    <w:p w14:paraId="38C076A8" w14:textId="77777777" w:rsidR="00763CA5" w:rsidRDefault="00AE7BA7" w:rsidP="002E6118">
      <w:pPr>
        <w:spacing w:after="6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Przekazanie dokumentów, o których mowa powyżej drogą elektroniczną nie zdejmuje z Partnera Wiodącego i Partnerów obowiązku przechowywania oryginałów dokumentów i ich udostępniania podczas kontroli na miejscu.</w:t>
      </w:r>
    </w:p>
    <w:p w14:paraId="4A94D549" w14:textId="77777777" w:rsidR="00763CA5" w:rsidRDefault="00AE7BA7" w:rsidP="002E6118">
      <w:pPr>
        <w:numPr>
          <w:ilvl w:val="0"/>
          <w:numId w:val="12"/>
        </w:numPr>
        <w:spacing w:after="6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Partner Wiodący i Partnerzy wyznacza/ją osoby uprawnione do wykonywania w jego/ich imieniu czynności związanych z realizacją Projektu, w tym zgłoszenia do pracy w ramach CST 2021 osoby upoważnionej do zarządzania uprawnieniami użytkowników CST2021 po stronie Partnera Wiodącego/Partnerów. Zgłoszenie osób uprawnionych zarządzających projektem odbywa się w oparciu o formularz stanowiący załącznik nr 5 do Wytycznych dotyczących warunków gromadzenia i przekazywania danych w postaci elektronicznej na lata 2021 – 2027, zgodnie procedurą określoną w załączniku nr 4 do ww. Wytycznych. Wszelkie działania w CST2021 osób uprawnionych są traktowane w sensie prawnym jako działanie Partnera Wiodącego/Partnerów.</w:t>
      </w:r>
    </w:p>
    <w:p w14:paraId="4AC72B95" w14:textId="77777777" w:rsidR="00763CA5" w:rsidRDefault="00763CA5">
      <w:pPr>
        <w:spacing w:after="60" w:line="240" w:lineRule="auto"/>
        <w:rPr>
          <w:rFonts w:eastAsia="Times New Roman" w:cs="Calibri"/>
          <w:kern w:val="0"/>
          <w:lang w:eastAsia="pl-PL"/>
        </w:rPr>
      </w:pPr>
    </w:p>
    <w:p w14:paraId="55DFD9B4" w14:textId="77777777" w:rsidR="00763CA5" w:rsidRDefault="00AE7BA7">
      <w:pPr>
        <w:spacing w:after="120" w:line="240" w:lineRule="auto"/>
        <w:jc w:val="center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§ 10.</w:t>
      </w:r>
    </w:p>
    <w:p w14:paraId="07AFC1C9" w14:textId="77777777" w:rsidR="00763CA5" w:rsidRDefault="00AE7BA7">
      <w:pPr>
        <w:spacing w:after="120" w:line="240" w:lineRule="auto"/>
        <w:jc w:val="center"/>
        <w:rPr>
          <w:rFonts w:eastAsia="Times New Roman" w:cs="Calibri"/>
          <w:b/>
          <w:kern w:val="0"/>
          <w:lang w:eastAsia="pl-PL"/>
        </w:rPr>
      </w:pPr>
      <w:r>
        <w:rPr>
          <w:rFonts w:eastAsia="Times New Roman" w:cs="Calibri"/>
          <w:b/>
          <w:kern w:val="0"/>
          <w:lang w:eastAsia="pl-PL"/>
        </w:rPr>
        <w:t>Obowiązki informacyjne</w:t>
      </w:r>
    </w:p>
    <w:p w14:paraId="7CA9E500" w14:textId="77777777" w:rsidR="00763CA5" w:rsidRDefault="00AE7BA7" w:rsidP="002E6118">
      <w:pPr>
        <w:numPr>
          <w:ilvl w:val="0"/>
          <w:numId w:val="14"/>
        </w:numPr>
        <w:spacing w:after="120" w:line="240" w:lineRule="auto"/>
        <w:ind w:left="426" w:hanging="426"/>
        <w:jc w:val="both"/>
      </w:pPr>
      <w:r>
        <w:rPr>
          <w:rFonts w:eastAsia="Times New Roman" w:cs="Calibri"/>
          <w:kern w:val="0"/>
          <w:lang w:eastAsia="pl-PL"/>
        </w:rPr>
        <w:t>Strony umowy zobowiązane są do wypełniania obowiązków informacyjnych i promocyjnych zgodnie z zapisami Rozporządzenia ogólnego (Rozporządzenie Parlamentu Europejskiego i Rady (UE) 2021/1060 z dnia 24 czerwca 2021 r. ustanawiające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Wizowej) w szczególności</w:t>
      </w:r>
      <w:r>
        <w:rPr>
          <w:rFonts w:eastAsia="Times New Roman" w:cs="Calibri"/>
          <w:kern w:val="0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kern w:val="0"/>
          <w:lang w:eastAsia="pl-PL"/>
        </w:rPr>
        <w:t>z załącznikiem IX - Komunikacja i widoczność).</w:t>
      </w:r>
    </w:p>
    <w:p w14:paraId="1CC33EEB" w14:textId="77777777" w:rsidR="00763CA5" w:rsidRDefault="00AE7BA7" w:rsidP="002E6118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Strony zobowiązane są w szczególności do:</w:t>
      </w:r>
    </w:p>
    <w:p w14:paraId="0951720D" w14:textId="0A506307" w:rsidR="00763CA5" w:rsidRDefault="00B75A3B" w:rsidP="002E6118">
      <w:pPr>
        <w:numPr>
          <w:ilvl w:val="0"/>
          <w:numId w:val="15"/>
        </w:numPr>
        <w:spacing w:after="120" w:line="240" w:lineRule="auto"/>
        <w:ind w:left="709"/>
        <w:jc w:val="both"/>
      </w:pPr>
      <w:r w:rsidRPr="00B75A3B">
        <w:rPr>
          <w:rFonts w:eastAsia="Times New Roman" w:cs="Calibri"/>
          <w:kern w:val="0"/>
          <w:lang w:eastAsia="pl-PL"/>
        </w:rPr>
        <w:t>umieszczania w widoczny sposób znaku Funduszy Europejskich, znaku barw Rzeczypospolitej Polskiej (jeśli dotyczy; wersja pełnokolorowa), znaku Unii Europejskiej oraz znaku Województwa Podlaskiego na</w:t>
      </w:r>
      <w:r w:rsidRPr="00B75A3B" w:rsidDel="00B75A3B">
        <w:rPr>
          <w:rFonts w:eastAsia="Times New Roman" w:cs="Calibri"/>
          <w:kern w:val="0"/>
          <w:lang w:eastAsia="pl-PL"/>
        </w:rPr>
        <w:t xml:space="preserve"> </w:t>
      </w:r>
      <w:r w:rsidR="00AE7BA7">
        <w:rPr>
          <w:rFonts w:eastAsia="Times New Roman" w:cs="Calibri"/>
          <w:kern w:val="0"/>
          <w:vertAlign w:val="superscript"/>
          <w:lang w:eastAsia="pl-PL"/>
        </w:rPr>
        <w:footnoteReference w:id="30"/>
      </w:r>
      <w:r w:rsidR="00AE7BA7">
        <w:rPr>
          <w:rFonts w:eastAsia="Times New Roman" w:cs="Calibri"/>
          <w:kern w:val="0"/>
          <w:lang w:eastAsia="pl-PL"/>
        </w:rPr>
        <w:t>:</w:t>
      </w:r>
    </w:p>
    <w:p w14:paraId="14910470" w14:textId="77777777" w:rsidR="00763CA5" w:rsidRDefault="00AE7BA7" w:rsidP="002E6118">
      <w:pPr>
        <w:numPr>
          <w:ilvl w:val="2"/>
          <w:numId w:val="16"/>
        </w:numPr>
        <w:spacing w:after="12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wszystkich prowadzonych działań informacyjnych i promocyjnych dotyczących Projektu,</w:t>
      </w:r>
    </w:p>
    <w:p w14:paraId="1A63FA82" w14:textId="48F3B30C" w:rsidR="00763CA5" w:rsidRDefault="00B75A3B" w:rsidP="002E6118">
      <w:pPr>
        <w:numPr>
          <w:ilvl w:val="2"/>
          <w:numId w:val="16"/>
        </w:numPr>
        <w:spacing w:after="120" w:line="240" w:lineRule="auto"/>
        <w:jc w:val="both"/>
        <w:rPr>
          <w:rFonts w:eastAsia="Times New Roman" w:cs="Calibri"/>
          <w:kern w:val="0"/>
          <w:lang w:eastAsia="pl-PL"/>
        </w:rPr>
      </w:pPr>
      <w:r w:rsidRPr="00B75A3B">
        <w:rPr>
          <w:rFonts w:eastAsia="Times New Roman" w:cs="Calibri"/>
          <w:kern w:val="0"/>
          <w:lang w:eastAsia="pl-PL"/>
        </w:rPr>
        <w:t>wszystkich dokumentach i materiałach (m.in. produkty drukowane lub cyfrowe) podawanych do wiadomości publicznej</w:t>
      </w:r>
      <w:r w:rsidR="00AE7BA7">
        <w:rPr>
          <w:rFonts w:eastAsia="Times New Roman" w:cs="Calibri"/>
          <w:kern w:val="0"/>
          <w:lang w:eastAsia="pl-PL"/>
        </w:rPr>
        <w:t>,</w:t>
      </w:r>
    </w:p>
    <w:p w14:paraId="088DFB16" w14:textId="77777777" w:rsidR="00763CA5" w:rsidRDefault="00AE7BA7" w:rsidP="002E6118">
      <w:pPr>
        <w:numPr>
          <w:ilvl w:val="2"/>
          <w:numId w:val="16"/>
        </w:numPr>
        <w:spacing w:after="12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wszystkich dokumentów i materiałów dla osób i podmiotów uczestniczących w Projekcie,</w:t>
      </w:r>
    </w:p>
    <w:p w14:paraId="49E634C3" w14:textId="4828B358" w:rsidR="00763CA5" w:rsidRDefault="00AE7BA7" w:rsidP="002E6118">
      <w:pPr>
        <w:numPr>
          <w:ilvl w:val="2"/>
          <w:numId w:val="16"/>
        </w:numPr>
        <w:spacing w:after="12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lastRenderedPageBreak/>
        <w:t>produktach, sprzęcie, pojazdach, aparaturze itp., powstałych lub zakupionych z Projektu, poprzez umieszczenie trwałego oznakowania w postaci naklejek</w:t>
      </w:r>
      <w:r w:rsidR="00B75A3B">
        <w:rPr>
          <w:rFonts w:eastAsia="Times New Roman" w:cs="Calibri"/>
          <w:kern w:val="0"/>
          <w:lang w:eastAsia="pl-PL"/>
        </w:rPr>
        <w:t>;</w:t>
      </w:r>
    </w:p>
    <w:p w14:paraId="1F82F868" w14:textId="48C97E70" w:rsidR="00763CA5" w:rsidRDefault="00B75A3B" w:rsidP="002E6118">
      <w:pPr>
        <w:numPr>
          <w:ilvl w:val="0"/>
          <w:numId w:val="15"/>
        </w:numPr>
        <w:spacing w:after="120" w:line="240" w:lineRule="auto"/>
        <w:ind w:left="709"/>
        <w:jc w:val="both"/>
        <w:rPr>
          <w:rFonts w:eastAsia="Times New Roman" w:cs="Calibri"/>
          <w:kern w:val="0"/>
          <w:lang w:eastAsia="pl-PL"/>
        </w:rPr>
      </w:pPr>
      <w:r w:rsidRPr="00B75A3B">
        <w:rPr>
          <w:rFonts w:eastAsia="Times New Roman" w:cs="Calibri"/>
          <w:kern w:val="0"/>
          <w:lang w:eastAsia="pl-PL"/>
        </w:rPr>
        <w:t xml:space="preserve">umieszczenia w miejscu realizacji Projektu, w przypadku projektów, których łączny koszt </w:t>
      </w:r>
      <w:bookmarkStart w:id="4" w:name="_Hlk149217419"/>
      <w:r w:rsidRPr="00B75A3B">
        <w:rPr>
          <w:rFonts w:eastAsia="Times New Roman" w:cs="Calibri"/>
          <w:kern w:val="0"/>
          <w:lang w:eastAsia="pl-PL"/>
        </w:rPr>
        <w:t>przekracza 100 000 EUR</w:t>
      </w:r>
      <w:bookmarkEnd w:id="4"/>
      <w:r w:rsidRPr="00B75A3B">
        <w:rPr>
          <w:rFonts w:eastAsia="Times New Roman" w:cs="Calibri"/>
          <w:kern w:val="0"/>
          <w:vertAlign w:val="superscript"/>
          <w:lang w:eastAsia="pl-PL"/>
        </w:rPr>
        <w:footnoteReference w:id="31"/>
      </w:r>
      <w:r w:rsidRPr="00B75A3B">
        <w:rPr>
          <w:rFonts w:eastAsia="Times New Roman" w:cs="Calibri"/>
          <w:kern w:val="0"/>
          <w:lang w:eastAsia="pl-PL"/>
        </w:rPr>
        <w:t>, trwałej tablicy informacyjnej</w:t>
      </w:r>
      <w:r>
        <w:rPr>
          <w:rFonts w:eastAsia="Times New Roman" w:cs="Calibri"/>
          <w:kern w:val="0"/>
          <w:lang w:eastAsia="pl-PL"/>
        </w:rPr>
        <w:t xml:space="preserve">, </w:t>
      </w:r>
      <w:r w:rsidR="00FA4ECA">
        <w:rPr>
          <w:rFonts w:eastAsia="Times New Roman" w:cs="Calibri"/>
          <w:kern w:val="0"/>
          <w:lang w:eastAsia="pl-PL"/>
        </w:rPr>
        <w:t xml:space="preserve">a </w:t>
      </w:r>
      <w:r>
        <w:rPr>
          <w:rFonts w:eastAsia="Times New Roman" w:cs="Calibri"/>
          <w:kern w:val="0"/>
          <w:lang w:eastAsia="pl-PL"/>
        </w:rPr>
        <w:t>w przypadku</w:t>
      </w:r>
      <w:r w:rsidR="00FA4ECA" w:rsidRPr="00FA4ECA">
        <w:t xml:space="preserve"> </w:t>
      </w:r>
      <w:r w:rsidR="00FA4ECA">
        <w:t xml:space="preserve">projektów, których wartość nie </w:t>
      </w:r>
      <w:r w:rsidR="00FA4ECA" w:rsidRPr="00FA4ECA">
        <w:rPr>
          <w:rFonts w:eastAsia="Times New Roman" w:cs="Calibri"/>
          <w:kern w:val="0"/>
          <w:lang w:eastAsia="pl-PL"/>
        </w:rPr>
        <w:t>przekracza 100 000 EUR</w:t>
      </w:r>
      <w:r w:rsidR="00FA4ECA">
        <w:rPr>
          <w:rFonts w:eastAsia="Times New Roman" w:cs="Calibri"/>
          <w:kern w:val="0"/>
          <w:lang w:eastAsia="pl-PL"/>
        </w:rPr>
        <w:t>,</w:t>
      </w:r>
      <w:r w:rsidR="00FA4ECA" w:rsidRPr="00FA4ECA">
        <w:rPr>
          <w:rFonts w:eastAsia="Times New Roman" w:cs="Calibri"/>
          <w:kern w:val="0"/>
          <w:lang w:eastAsia="pl-PL"/>
        </w:rPr>
        <w:t xml:space="preserve"> </w:t>
      </w:r>
      <w:r w:rsidR="00AE7BA7">
        <w:rPr>
          <w:rFonts w:eastAsia="Times New Roman" w:cs="Calibri"/>
          <w:kern w:val="0"/>
          <w:lang w:eastAsia="pl-PL"/>
        </w:rPr>
        <w:t xml:space="preserve">umieszczania przynajmniej jednego </w:t>
      </w:r>
      <w:r w:rsidR="00FA4ECA">
        <w:rPr>
          <w:rFonts w:eastAsia="Times New Roman" w:cs="Calibri"/>
          <w:kern w:val="0"/>
          <w:lang w:eastAsia="pl-PL"/>
        </w:rPr>
        <w:t xml:space="preserve">trwałego </w:t>
      </w:r>
      <w:r w:rsidR="00AE7BA7">
        <w:rPr>
          <w:rFonts w:eastAsia="Times New Roman" w:cs="Calibri"/>
          <w:kern w:val="0"/>
          <w:lang w:eastAsia="pl-PL"/>
        </w:rPr>
        <w:t xml:space="preserve">plakatu o minimalnym formacie A3 </w:t>
      </w:r>
      <w:r w:rsidR="00FA4ECA" w:rsidRPr="00FA4ECA">
        <w:rPr>
          <w:rFonts w:eastAsia="Times New Roman" w:cs="Calibri"/>
          <w:kern w:val="0"/>
          <w:lang w:eastAsia="pl-PL"/>
        </w:rPr>
        <w:t>lub podobnej wielkości elektronicznego wyświetlacza</w:t>
      </w:r>
      <w:r w:rsidR="00FA4ECA">
        <w:rPr>
          <w:rFonts w:eastAsia="Times New Roman" w:cs="Calibri"/>
          <w:kern w:val="0"/>
          <w:lang w:eastAsia="pl-PL"/>
        </w:rPr>
        <w:t>,</w:t>
      </w:r>
      <w:r w:rsidR="00AE7BA7">
        <w:rPr>
          <w:rFonts w:eastAsia="Times New Roman" w:cs="Calibri"/>
          <w:kern w:val="0"/>
          <w:lang w:eastAsia="pl-PL"/>
        </w:rPr>
        <w:t xml:space="preserve"> </w:t>
      </w:r>
      <w:r w:rsidR="00FA4ECA" w:rsidRPr="00FA4ECA">
        <w:rPr>
          <w:rFonts w:eastAsia="Times New Roman" w:cs="Calibri"/>
          <w:kern w:val="0"/>
          <w:lang w:eastAsia="pl-PL"/>
        </w:rPr>
        <w:t>podkreślającej fakt otrzymania dofinansowania z UE</w:t>
      </w:r>
      <w:r w:rsidR="00AE7BA7">
        <w:rPr>
          <w:rFonts w:eastAsia="Times New Roman" w:cs="Calibri"/>
          <w:kern w:val="0"/>
          <w:lang w:eastAsia="pl-PL"/>
        </w:rPr>
        <w:t>;</w:t>
      </w:r>
    </w:p>
    <w:p w14:paraId="7E805FE8" w14:textId="750465AD" w:rsidR="00763CA5" w:rsidRDefault="00FA4ECA" w:rsidP="002E6118">
      <w:pPr>
        <w:numPr>
          <w:ilvl w:val="0"/>
          <w:numId w:val="15"/>
        </w:numPr>
        <w:spacing w:after="120" w:line="240" w:lineRule="auto"/>
        <w:ind w:left="709"/>
        <w:jc w:val="both"/>
        <w:rPr>
          <w:rFonts w:eastAsia="Times New Roman" w:cs="Calibri"/>
          <w:kern w:val="0"/>
          <w:lang w:eastAsia="pl-PL"/>
        </w:rPr>
      </w:pPr>
      <w:r w:rsidRPr="00FA4ECA">
        <w:rPr>
          <w:rFonts w:eastAsia="Times New Roman" w:cs="Calibri"/>
          <w:kern w:val="0"/>
          <w:lang w:eastAsia="pl-PL"/>
        </w:rPr>
        <w:t>umieszczenia krótkiego opisu Projektu na oficjalnej stronie internetowej Beneficjenta, jeśli ją posiada oraz na profilu w mediach społecznościowych</w:t>
      </w:r>
      <w:r w:rsidR="00AE7BA7">
        <w:rPr>
          <w:rFonts w:eastAsia="Times New Roman" w:cs="Calibri"/>
          <w:kern w:val="0"/>
          <w:lang w:eastAsia="pl-PL"/>
        </w:rPr>
        <w:t>;</w:t>
      </w:r>
    </w:p>
    <w:p w14:paraId="1DEC34FB" w14:textId="44BD99A1" w:rsidR="00763CA5" w:rsidRDefault="00FA4ECA" w:rsidP="002E6118">
      <w:pPr>
        <w:numPr>
          <w:ilvl w:val="0"/>
          <w:numId w:val="15"/>
        </w:numPr>
        <w:spacing w:after="120" w:line="240" w:lineRule="auto"/>
        <w:ind w:left="709"/>
        <w:jc w:val="both"/>
        <w:rPr>
          <w:rFonts w:eastAsia="Times New Roman" w:cs="Calibri"/>
          <w:kern w:val="0"/>
          <w:lang w:eastAsia="pl-PL"/>
        </w:rPr>
      </w:pPr>
      <w:r w:rsidRPr="00FA4ECA">
        <w:rPr>
          <w:rFonts w:eastAsia="Times New Roman" w:cs="Calibri"/>
          <w:kern w:val="0"/>
          <w:lang w:eastAsia="pl-PL"/>
        </w:rPr>
        <w:t>Jeżeli projekt ma znaczenie strategiczne lub jego całkowity koszt przekracza 10 mln EUR , zorganizowania wydarzenia lub działania informacyjno-promocyjnego (np. konferencję prasową, wydarzenie promujące projekt, prezentację projektu na targach branżowych) w ważnym momencie realizacji projektu</w:t>
      </w:r>
      <w:r w:rsidR="00AE7BA7">
        <w:rPr>
          <w:rFonts w:eastAsia="Times New Roman" w:cs="Calibri"/>
          <w:kern w:val="0"/>
          <w:lang w:eastAsia="pl-PL"/>
        </w:rPr>
        <w:t>;</w:t>
      </w:r>
    </w:p>
    <w:p w14:paraId="09B931AA" w14:textId="38BB9207" w:rsidR="00763CA5" w:rsidRDefault="00FA4ECA" w:rsidP="002E6118">
      <w:pPr>
        <w:numPr>
          <w:ilvl w:val="0"/>
          <w:numId w:val="15"/>
        </w:numPr>
        <w:spacing w:after="120" w:line="240" w:lineRule="auto"/>
        <w:ind w:left="709"/>
        <w:jc w:val="both"/>
        <w:rPr>
          <w:rFonts w:eastAsia="Times New Roman" w:cs="Calibri"/>
          <w:kern w:val="0"/>
          <w:lang w:eastAsia="pl-PL"/>
        </w:rPr>
      </w:pPr>
      <w:r w:rsidRPr="00FA4ECA">
        <w:rPr>
          <w:rFonts w:eastAsia="Times New Roman" w:cs="Calibri"/>
          <w:kern w:val="0"/>
          <w:lang w:eastAsia="pl-PL"/>
        </w:rPr>
        <w:t>dokumentowania działań informacyjnych i promocyjnych prowadzonych w ramach Projektu</w:t>
      </w:r>
      <w:r w:rsidR="00AE7BA7">
        <w:rPr>
          <w:rFonts w:eastAsia="Times New Roman" w:cs="Calibri"/>
          <w:kern w:val="0"/>
          <w:lang w:eastAsia="pl-PL"/>
        </w:rPr>
        <w:t>.</w:t>
      </w:r>
    </w:p>
    <w:p w14:paraId="20B30E3E" w14:textId="77777777" w:rsidR="00763CA5" w:rsidRDefault="00AE7BA7" w:rsidP="002E6118">
      <w:pPr>
        <w:numPr>
          <w:ilvl w:val="0"/>
          <w:numId w:val="13"/>
        </w:numPr>
        <w:spacing w:after="120" w:line="240" w:lineRule="auto"/>
        <w:ind w:left="284" w:hanging="284"/>
        <w:jc w:val="both"/>
      </w:pPr>
      <w:r>
        <w:rPr>
          <w:rFonts w:eastAsia="Times New Roman" w:cs="Calibri"/>
          <w:kern w:val="0"/>
          <w:lang w:eastAsia="pl-PL"/>
        </w:rPr>
        <w:t xml:space="preserve">Partnerzy oświadczają, że zapoznali się z treścią </w:t>
      </w:r>
      <w:r>
        <w:rPr>
          <w:rFonts w:eastAsia="Times New Roman" w:cs="Calibri"/>
          <w:i/>
          <w:kern w:val="0"/>
          <w:lang w:eastAsia="pl-PL"/>
        </w:rPr>
        <w:t>„Podręcznika wnioskodawcy i beneficjenta Funduszy Europejskich na lata 2021 - 2027 w zakresie informacji i promocji”.</w:t>
      </w:r>
      <w:r>
        <w:rPr>
          <w:rFonts w:eastAsia="Times New Roman" w:cs="Calibri"/>
          <w:kern w:val="0"/>
          <w:vertAlign w:val="superscript"/>
          <w:lang w:eastAsia="pl-PL"/>
        </w:rPr>
        <w:footnoteReference w:id="32"/>
      </w:r>
    </w:p>
    <w:p w14:paraId="10361EF1" w14:textId="229F6F8A" w:rsidR="00763CA5" w:rsidRDefault="008F6B7C" w:rsidP="002E6118">
      <w:pPr>
        <w:numPr>
          <w:ilvl w:val="0"/>
          <w:numId w:val="13"/>
        </w:numPr>
        <w:spacing w:after="120" w:line="240" w:lineRule="auto"/>
        <w:ind w:left="284" w:hanging="284"/>
        <w:jc w:val="both"/>
      </w:pPr>
      <w:r w:rsidRPr="008F6B7C">
        <w:rPr>
          <w:rFonts w:eastAsia="Times New Roman" w:cs="Calibri"/>
          <w:kern w:val="0"/>
          <w:lang w:eastAsia="pl-PL"/>
        </w:rPr>
        <w:t xml:space="preserve">Znaki graficzne oraz obowiązkowe wzory tablic, plakatów i naklejek są określone w </w:t>
      </w:r>
      <w:r w:rsidRPr="004349E6">
        <w:rPr>
          <w:rFonts w:eastAsia="Times New Roman" w:cs="Calibri"/>
          <w:kern w:val="0"/>
          <w:lang w:eastAsia="pl-PL"/>
        </w:rPr>
        <w:t>Załączniku nr 11</w:t>
      </w:r>
      <w:r w:rsidRPr="008F6B7C">
        <w:rPr>
          <w:rFonts w:eastAsia="Times New Roman" w:cs="Calibri"/>
          <w:kern w:val="0"/>
          <w:lang w:eastAsia="pl-PL"/>
        </w:rPr>
        <w:t xml:space="preserve"> do Umowy </w:t>
      </w:r>
      <w:bookmarkStart w:id="5" w:name="_Hlk134435052"/>
      <w:r w:rsidR="00975E09">
        <w:rPr>
          <w:rFonts w:eastAsia="Times New Roman" w:cs="Calibri"/>
          <w:kern w:val="0"/>
          <w:lang w:eastAsia="pl-PL"/>
        </w:rPr>
        <w:t xml:space="preserve">o dofinansowanie projektu </w:t>
      </w:r>
      <w:r w:rsidRPr="008F6B7C">
        <w:rPr>
          <w:rFonts w:eastAsia="Times New Roman" w:cs="Calibri"/>
          <w:i/>
          <w:iCs/>
          <w:kern w:val="0"/>
          <w:lang w:eastAsia="pl-PL"/>
        </w:rPr>
        <w:t>Podstawowe obowiązki beneficjenta programu Fundusze Europejskie dla Podlaskiego 2021-2027 w zakresie informacji i promocji</w:t>
      </w:r>
      <w:bookmarkEnd w:id="5"/>
      <w:r w:rsidRPr="008F6B7C">
        <w:rPr>
          <w:rFonts w:eastAsia="Times New Roman" w:cs="Calibri"/>
          <w:kern w:val="0"/>
          <w:lang w:eastAsia="pl-PL"/>
        </w:rPr>
        <w:t xml:space="preserve"> </w:t>
      </w:r>
      <w:r>
        <w:rPr>
          <w:rStyle w:val="Odwoanieprzypisudolnego"/>
          <w:rFonts w:eastAsia="Times New Roman" w:cs="Calibri"/>
          <w:kern w:val="0"/>
          <w:lang w:eastAsia="pl-PL"/>
        </w:rPr>
        <w:footnoteReference w:id="33"/>
      </w:r>
      <w:r w:rsidR="00AE7BA7">
        <w:rPr>
          <w:rFonts w:eastAsia="Times New Roman" w:cs="Calibri"/>
          <w:kern w:val="0"/>
          <w:lang w:eastAsia="pl-PL"/>
        </w:rPr>
        <w:t>.</w:t>
      </w:r>
    </w:p>
    <w:p w14:paraId="074DC2CB" w14:textId="77777777" w:rsidR="00763CA5" w:rsidRDefault="00AE7BA7" w:rsidP="002E6118">
      <w:pPr>
        <w:numPr>
          <w:ilvl w:val="0"/>
          <w:numId w:val="13"/>
        </w:numPr>
        <w:spacing w:after="120" w:line="240" w:lineRule="auto"/>
        <w:ind w:left="284" w:hanging="284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Partnerzy oświadczają, że zostali poinformowani o tym, że wyrażenie zgody na finansowanie oznacza zgodę na umieszczenie jego danych w wykazie operacji zgodnie z Rozporządzeniem ogólnym.</w:t>
      </w:r>
    </w:p>
    <w:p w14:paraId="4D36A4E9" w14:textId="77777777" w:rsidR="00763CA5" w:rsidRDefault="00763CA5">
      <w:pPr>
        <w:spacing w:after="120" w:line="240" w:lineRule="auto"/>
        <w:rPr>
          <w:rFonts w:eastAsia="Times New Roman" w:cs="Calibri"/>
          <w:bCs/>
          <w:kern w:val="0"/>
          <w:lang w:eastAsia="pl-PL"/>
        </w:rPr>
      </w:pPr>
    </w:p>
    <w:p w14:paraId="44615D34" w14:textId="77777777" w:rsidR="00763CA5" w:rsidRDefault="00AE7BA7">
      <w:pPr>
        <w:spacing w:after="120" w:line="240" w:lineRule="auto"/>
        <w:jc w:val="center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§ 11.</w:t>
      </w:r>
    </w:p>
    <w:p w14:paraId="66417692" w14:textId="77777777" w:rsidR="00763CA5" w:rsidRDefault="00AE7BA7">
      <w:pPr>
        <w:spacing w:after="120" w:line="240" w:lineRule="auto"/>
        <w:jc w:val="center"/>
        <w:rPr>
          <w:rFonts w:eastAsia="Times New Roman" w:cs="Calibri"/>
          <w:b/>
          <w:kern w:val="0"/>
          <w:lang w:eastAsia="pl-PL"/>
        </w:rPr>
      </w:pPr>
      <w:r>
        <w:rPr>
          <w:rFonts w:eastAsia="Times New Roman" w:cs="Calibri"/>
          <w:b/>
          <w:kern w:val="0"/>
          <w:lang w:eastAsia="pl-PL"/>
        </w:rPr>
        <w:t>Obowiązki w zakresie przechowywania dokumentacji</w:t>
      </w:r>
    </w:p>
    <w:p w14:paraId="786EA158" w14:textId="5986D653" w:rsidR="00763CA5" w:rsidRDefault="00AE7BA7" w:rsidP="002E6118">
      <w:pPr>
        <w:numPr>
          <w:ilvl w:val="6"/>
          <w:numId w:val="17"/>
        </w:numPr>
        <w:autoSpaceDE w:val="0"/>
        <w:spacing w:before="120" w:after="120" w:line="240" w:lineRule="auto"/>
        <w:ind w:left="426"/>
        <w:jc w:val="both"/>
        <w:rPr>
          <w:rFonts w:eastAsia="Times New Roman" w:cs="Calibri"/>
          <w:kern w:val="0"/>
          <w:lang w:eastAsia="ar-SA"/>
        </w:rPr>
      </w:pPr>
      <w:r>
        <w:rPr>
          <w:rFonts w:eastAsia="Times New Roman" w:cs="Calibri"/>
          <w:kern w:val="0"/>
          <w:lang w:eastAsia="ar-SA"/>
        </w:rPr>
        <w:t xml:space="preserve">Partner Wiodący i Partnerzy </w:t>
      </w:r>
      <w:r w:rsidR="00AA78C3">
        <w:rPr>
          <w:rFonts w:eastAsia="Times New Roman" w:cs="Calibri"/>
          <w:kern w:val="0"/>
          <w:lang w:eastAsia="ar-SA"/>
        </w:rPr>
        <w:t>z</w:t>
      </w:r>
      <w:r w:rsidR="00AA78C3" w:rsidRPr="00AA78C3">
        <w:rPr>
          <w:rFonts w:eastAsia="Times New Roman" w:cs="Calibri"/>
          <w:kern w:val="0"/>
          <w:lang w:eastAsia="ar-SA"/>
        </w:rPr>
        <w:t>obowiązują się do przechowywania dokumentacji związanej z realizacją projektu przez okres pięciu lat od dnia 31 grudnia roku, w którym IZ dokonała ostatniej płatności w ramach projektu, z zastrzeżeniem ust. 4</w:t>
      </w:r>
      <w:r>
        <w:rPr>
          <w:rFonts w:eastAsia="Times New Roman" w:cs="Calibri"/>
          <w:kern w:val="0"/>
          <w:lang w:eastAsia="ar-SA"/>
        </w:rPr>
        <w:t>.</w:t>
      </w:r>
    </w:p>
    <w:p w14:paraId="473092CC" w14:textId="77777777" w:rsidR="00763CA5" w:rsidRDefault="00AE7BA7" w:rsidP="002E6118">
      <w:pPr>
        <w:numPr>
          <w:ilvl w:val="6"/>
          <w:numId w:val="17"/>
        </w:numPr>
        <w:autoSpaceDE w:val="0"/>
        <w:spacing w:before="120" w:after="120" w:line="240" w:lineRule="auto"/>
        <w:ind w:left="426"/>
        <w:jc w:val="both"/>
        <w:rPr>
          <w:rFonts w:eastAsia="Times New Roman" w:cs="Calibri"/>
          <w:kern w:val="0"/>
          <w:lang w:eastAsia="ar-SA"/>
        </w:rPr>
      </w:pPr>
      <w:r>
        <w:rPr>
          <w:rFonts w:eastAsia="Times New Roman" w:cs="Calibri"/>
          <w:kern w:val="0"/>
          <w:lang w:eastAsia="ar-SA"/>
        </w:rPr>
        <w:t>Strony przechowują dokumentację związaną z realizacją Projektu w sposób zapewniający dostępność, poufność i bezpieczeństwo, oraz są zobowiązani do poinformowania Partnera Wiodącego o miejscu jej archiwizacji.</w:t>
      </w:r>
    </w:p>
    <w:p w14:paraId="2D7C7041" w14:textId="77777777" w:rsidR="00763CA5" w:rsidRDefault="00AE7BA7" w:rsidP="002E6118">
      <w:pPr>
        <w:numPr>
          <w:ilvl w:val="6"/>
          <w:numId w:val="17"/>
        </w:numPr>
        <w:autoSpaceDE w:val="0"/>
        <w:spacing w:before="120" w:after="120" w:line="240" w:lineRule="auto"/>
        <w:ind w:left="426"/>
        <w:jc w:val="both"/>
        <w:rPr>
          <w:rFonts w:eastAsia="Times New Roman" w:cs="Calibri"/>
          <w:kern w:val="0"/>
          <w:lang w:eastAsia="ar-SA"/>
        </w:rPr>
      </w:pPr>
      <w:r>
        <w:rPr>
          <w:rFonts w:eastAsia="Times New Roman" w:cs="Calibri"/>
          <w:kern w:val="0"/>
          <w:lang w:eastAsia="ar-SA"/>
        </w:rPr>
        <w:t xml:space="preserve">W przypadku zmiany miejsca archiwizacji dokumentów oraz w przypadku zawieszenia lub zaprzestania przez Partnerów działalności przed terminem, o którym mowa w ust. 1, Partnerzy zobowiązują się pisemnie poinformować Partnera Wiodącego o miejscu archiwizacji dokumentów związanych z realizowanym Projektem. Informacja ta jest wymagana w przypadku zmiany miejsca archiwizacji dokumentów w terminie, o którym mowa w ust. 1. </w:t>
      </w:r>
    </w:p>
    <w:p w14:paraId="19EB46C8" w14:textId="77777777" w:rsidR="00763CA5" w:rsidRDefault="00AE7BA7" w:rsidP="002E6118">
      <w:pPr>
        <w:numPr>
          <w:ilvl w:val="6"/>
          <w:numId w:val="17"/>
        </w:numPr>
        <w:autoSpaceDE w:val="0"/>
        <w:spacing w:before="120" w:after="120" w:line="240" w:lineRule="auto"/>
        <w:ind w:left="426"/>
        <w:jc w:val="both"/>
        <w:rPr>
          <w:rFonts w:eastAsia="Times New Roman" w:cs="Calibri"/>
          <w:kern w:val="0"/>
          <w:lang w:eastAsia="ar-SA"/>
        </w:rPr>
      </w:pPr>
      <w:r>
        <w:rPr>
          <w:rFonts w:eastAsia="Times New Roman" w:cs="Calibri"/>
          <w:kern w:val="0"/>
          <w:lang w:eastAsia="ar-SA"/>
        </w:rPr>
        <w:lastRenderedPageBreak/>
        <w:t>Dokumenty dotyczące pomocy publicznej Partnerzy zobowiązują się przechowywać przez 10 lat podatkowych, licząc od dnia jej przyznania, w sposób zapewniający poufność i bezpieczeństwo, o ile w ramach Projektu/na realizację Projektu została udzielona pomoc publiczna.</w:t>
      </w:r>
    </w:p>
    <w:p w14:paraId="72071FF9" w14:textId="77777777" w:rsidR="00763CA5" w:rsidRDefault="00AE7BA7" w:rsidP="002E6118">
      <w:pPr>
        <w:numPr>
          <w:ilvl w:val="6"/>
          <w:numId w:val="17"/>
        </w:numPr>
        <w:autoSpaceDE w:val="0"/>
        <w:spacing w:before="120" w:after="120" w:line="240" w:lineRule="auto"/>
        <w:ind w:left="426"/>
        <w:jc w:val="both"/>
        <w:rPr>
          <w:rFonts w:eastAsia="Times New Roman" w:cs="Calibri"/>
          <w:kern w:val="0"/>
          <w:lang w:eastAsia="ar-SA"/>
        </w:rPr>
      </w:pPr>
      <w:r>
        <w:rPr>
          <w:rFonts w:eastAsia="Times New Roman" w:cs="Calibri"/>
          <w:kern w:val="0"/>
          <w:lang w:eastAsia="ar-SA"/>
        </w:rPr>
        <w:t>Jeżeli okres, o którym mowa w ust. 4 ulegnie zakończeniu przed upływem okresu wskazanego w ust. 1, Partnerzy zobowiązani są do przechowywania dokumentacji do końca okresu wskazanego w ust. 1.</w:t>
      </w:r>
    </w:p>
    <w:p w14:paraId="166291F0" w14:textId="77777777" w:rsidR="00763CA5" w:rsidRDefault="00AE7BA7" w:rsidP="002E6118">
      <w:pPr>
        <w:numPr>
          <w:ilvl w:val="6"/>
          <w:numId w:val="17"/>
        </w:numPr>
        <w:autoSpaceDE w:val="0"/>
        <w:spacing w:before="120" w:after="120" w:line="240" w:lineRule="auto"/>
        <w:ind w:left="426"/>
        <w:jc w:val="both"/>
      </w:pPr>
      <w:r>
        <w:rPr>
          <w:rFonts w:eastAsia="Times New Roman" w:cs="Calibri"/>
          <w:kern w:val="0"/>
          <w:lang w:eastAsia="ar-SA"/>
        </w:rPr>
        <w:t>Partner przechowuje dokumenty albo w formie oryginałów, albo ich uwierzytelnionych odpisów lub na powszechnie uznanych nośnikach danych, w tym jako elektroniczne wersje dokumentów oryginalnych lub dokumenty istniejące wyłącznie w wersji elektronicznej.</w:t>
      </w:r>
    </w:p>
    <w:p w14:paraId="5E856F0A" w14:textId="77777777" w:rsidR="00763CA5" w:rsidRDefault="00763CA5" w:rsidP="002E6118">
      <w:pPr>
        <w:spacing w:after="120" w:line="240" w:lineRule="auto"/>
        <w:jc w:val="both"/>
        <w:rPr>
          <w:rFonts w:eastAsia="Times New Roman" w:cs="Calibri"/>
          <w:bCs/>
          <w:kern w:val="0"/>
          <w:lang w:eastAsia="pl-PL"/>
        </w:rPr>
      </w:pPr>
    </w:p>
    <w:p w14:paraId="4001BE15" w14:textId="77777777" w:rsidR="00763CA5" w:rsidRDefault="00AE7BA7">
      <w:pPr>
        <w:spacing w:after="120" w:line="240" w:lineRule="auto"/>
        <w:jc w:val="center"/>
      </w:pPr>
      <w:r>
        <w:rPr>
          <w:rFonts w:eastAsia="Times New Roman" w:cs="Calibri"/>
          <w:bCs/>
          <w:kern w:val="0"/>
          <w:lang w:eastAsia="pl-PL"/>
        </w:rPr>
        <w:t>§</w:t>
      </w:r>
      <w:r>
        <w:rPr>
          <w:rFonts w:eastAsia="Times New Roman" w:cs="Calibri"/>
          <w:kern w:val="0"/>
          <w:lang w:eastAsia="pl-PL"/>
        </w:rPr>
        <w:t xml:space="preserve"> 12.</w:t>
      </w:r>
    </w:p>
    <w:p w14:paraId="1DE5F13D" w14:textId="77777777" w:rsidR="00763CA5" w:rsidRDefault="00AE7BA7">
      <w:pPr>
        <w:spacing w:before="120" w:after="120" w:line="240" w:lineRule="auto"/>
        <w:jc w:val="center"/>
        <w:rPr>
          <w:rFonts w:eastAsia="Times New Roman" w:cs="Calibri"/>
          <w:b/>
          <w:bCs/>
          <w:kern w:val="0"/>
          <w:lang w:eastAsia="pl-PL"/>
        </w:rPr>
      </w:pPr>
      <w:r>
        <w:rPr>
          <w:rFonts w:eastAsia="Times New Roman" w:cs="Calibri"/>
          <w:b/>
          <w:bCs/>
          <w:kern w:val="0"/>
          <w:lang w:eastAsia="pl-PL"/>
        </w:rPr>
        <w:t>Odpowiedzialność cywilna stron</w:t>
      </w:r>
    </w:p>
    <w:p w14:paraId="19648130" w14:textId="77777777" w:rsidR="00763CA5" w:rsidRDefault="00AE7BA7" w:rsidP="002E6118">
      <w:pPr>
        <w:tabs>
          <w:tab w:val="left" w:pos="284"/>
        </w:tabs>
        <w:spacing w:before="120" w:after="120" w:line="240" w:lineRule="auto"/>
        <w:ind w:left="284" w:hanging="284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1.</w:t>
      </w:r>
      <w:r>
        <w:rPr>
          <w:rFonts w:eastAsia="Times New Roman" w:cs="Calibri"/>
          <w:kern w:val="0"/>
          <w:lang w:eastAsia="pl-PL"/>
        </w:rPr>
        <w:tab/>
        <w:t>Strony umowy ustalają zgodnie, że nie będą rościć sobie prawa do odszkodowania za szkody poniesione przez strony lub ich personel powstałe na skutek czynności związanych z realizacją umowy, z wyjątkiem szkód powstałych w wyniku winy umyślnej.</w:t>
      </w:r>
    </w:p>
    <w:p w14:paraId="3FBCC19D" w14:textId="77777777" w:rsidR="00763CA5" w:rsidRDefault="00AE7BA7" w:rsidP="002E6118">
      <w:pPr>
        <w:tabs>
          <w:tab w:val="left" w:pos="284"/>
        </w:tabs>
        <w:spacing w:before="120" w:after="120" w:line="240" w:lineRule="auto"/>
        <w:ind w:left="284" w:hanging="284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2.</w:t>
      </w:r>
      <w:r>
        <w:rPr>
          <w:rFonts w:eastAsia="Times New Roman" w:cs="Calibri"/>
          <w:kern w:val="0"/>
          <w:lang w:eastAsia="pl-PL"/>
        </w:rPr>
        <w:tab/>
        <w:t>Strony umowy ponoszą wyłączną odpowiedzialność za wszystkie czynności związane z realizacją powierzonego/ych im zadania/zadań wobec osób trzecich, w tym odpowiedzialność za straty przez nie poniesione w związku z realizacją zadania/zadań lub w związku z odstąpieniem stron od umowy.</w:t>
      </w:r>
    </w:p>
    <w:p w14:paraId="475C8032" w14:textId="77777777" w:rsidR="00763CA5" w:rsidRDefault="00763CA5" w:rsidP="002E6118">
      <w:pPr>
        <w:spacing w:after="120" w:line="240" w:lineRule="auto"/>
        <w:jc w:val="both"/>
        <w:rPr>
          <w:rFonts w:eastAsia="Times New Roman" w:cs="Calibri"/>
          <w:bCs/>
          <w:kern w:val="0"/>
          <w:lang w:eastAsia="pl-PL"/>
        </w:rPr>
      </w:pPr>
    </w:p>
    <w:p w14:paraId="42AEE80A" w14:textId="77777777" w:rsidR="00763CA5" w:rsidRDefault="00AE7BA7">
      <w:pPr>
        <w:spacing w:after="120" w:line="240" w:lineRule="auto"/>
        <w:jc w:val="center"/>
      </w:pPr>
      <w:r>
        <w:rPr>
          <w:rFonts w:eastAsia="Times New Roman" w:cs="Calibri"/>
          <w:bCs/>
          <w:kern w:val="0"/>
          <w:lang w:eastAsia="pl-PL"/>
        </w:rPr>
        <w:t>§</w:t>
      </w:r>
      <w:r>
        <w:rPr>
          <w:rFonts w:eastAsia="Times New Roman" w:cs="Calibri"/>
          <w:kern w:val="0"/>
          <w:lang w:eastAsia="pl-PL"/>
        </w:rPr>
        <w:t xml:space="preserve"> 13.</w:t>
      </w:r>
    </w:p>
    <w:p w14:paraId="4B08945C" w14:textId="77777777" w:rsidR="00763CA5" w:rsidRDefault="00AE7BA7">
      <w:pPr>
        <w:spacing w:after="120" w:line="240" w:lineRule="auto"/>
        <w:jc w:val="center"/>
        <w:rPr>
          <w:rFonts w:eastAsia="Times New Roman" w:cs="Calibri"/>
          <w:b/>
          <w:kern w:val="0"/>
          <w:lang w:eastAsia="pl-PL"/>
        </w:rPr>
      </w:pPr>
      <w:r>
        <w:rPr>
          <w:rFonts w:eastAsia="Times New Roman" w:cs="Calibri"/>
          <w:b/>
          <w:kern w:val="0"/>
          <w:lang w:eastAsia="pl-PL"/>
        </w:rPr>
        <w:t>Zmiany w umowie</w:t>
      </w:r>
    </w:p>
    <w:p w14:paraId="23306743" w14:textId="77777777" w:rsidR="00763CA5" w:rsidRDefault="00AE7BA7" w:rsidP="002E6118">
      <w:pPr>
        <w:numPr>
          <w:ilvl w:val="0"/>
          <w:numId w:val="18"/>
        </w:numPr>
        <w:tabs>
          <w:tab w:val="left" w:pos="284"/>
          <w:tab w:val="left" w:pos="360"/>
        </w:tabs>
        <w:spacing w:after="120" w:line="240" w:lineRule="auto"/>
        <w:ind w:left="284" w:hanging="284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Strony umowy mogą zgłaszać propozycje zmian umowy z zastrzeżeniem ust. 2 - 4.</w:t>
      </w:r>
    </w:p>
    <w:p w14:paraId="12F64704" w14:textId="77777777" w:rsidR="00763CA5" w:rsidRDefault="00AE7BA7" w:rsidP="002E6118">
      <w:pPr>
        <w:numPr>
          <w:ilvl w:val="0"/>
          <w:numId w:val="18"/>
        </w:numPr>
        <w:tabs>
          <w:tab w:val="left" w:pos="284"/>
          <w:tab w:val="left" w:pos="360"/>
        </w:tabs>
        <w:spacing w:after="120" w:line="240" w:lineRule="auto"/>
        <w:ind w:left="284" w:hanging="284"/>
        <w:jc w:val="both"/>
      </w:pPr>
      <w:r>
        <w:rPr>
          <w:rFonts w:eastAsia="Times New Roman" w:cs="Calibri"/>
          <w:kern w:val="0"/>
          <w:lang w:eastAsia="pl-PL"/>
        </w:rPr>
        <w:t xml:space="preserve">Zmiany w umowie, w tym załączników do umowy, mogą nastąpić wyłącznie po ich uprzednim zaakceptowaniu przez </w:t>
      </w:r>
      <w:r>
        <w:rPr>
          <w:rFonts w:eastAsia="Times New Roman" w:cs="Calibri"/>
          <w:iCs/>
          <w:kern w:val="0"/>
          <w:lang w:eastAsia="pl-PL"/>
        </w:rPr>
        <w:t>Grupę Sterującą</w:t>
      </w:r>
      <w:r w:rsidR="00E57C63">
        <w:rPr>
          <w:rFonts w:eastAsia="Times New Roman" w:cs="Calibri"/>
          <w:iCs/>
          <w:kern w:val="0"/>
          <w:lang w:eastAsia="pl-PL"/>
        </w:rPr>
        <w:t xml:space="preserve">, w formie pisemnego aneksu </w:t>
      </w:r>
      <w:r w:rsidR="005261EE">
        <w:rPr>
          <w:rFonts w:eastAsia="Times New Roman" w:cs="Calibri"/>
          <w:iCs/>
          <w:kern w:val="0"/>
          <w:lang w:eastAsia="pl-PL"/>
        </w:rPr>
        <w:t xml:space="preserve">sporządzonego </w:t>
      </w:r>
      <w:r w:rsidR="00E57C63">
        <w:rPr>
          <w:rFonts w:eastAsia="Times New Roman" w:cs="Calibri"/>
          <w:iCs/>
          <w:kern w:val="0"/>
          <w:lang w:eastAsia="pl-PL"/>
        </w:rPr>
        <w:t>do niniejszej umowy pod rygorem nieważności</w:t>
      </w:r>
      <w:r>
        <w:rPr>
          <w:rFonts w:eastAsia="Times New Roman" w:cs="Calibri"/>
          <w:kern w:val="0"/>
          <w:lang w:eastAsia="pl-PL"/>
        </w:rPr>
        <w:t>.</w:t>
      </w:r>
    </w:p>
    <w:p w14:paraId="0D0F177C" w14:textId="77777777" w:rsidR="00763CA5" w:rsidRDefault="00AE7BA7" w:rsidP="002E6118">
      <w:pPr>
        <w:numPr>
          <w:ilvl w:val="0"/>
          <w:numId w:val="18"/>
        </w:numPr>
        <w:tabs>
          <w:tab w:val="left" w:pos="284"/>
          <w:tab w:val="left" w:pos="360"/>
        </w:tabs>
        <w:spacing w:after="120" w:line="240" w:lineRule="auto"/>
        <w:ind w:left="284" w:hanging="284"/>
        <w:jc w:val="both"/>
      </w:pPr>
      <w:r>
        <w:rPr>
          <w:rFonts w:eastAsia="Times New Roman" w:cs="Calibri"/>
          <w:kern w:val="0"/>
          <w:lang w:eastAsia="pl-PL"/>
        </w:rPr>
        <w:t>Zmiany w umowie skutkujące koniecznością wprowadzenia zmian w umowie o dofinansowanie Projektu, w tym załączników do umowy o dofinansowanie Projektu mogą zostać wprowadzone wyłącznie w terminie umożliwiającym Partnerowi Wiodącemu zachowanie terminów dokonywania zmian określonych w umowie o dofinansowanie Projektu i wymagają zaakceptowania przez G</w:t>
      </w:r>
      <w:r>
        <w:rPr>
          <w:rFonts w:eastAsia="Times New Roman" w:cs="Calibri"/>
          <w:iCs/>
          <w:kern w:val="0"/>
          <w:lang w:eastAsia="pl-PL"/>
        </w:rPr>
        <w:t>rupę Sterującą</w:t>
      </w:r>
      <w:r>
        <w:rPr>
          <w:rFonts w:eastAsia="Times New Roman" w:cs="Calibri"/>
          <w:i/>
          <w:iCs/>
          <w:kern w:val="0"/>
          <w:lang w:eastAsia="pl-PL"/>
        </w:rPr>
        <w:t>.</w:t>
      </w:r>
    </w:p>
    <w:p w14:paraId="170497E9" w14:textId="77777777" w:rsidR="00763CA5" w:rsidRDefault="00AE7BA7" w:rsidP="002E6118">
      <w:pPr>
        <w:numPr>
          <w:ilvl w:val="0"/>
          <w:numId w:val="18"/>
        </w:numPr>
        <w:tabs>
          <w:tab w:val="left" w:pos="284"/>
          <w:tab w:val="left" w:pos="360"/>
        </w:tabs>
        <w:spacing w:after="120" w:line="240" w:lineRule="auto"/>
        <w:ind w:left="284" w:hanging="284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Zmiany, o których mowa w ust. 3, nie mogą być niezgodne z postanowieniami umowy o dofinansowanie.</w:t>
      </w:r>
    </w:p>
    <w:p w14:paraId="26449166" w14:textId="77777777" w:rsidR="00763CA5" w:rsidRDefault="00763CA5">
      <w:pPr>
        <w:spacing w:after="120" w:line="240" w:lineRule="auto"/>
        <w:rPr>
          <w:rFonts w:eastAsia="Times New Roman" w:cs="Calibri"/>
          <w:kern w:val="0"/>
          <w:lang w:eastAsia="pl-PL"/>
        </w:rPr>
      </w:pPr>
    </w:p>
    <w:p w14:paraId="2F8AC209" w14:textId="77777777" w:rsidR="00763CA5" w:rsidRDefault="00AE7BA7">
      <w:pPr>
        <w:keepNext/>
        <w:spacing w:after="120" w:line="240" w:lineRule="auto"/>
        <w:jc w:val="center"/>
        <w:outlineLvl w:val="2"/>
        <w:rPr>
          <w:rFonts w:eastAsia="Times New Roman" w:cs="Calibri"/>
          <w:bCs/>
          <w:kern w:val="0"/>
          <w:lang w:eastAsia="fr-FR"/>
        </w:rPr>
      </w:pPr>
      <w:r>
        <w:rPr>
          <w:rFonts w:eastAsia="Times New Roman" w:cs="Calibri"/>
          <w:bCs/>
          <w:kern w:val="0"/>
          <w:lang w:eastAsia="fr-FR"/>
        </w:rPr>
        <w:t>§ 14.</w:t>
      </w:r>
    </w:p>
    <w:p w14:paraId="79428DC9" w14:textId="77777777" w:rsidR="00763CA5" w:rsidRDefault="00AE7BA7">
      <w:pPr>
        <w:spacing w:after="120" w:line="240" w:lineRule="auto"/>
        <w:jc w:val="center"/>
        <w:rPr>
          <w:rFonts w:eastAsia="Times New Roman" w:cs="Calibri"/>
          <w:b/>
          <w:bCs/>
          <w:kern w:val="0"/>
          <w:lang w:eastAsia="pl-PL"/>
        </w:rPr>
      </w:pPr>
      <w:r>
        <w:rPr>
          <w:rFonts w:eastAsia="Times New Roman" w:cs="Calibri"/>
          <w:b/>
          <w:bCs/>
          <w:kern w:val="0"/>
          <w:lang w:eastAsia="pl-PL"/>
        </w:rPr>
        <w:t>Okres obowiązywania umowy</w:t>
      </w:r>
    </w:p>
    <w:p w14:paraId="094652E8" w14:textId="24D91C26" w:rsidR="00763CA5" w:rsidRDefault="00AE7BA7" w:rsidP="002E6118">
      <w:pPr>
        <w:spacing w:after="0" w:line="240" w:lineRule="auto"/>
        <w:jc w:val="both"/>
      </w:pPr>
      <w:r>
        <w:rPr>
          <w:rFonts w:eastAsia="Times New Roman" w:cs="Calibri"/>
          <w:kern w:val="0"/>
          <w:lang w:eastAsia="pl-PL"/>
        </w:rPr>
        <w:t xml:space="preserve">Umowa wchodzi w życie z dniem podpisania pod warunkiem podpisania umowy o dofinansowanie realizacji projektu zawieranej pomiędzy Partnerem Wiodącym a </w:t>
      </w:r>
      <w:r w:rsidR="00975E09">
        <w:rPr>
          <w:rFonts w:eastAsia="Times New Roman" w:cs="Calibri"/>
          <w:kern w:val="0"/>
          <w:lang w:eastAsia="pl-PL"/>
        </w:rPr>
        <w:t>IZ</w:t>
      </w:r>
      <w:r>
        <w:rPr>
          <w:rFonts w:eastAsia="Times New Roman" w:cs="Calibri"/>
          <w:kern w:val="0"/>
          <w:lang w:eastAsia="pl-PL"/>
        </w:rPr>
        <w:t>.</w:t>
      </w:r>
      <w:r>
        <w:rPr>
          <w:rFonts w:eastAsia="Times New Roman" w:cs="Calibri"/>
          <w:kern w:val="0"/>
          <w:sz w:val="16"/>
          <w:szCs w:val="16"/>
          <w:lang w:eastAsia="pl-PL"/>
        </w:rPr>
        <w:t xml:space="preserve"> </w:t>
      </w:r>
      <w:r>
        <w:rPr>
          <w:rFonts w:eastAsia="Times New Roman" w:cs="Calibri"/>
          <w:kern w:val="0"/>
          <w:lang w:eastAsia="pl-PL"/>
        </w:rPr>
        <w:t>Umowa obowiązuje do czasu wypełnienia wszystkich zobowiązań Partnera Wiodącego, w tym obowiązków związanych z zachowaniem trwałości projektu i/lub rezultatów określonych w umowie o dofinansowanie projektu oraz wszystkich zobowiązań Stron wynikających z umowy.</w:t>
      </w:r>
    </w:p>
    <w:p w14:paraId="69E73D8F" w14:textId="77777777" w:rsidR="00763CA5" w:rsidRDefault="00763CA5" w:rsidP="002E6118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67318863" w14:textId="77777777" w:rsidR="00763CA5" w:rsidRDefault="00AE7BA7">
      <w:pPr>
        <w:keepNext/>
        <w:spacing w:after="120" w:line="240" w:lineRule="auto"/>
        <w:jc w:val="center"/>
        <w:outlineLvl w:val="2"/>
        <w:rPr>
          <w:rFonts w:eastAsia="Times New Roman" w:cs="Calibri"/>
          <w:bCs/>
          <w:kern w:val="0"/>
          <w:lang w:eastAsia="fr-FR"/>
        </w:rPr>
      </w:pPr>
      <w:r>
        <w:rPr>
          <w:rFonts w:eastAsia="Times New Roman" w:cs="Calibri"/>
          <w:bCs/>
          <w:kern w:val="0"/>
          <w:lang w:eastAsia="fr-FR"/>
        </w:rPr>
        <w:lastRenderedPageBreak/>
        <w:t>§ 15.</w:t>
      </w:r>
    </w:p>
    <w:p w14:paraId="724A3E50" w14:textId="77777777" w:rsidR="00763CA5" w:rsidRDefault="00AE7BA7">
      <w:pPr>
        <w:keepNext/>
        <w:spacing w:after="120" w:line="240" w:lineRule="auto"/>
        <w:jc w:val="center"/>
        <w:outlineLvl w:val="2"/>
        <w:rPr>
          <w:rFonts w:eastAsia="Times New Roman" w:cs="Calibri"/>
          <w:b/>
          <w:bCs/>
          <w:kern w:val="0"/>
          <w:lang w:eastAsia="fr-FR"/>
        </w:rPr>
      </w:pPr>
      <w:r>
        <w:rPr>
          <w:rFonts w:eastAsia="Times New Roman" w:cs="Calibri"/>
          <w:b/>
          <w:bCs/>
          <w:kern w:val="0"/>
          <w:lang w:eastAsia="fr-FR"/>
        </w:rPr>
        <w:t>Rozwiązanie umowy</w:t>
      </w:r>
    </w:p>
    <w:p w14:paraId="25458909" w14:textId="77777777" w:rsidR="00763CA5" w:rsidRDefault="00AE7BA7" w:rsidP="002E6118">
      <w:pPr>
        <w:numPr>
          <w:ilvl w:val="0"/>
          <w:numId w:val="19"/>
        </w:numPr>
        <w:tabs>
          <w:tab w:val="left" w:pos="426"/>
          <w:tab w:val="left" w:pos="720"/>
        </w:tabs>
        <w:spacing w:after="120" w:line="240" w:lineRule="auto"/>
        <w:ind w:left="425" w:hanging="425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Umowa może zostać rozwiązana przed terminem określonym w umowie o dofinansowanie Projektu w następujących przypadkach:</w:t>
      </w:r>
    </w:p>
    <w:p w14:paraId="77A6EF6A" w14:textId="77777777" w:rsidR="00763CA5" w:rsidRDefault="00AE7BA7" w:rsidP="002E6118">
      <w:pPr>
        <w:numPr>
          <w:ilvl w:val="1"/>
          <w:numId w:val="19"/>
        </w:numPr>
        <w:tabs>
          <w:tab w:val="left" w:pos="426"/>
          <w:tab w:val="left" w:pos="851"/>
          <w:tab w:val="left" w:pos="1440"/>
        </w:tabs>
        <w:spacing w:after="120" w:line="240" w:lineRule="auto"/>
        <w:ind w:left="850" w:hanging="425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na podstawie porozumienia stron, w przypadku wystąpienia okoliczności uniemożliwiających dalsze wykonywanie zobowiązań wynikających z umowy;</w:t>
      </w:r>
    </w:p>
    <w:p w14:paraId="5A3BAAD8" w14:textId="77777777" w:rsidR="00763CA5" w:rsidRDefault="00AE7BA7" w:rsidP="002E6118">
      <w:pPr>
        <w:numPr>
          <w:ilvl w:val="1"/>
          <w:numId w:val="19"/>
        </w:numPr>
        <w:tabs>
          <w:tab w:val="left" w:pos="426"/>
          <w:tab w:val="left" w:pos="851"/>
          <w:tab w:val="left" w:pos="1440"/>
        </w:tabs>
        <w:spacing w:after="120" w:line="240" w:lineRule="auto"/>
        <w:ind w:left="850" w:hanging="425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 xml:space="preserve">w przypadku nie uzyskania dofinansowania Projektu; </w:t>
      </w:r>
    </w:p>
    <w:p w14:paraId="3E160BB1" w14:textId="77777777" w:rsidR="00763CA5" w:rsidRDefault="00AE7BA7" w:rsidP="002E6118">
      <w:pPr>
        <w:numPr>
          <w:ilvl w:val="1"/>
          <w:numId w:val="19"/>
        </w:numPr>
        <w:tabs>
          <w:tab w:val="left" w:pos="426"/>
          <w:tab w:val="left" w:pos="851"/>
          <w:tab w:val="left" w:pos="1440"/>
        </w:tabs>
        <w:spacing w:after="120" w:line="240" w:lineRule="auto"/>
        <w:ind w:left="850" w:hanging="425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w razie rozwiązania umowy o dofinansowanie Projektu przez IZ;</w:t>
      </w:r>
    </w:p>
    <w:p w14:paraId="6ECB5C5D" w14:textId="77777777" w:rsidR="00763CA5" w:rsidRDefault="00AE7BA7" w:rsidP="002E6118">
      <w:pPr>
        <w:numPr>
          <w:ilvl w:val="1"/>
          <w:numId w:val="19"/>
        </w:numPr>
        <w:tabs>
          <w:tab w:val="left" w:pos="426"/>
          <w:tab w:val="left" w:pos="851"/>
          <w:tab w:val="left" w:pos="1440"/>
        </w:tabs>
        <w:spacing w:after="120" w:line="240" w:lineRule="auto"/>
        <w:ind w:left="850" w:hanging="425"/>
        <w:jc w:val="both"/>
      </w:pPr>
      <w:r>
        <w:rPr>
          <w:rFonts w:eastAsia="Times New Roman" w:cs="Calibri"/>
          <w:kern w:val="0"/>
          <w:lang w:eastAsia="pl-PL"/>
        </w:rPr>
        <w:t>………………………………………………………………………</w:t>
      </w:r>
      <w:r>
        <w:rPr>
          <w:rFonts w:eastAsia="Times New Roman" w:cs="Calibri"/>
          <w:kern w:val="0"/>
          <w:vertAlign w:val="superscript"/>
          <w:lang w:eastAsia="pl-PL"/>
        </w:rPr>
        <w:footnoteReference w:id="34"/>
      </w:r>
    </w:p>
    <w:p w14:paraId="0AA35E8A" w14:textId="77777777" w:rsidR="00763CA5" w:rsidRDefault="00AE7BA7" w:rsidP="002E6118">
      <w:pPr>
        <w:numPr>
          <w:ilvl w:val="0"/>
          <w:numId w:val="19"/>
        </w:numPr>
        <w:tabs>
          <w:tab w:val="left" w:pos="426"/>
          <w:tab w:val="left" w:pos="720"/>
        </w:tabs>
        <w:spacing w:after="120" w:line="240" w:lineRule="auto"/>
        <w:ind w:left="425" w:hanging="425"/>
        <w:jc w:val="both"/>
      </w:pPr>
      <w:r>
        <w:rPr>
          <w:rFonts w:eastAsia="Times New Roman" w:cs="Calibri"/>
          <w:kern w:val="0"/>
          <w:lang w:eastAsia="pl-PL"/>
        </w:rPr>
        <w:t xml:space="preserve">Partnerzy mogą, na uzasadniony wniosek </w:t>
      </w:r>
      <w:r>
        <w:rPr>
          <w:rFonts w:eastAsia="Times New Roman" w:cs="Calibri"/>
          <w:iCs/>
          <w:kern w:val="0"/>
          <w:lang w:eastAsia="pl-PL"/>
        </w:rPr>
        <w:t>Grupy Sterującej</w:t>
      </w:r>
      <w:r>
        <w:rPr>
          <w:rFonts w:eastAsia="Times New Roman" w:cs="Calibri"/>
          <w:kern w:val="0"/>
          <w:lang w:eastAsia="pl-PL"/>
        </w:rPr>
        <w:t>, w terminie …./ w trybie natychmiastowym, wypowiedzieć umowę jednemu lub większej ilości Partnerów w przypadku rażącego naruszenia obowiązków Partnera wynikających z umowy lub umowy o dofinansowanie Projektu. Strony umowy zobowiązują się do podjęcia negocjacji mających na celu zapewnienie prawidłowej realizacji Projektu, w tym kontynuacji zadania powierzonego Partnerowi, z którym strony rozwiązały umowę.</w:t>
      </w:r>
      <w:r>
        <w:rPr>
          <w:rFonts w:eastAsia="Times New Roman" w:cs="Calibri"/>
          <w:i/>
          <w:iCs/>
          <w:kern w:val="0"/>
          <w:lang w:eastAsia="pl-PL"/>
        </w:rPr>
        <w:t xml:space="preserve"> (w tym ustępie istnieje możliwość wskazania katalogu konkretnych przypadków skutkujących rozwiązaniem umowy).</w:t>
      </w:r>
    </w:p>
    <w:p w14:paraId="386E8643" w14:textId="77777777" w:rsidR="00763CA5" w:rsidRDefault="00AE7BA7" w:rsidP="002E6118">
      <w:pPr>
        <w:numPr>
          <w:ilvl w:val="0"/>
          <w:numId w:val="19"/>
        </w:numPr>
        <w:tabs>
          <w:tab w:val="left" w:pos="426"/>
          <w:tab w:val="left" w:pos="720"/>
        </w:tabs>
        <w:spacing w:after="120" w:line="240" w:lineRule="auto"/>
        <w:ind w:left="425" w:hanging="425"/>
        <w:jc w:val="both"/>
      </w:pPr>
      <w:r>
        <w:rPr>
          <w:rFonts w:eastAsia="Times New Roman" w:cs="Calibri"/>
          <w:kern w:val="0"/>
          <w:lang w:eastAsia="pl-PL"/>
        </w:rPr>
        <w:t xml:space="preserve">Partnerzy działając jednomyślnie mogą w terminie …/ w trybie natychmiastowym wypowiedzieć umowę Partnerowi Wiodącemu w przypadku rażącego naruszenia przez Partnera Wiodącego obowiązków wynikających z umowy lub umowy o dofinansowanie Projektu </w:t>
      </w:r>
      <w:r>
        <w:rPr>
          <w:rFonts w:eastAsia="Times New Roman" w:cs="Calibri"/>
          <w:i/>
          <w:iCs/>
          <w:kern w:val="0"/>
          <w:lang w:eastAsia="pl-PL"/>
        </w:rPr>
        <w:t>(w tym ustępie istnieje możliwość wskazania katalogu konkretnych przypadków skutkujących rozwiązaniem umowy z Partnerem Wiodącym).</w:t>
      </w:r>
    </w:p>
    <w:p w14:paraId="03217FAD" w14:textId="77777777" w:rsidR="00763CA5" w:rsidRDefault="00AE7BA7" w:rsidP="002E6118">
      <w:pPr>
        <w:numPr>
          <w:ilvl w:val="0"/>
          <w:numId w:val="19"/>
        </w:numPr>
        <w:tabs>
          <w:tab w:val="left" w:pos="426"/>
          <w:tab w:val="left" w:pos="720"/>
        </w:tabs>
        <w:spacing w:after="120" w:line="240" w:lineRule="auto"/>
        <w:ind w:left="425" w:hanging="425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 xml:space="preserve">Partner Wiodący może rozwiązać niniejszą umowę w trybie natychmiastowym w następujących przypadkach : </w:t>
      </w:r>
    </w:p>
    <w:p w14:paraId="372BC054" w14:textId="77777777" w:rsidR="00763CA5" w:rsidRPr="00BD7019" w:rsidRDefault="00AE7BA7" w:rsidP="002E6118">
      <w:pPr>
        <w:numPr>
          <w:ilvl w:val="1"/>
          <w:numId w:val="19"/>
        </w:numPr>
        <w:spacing w:after="120" w:line="240" w:lineRule="auto"/>
        <w:jc w:val="both"/>
        <w:rPr>
          <w:rFonts w:asciiTheme="minorHAnsi" w:eastAsia="Times New Roman" w:hAnsiTheme="minorHAnsi" w:cstheme="minorHAnsi"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kern w:val="0"/>
          <w:lang w:eastAsia="pl-PL"/>
        </w:rPr>
        <w:t xml:space="preserve">nieprawidłowego wydatkowania przez Partnerów środków, na cele inne niż określone w projekcie lub niezgodnie z umową; </w:t>
      </w:r>
    </w:p>
    <w:p w14:paraId="247E1E00" w14:textId="77777777" w:rsidR="00763CA5" w:rsidRPr="00BD7019" w:rsidRDefault="00AE7BA7" w:rsidP="002E6118">
      <w:pPr>
        <w:numPr>
          <w:ilvl w:val="1"/>
          <w:numId w:val="19"/>
        </w:numPr>
        <w:spacing w:after="120" w:line="240" w:lineRule="auto"/>
        <w:jc w:val="both"/>
        <w:rPr>
          <w:rFonts w:asciiTheme="minorHAnsi" w:eastAsia="Times New Roman" w:hAnsiTheme="minorHAnsi" w:cstheme="minorHAnsi"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kern w:val="0"/>
          <w:lang w:eastAsia="pl-PL"/>
        </w:rPr>
        <w:t xml:space="preserve">składania lub posługiwania się przez Partnerów fałszywymi oświadczeniami lub stwierdzającymi nieprawdę dokumentami w celu uzyskania dofinansowania. </w:t>
      </w:r>
    </w:p>
    <w:p w14:paraId="1551BB6C" w14:textId="4BA19DE4" w:rsidR="00763CA5" w:rsidRPr="00BD7019" w:rsidRDefault="00AE7BA7" w:rsidP="002E6118">
      <w:pPr>
        <w:numPr>
          <w:ilvl w:val="0"/>
          <w:numId w:val="19"/>
        </w:numPr>
        <w:tabs>
          <w:tab w:val="left" w:pos="426"/>
          <w:tab w:val="left" w:pos="720"/>
        </w:tabs>
        <w:spacing w:after="120" w:line="240" w:lineRule="auto"/>
        <w:ind w:left="425" w:hanging="425"/>
        <w:jc w:val="both"/>
        <w:rPr>
          <w:rFonts w:asciiTheme="minorHAnsi" w:eastAsia="Times New Roman" w:hAnsiTheme="minorHAnsi" w:cstheme="minorHAnsi"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kern w:val="0"/>
          <w:lang w:eastAsia="pl-PL"/>
        </w:rPr>
        <w:t xml:space="preserve">W przypadku </w:t>
      </w:r>
      <w:r w:rsidR="00FA31C1" w:rsidRPr="00BD7019">
        <w:rPr>
          <w:rFonts w:asciiTheme="minorHAnsi" w:eastAsia="Times New Roman" w:hAnsiTheme="minorHAnsi" w:cstheme="minorHAnsi"/>
          <w:kern w:val="0"/>
          <w:lang w:eastAsia="pl-PL"/>
        </w:rPr>
        <w:t xml:space="preserve">rozwiązania umowy o dofinansowanie projektu </w:t>
      </w:r>
      <w:r w:rsidRPr="00BD7019">
        <w:rPr>
          <w:rFonts w:asciiTheme="minorHAnsi" w:eastAsia="Times New Roman" w:hAnsiTheme="minorHAnsi" w:cstheme="minorHAnsi"/>
          <w:kern w:val="0"/>
          <w:lang w:eastAsia="pl-PL"/>
        </w:rPr>
        <w:t>zastosowanie mają zapisy § 29 OWU, stanowiących załącznik nr 1 do umowy o dofinansowanie Projektu.</w:t>
      </w:r>
    </w:p>
    <w:p w14:paraId="7B8FD467" w14:textId="77777777" w:rsidR="00763CA5" w:rsidRPr="00BD7019" w:rsidRDefault="00763CA5">
      <w:pPr>
        <w:spacing w:after="120" w:line="240" w:lineRule="auto"/>
        <w:rPr>
          <w:rFonts w:asciiTheme="minorHAnsi" w:eastAsia="Times New Roman" w:hAnsiTheme="minorHAnsi" w:cstheme="minorHAnsi"/>
          <w:bCs/>
          <w:kern w:val="0"/>
          <w:lang w:eastAsia="pl-PL"/>
        </w:rPr>
      </w:pPr>
    </w:p>
    <w:p w14:paraId="57D48022" w14:textId="77777777" w:rsidR="00763CA5" w:rsidRPr="00BD7019" w:rsidRDefault="00AE7BA7">
      <w:pPr>
        <w:spacing w:after="120" w:line="240" w:lineRule="auto"/>
        <w:jc w:val="center"/>
        <w:rPr>
          <w:rFonts w:asciiTheme="minorHAnsi" w:hAnsiTheme="minorHAnsi" w:cstheme="minorHAnsi"/>
        </w:rPr>
      </w:pPr>
      <w:r w:rsidRPr="00BD7019">
        <w:rPr>
          <w:rFonts w:asciiTheme="minorHAnsi" w:eastAsia="Times New Roman" w:hAnsiTheme="minorHAnsi" w:cstheme="minorHAnsi"/>
          <w:bCs/>
          <w:kern w:val="0"/>
          <w:lang w:eastAsia="pl-PL"/>
        </w:rPr>
        <w:t xml:space="preserve">§ </w:t>
      </w:r>
      <w:r w:rsidRPr="00BD7019">
        <w:rPr>
          <w:rFonts w:asciiTheme="minorHAnsi" w:eastAsia="Times New Roman" w:hAnsiTheme="minorHAnsi" w:cstheme="minorHAnsi"/>
          <w:kern w:val="0"/>
          <w:lang w:eastAsia="pl-PL"/>
        </w:rPr>
        <w:t>16.</w:t>
      </w:r>
    </w:p>
    <w:p w14:paraId="0E4476FD" w14:textId="77777777" w:rsidR="00763CA5" w:rsidRPr="00BD7019" w:rsidRDefault="00AE7BA7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bCs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b/>
          <w:bCs/>
          <w:kern w:val="0"/>
          <w:lang w:eastAsia="pl-PL"/>
        </w:rPr>
        <w:t>Postępowanie w sprawach spornych</w:t>
      </w:r>
    </w:p>
    <w:p w14:paraId="73958B31" w14:textId="77777777" w:rsidR="00763CA5" w:rsidRPr="00BD7019" w:rsidRDefault="00AE7BA7" w:rsidP="002E6118">
      <w:pPr>
        <w:numPr>
          <w:ilvl w:val="0"/>
          <w:numId w:val="20"/>
        </w:numPr>
        <w:tabs>
          <w:tab w:val="left" w:pos="284"/>
          <w:tab w:val="left" w:pos="720"/>
        </w:tabs>
        <w:spacing w:after="12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BD7019">
        <w:rPr>
          <w:rFonts w:asciiTheme="minorHAnsi" w:eastAsia="Times New Roman" w:hAnsiTheme="minorHAnsi" w:cstheme="minorHAnsi"/>
          <w:kern w:val="0"/>
          <w:lang w:eastAsia="pl-PL"/>
        </w:rPr>
        <w:t xml:space="preserve">Spory mogące wyniknąć w związku z realizacją umowy strony będą starały się rozwiązać polubownie za pośrednictwem.............................................................................................. [np. </w:t>
      </w:r>
      <w:r w:rsidRPr="00BD7019">
        <w:rPr>
          <w:rFonts w:asciiTheme="minorHAnsi" w:eastAsia="Times New Roman" w:hAnsiTheme="minorHAnsi" w:cstheme="minorHAnsi"/>
          <w:i/>
          <w:kern w:val="0"/>
          <w:lang w:eastAsia="pl-PL"/>
        </w:rPr>
        <w:t>nazwa Grupy Sterującej</w:t>
      </w:r>
      <w:r w:rsidRPr="00BD7019">
        <w:rPr>
          <w:rFonts w:asciiTheme="minorHAnsi" w:eastAsia="Times New Roman" w:hAnsiTheme="minorHAnsi" w:cstheme="minorHAnsi"/>
          <w:kern w:val="0"/>
          <w:lang w:eastAsia="pl-PL"/>
        </w:rPr>
        <w:t xml:space="preserve">] </w:t>
      </w:r>
    </w:p>
    <w:p w14:paraId="4B09DB59" w14:textId="77777777" w:rsidR="00763CA5" w:rsidRPr="00BD7019" w:rsidRDefault="00AE7BA7" w:rsidP="002E6118">
      <w:pPr>
        <w:numPr>
          <w:ilvl w:val="0"/>
          <w:numId w:val="20"/>
        </w:numPr>
        <w:tabs>
          <w:tab w:val="left" w:pos="284"/>
          <w:tab w:val="left" w:pos="720"/>
        </w:tabs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kern w:val="0"/>
          <w:lang w:eastAsia="pl-PL"/>
        </w:rPr>
        <w:t>W przypadku niemożności rozstrzygnięcia sporu w trybie określonym w ust. 1, strony ustalają zgodnie, że spór zostanie poddany pod rozstrzygnięcie..........................................</w:t>
      </w:r>
    </w:p>
    <w:p w14:paraId="5430CB9C" w14:textId="77777777" w:rsidR="00763CA5" w:rsidRPr="00BD7019" w:rsidRDefault="00AE7BA7" w:rsidP="002E6118">
      <w:pPr>
        <w:spacing w:after="120" w:line="240" w:lineRule="auto"/>
        <w:ind w:left="284"/>
        <w:jc w:val="both"/>
        <w:rPr>
          <w:rFonts w:asciiTheme="minorHAnsi" w:eastAsia="Times New Roman" w:hAnsiTheme="minorHAnsi" w:cstheme="minorHAnsi"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kern w:val="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FFF730" w14:textId="77777777" w:rsidR="00763CA5" w:rsidRPr="00BD7019" w:rsidRDefault="00AE7BA7" w:rsidP="002E6118">
      <w:pPr>
        <w:spacing w:after="12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i/>
          <w:iCs/>
          <w:kern w:val="0"/>
          <w:lang w:eastAsia="pl-PL"/>
        </w:rPr>
        <w:lastRenderedPageBreak/>
        <w:t>(należy określić przyjęty przez Partnerstwo tryb rozwiązania sporu, np. sąd powszechny lub sąd polubowny. W tym ustępie należy uwzględnić rozwiązania obowiązujące Partnerów w poszczególnych Partnerstwach).</w:t>
      </w:r>
    </w:p>
    <w:p w14:paraId="6CBACC45" w14:textId="77777777" w:rsidR="00763CA5" w:rsidRPr="00BD7019" w:rsidRDefault="00763CA5">
      <w:pPr>
        <w:spacing w:after="120" w:line="240" w:lineRule="auto"/>
        <w:rPr>
          <w:rFonts w:asciiTheme="minorHAnsi" w:eastAsia="Times New Roman" w:hAnsiTheme="minorHAnsi" w:cstheme="minorHAnsi"/>
          <w:b/>
          <w:kern w:val="0"/>
          <w:lang w:eastAsia="pl-PL"/>
        </w:rPr>
      </w:pPr>
    </w:p>
    <w:p w14:paraId="553B5931" w14:textId="77777777" w:rsidR="00763CA5" w:rsidRPr="00BD7019" w:rsidRDefault="00AE7BA7">
      <w:pPr>
        <w:spacing w:after="120" w:line="240" w:lineRule="auto"/>
        <w:jc w:val="center"/>
        <w:rPr>
          <w:rFonts w:asciiTheme="minorHAnsi" w:hAnsiTheme="minorHAnsi" w:cstheme="minorHAnsi"/>
        </w:rPr>
      </w:pPr>
      <w:r w:rsidRPr="00BD7019">
        <w:rPr>
          <w:rFonts w:asciiTheme="minorHAnsi" w:eastAsia="Times New Roman" w:hAnsiTheme="minorHAnsi" w:cstheme="minorHAnsi"/>
          <w:bCs/>
          <w:kern w:val="0"/>
          <w:lang w:eastAsia="pl-PL"/>
        </w:rPr>
        <w:t>§</w:t>
      </w:r>
      <w:r w:rsidRPr="00BD7019">
        <w:rPr>
          <w:rFonts w:asciiTheme="minorHAnsi" w:eastAsia="Times New Roman" w:hAnsiTheme="minorHAnsi" w:cstheme="minorHAnsi"/>
          <w:b/>
          <w:kern w:val="0"/>
          <w:lang w:eastAsia="pl-PL"/>
        </w:rPr>
        <w:t xml:space="preserve"> </w:t>
      </w:r>
      <w:r w:rsidRPr="00BD7019">
        <w:rPr>
          <w:rFonts w:asciiTheme="minorHAnsi" w:eastAsia="Times New Roman" w:hAnsiTheme="minorHAnsi" w:cstheme="minorHAnsi"/>
          <w:bCs/>
          <w:kern w:val="0"/>
          <w:lang w:eastAsia="pl-PL"/>
        </w:rPr>
        <w:t>17.</w:t>
      </w:r>
    </w:p>
    <w:p w14:paraId="60D99CD1" w14:textId="77777777" w:rsidR="00763CA5" w:rsidRPr="00BD7019" w:rsidRDefault="00AE7BA7" w:rsidP="002E6118">
      <w:pPr>
        <w:spacing w:after="120" w:line="240" w:lineRule="auto"/>
        <w:jc w:val="both"/>
        <w:rPr>
          <w:rFonts w:asciiTheme="minorHAnsi" w:eastAsia="Times New Roman" w:hAnsiTheme="minorHAnsi" w:cstheme="minorHAnsi"/>
          <w:bCs/>
          <w:iCs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bCs/>
          <w:iCs/>
          <w:kern w:val="0"/>
          <w:lang w:eastAsia="pl-PL"/>
        </w:rPr>
        <w:t>Wszelkie zmiany w umowie o dofinansowanie Projektu i załącznikach do umowy, które mają wpływ na prawa i obowiązki stron niniejszej umowy o partnerstwie wywołują skutki prawne w dacie dokonania zmiany w umowie o dofinansowanie Projektu i/lub załącznikach do umowy bez konieczności sporządzania aneksu do niniejszej umowy.</w:t>
      </w:r>
    </w:p>
    <w:p w14:paraId="1761ECF9" w14:textId="77777777" w:rsidR="00763CA5" w:rsidRPr="00BD7019" w:rsidRDefault="00763CA5" w:rsidP="002E6118">
      <w:pPr>
        <w:spacing w:after="120" w:line="240" w:lineRule="auto"/>
        <w:jc w:val="both"/>
        <w:rPr>
          <w:rFonts w:asciiTheme="minorHAnsi" w:eastAsia="Times New Roman" w:hAnsiTheme="minorHAnsi" w:cstheme="minorHAnsi"/>
          <w:bCs/>
          <w:i/>
          <w:iCs/>
          <w:kern w:val="0"/>
          <w:lang w:eastAsia="pl-PL"/>
        </w:rPr>
      </w:pPr>
    </w:p>
    <w:p w14:paraId="22CCC747" w14:textId="77777777" w:rsidR="00763CA5" w:rsidRPr="00BD7019" w:rsidRDefault="00AE7BA7">
      <w:pPr>
        <w:spacing w:after="120" w:line="240" w:lineRule="auto"/>
        <w:jc w:val="center"/>
        <w:rPr>
          <w:rFonts w:asciiTheme="minorHAnsi" w:hAnsiTheme="minorHAnsi" w:cstheme="minorHAnsi"/>
        </w:rPr>
      </w:pPr>
      <w:r w:rsidRPr="00BD7019">
        <w:rPr>
          <w:rFonts w:asciiTheme="minorHAnsi" w:eastAsia="Times New Roman" w:hAnsiTheme="minorHAnsi" w:cstheme="minorHAnsi"/>
          <w:bCs/>
          <w:kern w:val="0"/>
          <w:lang w:eastAsia="pl-PL"/>
        </w:rPr>
        <w:t>§</w:t>
      </w:r>
      <w:r w:rsidRPr="00BD7019">
        <w:rPr>
          <w:rFonts w:asciiTheme="minorHAnsi" w:eastAsia="Times New Roman" w:hAnsiTheme="minorHAnsi" w:cstheme="minorHAnsi"/>
          <w:b/>
          <w:kern w:val="0"/>
          <w:lang w:eastAsia="pl-PL"/>
        </w:rPr>
        <w:t xml:space="preserve"> </w:t>
      </w:r>
      <w:r w:rsidRPr="00BD7019">
        <w:rPr>
          <w:rFonts w:asciiTheme="minorHAnsi" w:eastAsia="Times New Roman" w:hAnsiTheme="minorHAnsi" w:cstheme="minorHAnsi"/>
          <w:bCs/>
          <w:kern w:val="0"/>
          <w:lang w:eastAsia="pl-PL"/>
        </w:rPr>
        <w:t>18.</w:t>
      </w:r>
    </w:p>
    <w:p w14:paraId="2505B8D3" w14:textId="77777777" w:rsidR="00763CA5" w:rsidRPr="00BD7019" w:rsidRDefault="00AE7BA7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b/>
          <w:kern w:val="0"/>
          <w:lang w:eastAsia="pl-PL"/>
        </w:rPr>
        <w:t>Postanowienia dodatkowe</w:t>
      </w:r>
    </w:p>
    <w:p w14:paraId="67903BCF" w14:textId="77777777" w:rsidR="00763CA5" w:rsidRPr="00BD7019" w:rsidRDefault="00AE7BA7" w:rsidP="002E6118">
      <w:pPr>
        <w:spacing w:after="120" w:line="240" w:lineRule="auto"/>
        <w:jc w:val="both"/>
        <w:rPr>
          <w:rFonts w:asciiTheme="minorHAnsi" w:eastAsia="Times New Roman" w:hAnsiTheme="minorHAnsi" w:cstheme="minorHAnsi"/>
          <w:bCs/>
          <w:i/>
          <w:iCs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bCs/>
          <w:i/>
          <w:iCs/>
          <w:kern w:val="0"/>
          <w:lang w:eastAsia="pl-PL"/>
        </w:rPr>
        <w:t>(dotyczy Partnerstw, które przyjmują rozwiązania wykraczające poza wspólne minimum zakresu przedmiotowego umowy o Partnerstwie)</w:t>
      </w:r>
    </w:p>
    <w:p w14:paraId="23536724" w14:textId="77777777" w:rsidR="00763CA5" w:rsidRPr="00BD7019" w:rsidRDefault="00763CA5">
      <w:pPr>
        <w:spacing w:after="120" w:line="240" w:lineRule="auto"/>
        <w:rPr>
          <w:rFonts w:asciiTheme="minorHAnsi" w:eastAsia="Times New Roman" w:hAnsiTheme="minorHAnsi" w:cstheme="minorHAnsi"/>
          <w:b/>
          <w:kern w:val="0"/>
          <w:lang w:eastAsia="pl-PL"/>
        </w:rPr>
      </w:pPr>
    </w:p>
    <w:p w14:paraId="51A89BFB" w14:textId="77777777" w:rsidR="00763CA5" w:rsidRPr="00BD7019" w:rsidRDefault="00AE7BA7">
      <w:pPr>
        <w:spacing w:before="120" w:after="120" w:line="240" w:lineRule="auto"/>
        <w:jc w:val="center"/>
        <w:rPr>
          <w:rFonts w:asciiTheme="minorHAnsi" w:eastAsia="Times New Roman" w:hAnsiTheme="minorHAnsi" w:cstheme="minorHAnsi"/>
          <w:bCs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bCs/>
          <w:kern w:val="0"/>
          <w:lang w:eastAsia="pl-PL"/>
        </w:rPr>
        <w:t>§ 19.</w:t>
      </w:r>
    </w:p>
    <w:p w14:paraId="4C74C619" w14:textId="77777777" w:rsidR="00763CA5" w:rsidRPr="00BD7019" w:rsidRDefault="00AE7BA7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bCs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b/>
          <w:bCs/>
          <w:kern w:val="0"/>
          <w:lang w:eastAsia="pl-PL"/>
        </w:rPr>
        <w:t>Postępowanie w sprawach nieuregulowanych niniejszą umową</w:t>
      </w:r>
    </w:p>
    <w:p w14:paraId="36E085B9" w14:textId="77777777" w:rsidR="00763CA5" w:rsidRPr="00BD7019" w:rsidRDefault="00AE7BA7" w:rsidP="002E6118">
      <w:pPr>
        <w:spacing w:after="120" w:line="240" w:lineRule="auto"/>
        <w:jc w:val="both"/>
        <w:rPr>
          <w:rFonts w:asciiTheme="minorHAnsi" w:eastAsia="Times New Roman" w:hAnsiTheme="minorHAnsi" w:cstheme="minorHAnsi"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kern w:val="0"/>
          <w:lang w:eastAsia="pl-PL"/>
        </w:rPr>
        <w:t>W sprawach nieuregulowanych umową zastosowanie mają postanowienia umowy o dofinansowanie</w:t>
      </w:r>
      <w:r w:rsidRPr="00BD7019">
        <w:rPr>
          <w:rFonts w:asciiTheme="minorHAnsi" w:eastAsia="Times New Roman" w:hAnsiTheme="minorHAnsi" w:cstheme="minorHAnsi"/>
          <w:kern w:val="0"/>
          <w:lang w:eastAsia="pl-PL"/>
        </w:rPr>
        <w:br/>
        <w:t>i jej załączników oraz odpowiednie przepisy prawa krajowego i wspólnotowego.</w:t>
      </w:r>
    </w:p>
    <w:p w14:paraId="5E76DF79" w14:textId="77777777" w:rsidR="00763CA5" w:rsidRPr="00BD7019" w:rsidRDefault="00763CA5" w:rsidP="002E6118">
      <w:pPr>
        <w:spacing w:after="120" w:line="240" w:lineRule="auto"/>
        <w:jc w:val="both"/>
        <w:rPr>
          <w:rFonts w:asciiTheme="minorHAnsi" w:eastAsia="Times New Roman" w:hAnsiTheme="minorHAnsi" w:cstheme="minorHAnsi"/>
          <w:bCs/>
          <w:kern w:val="0"/>
          <w:lang w:eastAsia="pl-PL"/>
        </w:rPr>
      </w:pPr>
    </w:p>
    <w:p w14:paraId="116819EC" w14:textId="77777777" w:rsidR="00763CA5" w:rsidRPr="00BD7019" w:rsidRDefault="00AE7BA7">
      <w:pPr>
        <w:spacing w:after="120" w:line="240" w:lineRule="auto"/>
        <w:jc w:val="center"/>
        <w:rPr>
          <w:rFonts w:asciiTheme="minorHAnsi" w:hAnsiTheme="minorHAnsi" w:cstheme="minorHAnsi"/>
        </w:rPr>
      </w:pPr>
      <w:r w:rsidRPr="00BD7019">
        <w:rPr>
          <w:rFonts w:asciiTheme="minorHAnsi" w:eastAsia="Times New Roman" w:hAnsiTheme="minorHAnsi" w:cstheme="minorHAnsi"/>
          <w:bCs/>
          <w:kern w:val="0"/>
          <w:lang w:eastAsia="pl-PL"/>
        </w:rPr>
        <w:t xml:space="preserve">§ </w:t>
      </w:r>
      <w:r w:rsidRPr="00BD7019">
        <w:rPr>
          <w:rFonts w:asciiTheme="minorHAnsi" w:eastAsia="Times New Roman" w:hAnsiTheme="minorHAnsi" w:cstheme="minorHAnsi"/>
          <w:kern w:val="0"/>
          <w:lang w:eastAsia="pl-PL"/>
        </w:rPr>
        <w:t>20.</w:t>
      </w:r>
    </w:p>
    <w:p w14:paraId="61B73AF7" w14:textId="77777777" w:rsidR="00763CA5" w:rsidRPr="00BD7019" w:rsidRDefault="00AE7BA7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b/>
          <w:kern w:val="0"/>
          <w:lang w:eastAsia="pl-PL"/>
        </w:rPr>
        <w:t>Postanowienia końcowe</w:t>
      </w:r>
    </w:p>
    <w:p w14:paraId="4D5DF377" w14:textId="77777777" w:rsidR="00763CA5" w:rsidRPr="00BD7019" w:rsidRDefault="00AE7BA7" w:rsidP="002E6118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kern w:val="0"/>
          <w:lang w:eastAsia="pl-PL"/>
        </w:rPr>
        <w:t>Umowę sporządzono w .............................. jednobrzmiących egzemplarzach, po jednym dla każdej ze stron.</w:t>
      </w:r>
    </w:p>
    <w:p w14:paraId="2851FEFD" w14:textId="77777777" w:rsidR="00763CA5" w:rsidRPr="00BD7019" w:rsidRDefault="00763CA5" w:rsidP="002E6118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lang w:eastAsia="pl-PL"/>
        </w:rPr>
      </w:pPr>
    </w:p>
    <w:p w14:paraId="6CAFF2D2" w14:textId="77777777" w:rsidR="00763CA5" w:rsidRPr="00BD7019" w:rsidRDefault="00763CA5">
      <w:pPr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</w:p>
    <w:p w14:paraId="350343FF" w14:textId="77777777" w:rsidR="00763CA5" w:rsidRPr="00BD7019" w:rsidRDefault="00763CA5">
      <w:pPr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</w:p>
    <w:p w14:paraId="59546214" w14:textId="77777777" w:rsidR="00763CA5" w:rsidRPr="00BD7019" w:rsidRDefault="00763CA5">
      <w:pPr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</w:p>
    <w:p w14:paraId="15438E4E" w14:textId="77777777" w:rsidR="00763CA5" w:rsidRPr="00BD7019" w:rsidRDefault="00763CA5">
      <w:pPr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</w:p>
    <w:p w14:paraId="5BB71589" w14:textId="77777777" w:rsidR="00763CA5" w:rsidRPr="00BD7019" w:rsidRDefault="00AE7BA7">
      <w:pPr>
        <w:spacing w:after="0" w:line="240" w:lineRule="auto"/>
        <w:rPr>
          <w:rFonts w:asciiTheme="minorHAnsi" w:eastAsia="Times New Roman" w:hAnsiTheme="minorHAnsi" w:cstheme="minorHAnsi"/>
          <w:b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b/>
          <w:kern w:val="0"/>
          <w:lang w:eastAsia="pl-PL"/>
        </w:rPr>
        <w:t>Załączniki:</w:t>
      </w:r>
    </w:p>
    <w:p w14:paraId="19C20263" w14:textId="77777777" w:rsidR="00763CA5" w:rsidRPr="00BD7019" w:rsidRDefault="00AE7BA7">
      <w:pPr>
        <w:numPr>
          <w:ilvl w:val="6"/>
          <w:numId w:val="4"/>
        </w:numPr>
        <w:tabs>
          <w:tab w:val="left" w:pos="567"/>
          <w:tab w:val="left" w:pos="6744"/>
        </w:tabs>
        <w:spacing w:after="0" w:line="240" w:lineRule="auto"/>
        <w:ind w:left="567" w:hanging="567"/>
        <w:rPr>
          <w:rFonts w:asciiTheme="minorHAnsi" w:eastAsia="Times New Roman" w:hAnsiTheme="minorHAnsi" w:cstheme="minorHAnsi"/>
          <w:bCs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bCs/>
          <w:kern w:val="0"/>
          <w:lang w:eastAsia="pl-PL"/>
        </w:rPr>
        <w:t>Pełnomocnictwo dla Partnera Wiodącego do reprezentowania Partnerów</w:t>
      </w:r>
    </w:p>
    <w:p w14:paraId="42E24CBB" w14:textId="77777777" w:rsidR="00763CA5" w:rsidRPr="00BD7019" w:rsidRDefault="00AE7BA7">
      <w:pPr>
        <w:numPr>
          <w:ilvl w:val="6"/>
          <w:numId w:val="4"/>
        </w:numPr>
        <w:tabs>
          <w:tab w:val="left" w:pos="567"/>
          <w:tab w:val="left" w:pos="6744"/>
        </w:tabs>
        <w:spacing w:after="0" w:line="240" w:lineRule="auto"/>
        <w:ind w:left="567" w:hanging="567"/>
        <w:rPr>
          <w:rFonts w:asciiTheme="minorHAnsi" w:eastAsia="Times New Roman" w:hAnsiTheme="minorHAnsi" w:cstheme="minorHAnsi"/>
          <w:bCs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bCs/>
          <w:kern w:val="0"/>
          <w:lang w:eastAsia="pl-PL"/>
        </w:rPr>
        <w:t>Budżet Projektu EFS + z podziałem na Partnera Wiodącego i Partnerów;</w:t>
      </w:r>
    </w:p>
    <w:p w14:paraId="7EA687AF" w14:textId="77777777" w:rsidR="00763CA5" w:rsidRPr="00BD7019" w:rsidRDefault="00AE7BA7">
      <w:pPr>
        <w:numPr>
          <w:ilvl w:val="6"/>
          <w:numId w:val="4"/>
        </w:numPr>
        <w:tabs>
          <w:tab w:val="left" w:pos="567"/>
          <w:tab w:val="left" w:pos="6744"/>
        </w:tabs>
        <w:spacing w:after="0" w:line="240" w:lineRule="auto"/>
        <w:ind w:left="567" w:hanging="567"/>
        <w:rPr>
          <w:rFonts w:asciiTheme="minorHAnsi" w:hAnsiTheme="minorHAnsi" w:cstheme="minorHAnsi"/>
        </w:rPr>
      </w:pPr>
      <w:r w:rsidRPr="00BD7019">
        <w:rPr>
          <w:rFonts w:asciiTheme="minorHAnsi" w:eastAsia="Times New Roman" w:hAnsiTheme="minorHAnsi" w:cstheme="minorHAnsi"/>
          <w:kern w:val="0"/>
          <w:lang w:eastAsia="pl-PL"/>
        </w:rPr>
        <w:t>Harmono</w:t>
      </w:r>
      <w:r w:rsidRPr="00BD7019">
        <w:rPr>
          <w:rFonts w:asciiTheme="minorHAnsi" w:eastAsia="Times New Roman" w:hAnsiTheme="minorHAnsi" w:cstheme="minorHAnsi"/>
          <w:bCs/>
          <w:kern w:val="0"/>
          <w:lang w:eastAsia="pl-PL"/>
        </w:rPr>
        <w:t>gram ponoszenia wydatków;</w:t>
      </w:r>
    </w:p>
    <w:p w14:paraId="55B0380A" w14:textId="77777777" w:rsidR="00763CA5" w:rsidRPr="00BD7019" w:rsidRDefault="00AE7BA7">
      <w:pPr>
        <w:numPr>
          <w:ilvl w:val="6"/>
          <w:numId w:val="4"/>
        </w:numPr>
        <w:tabs>
          <w:tab w:val="left" w:pos="567"/>
          <w:tab w:val="left" w:pos="6744"/>
        </w:tabs>
        <w:spacing w:after="0" w:line="240" w:lineRule="auto"/>
        <w:ind w:left="567" w:hanging="567"/>
        <w:rPr>
          <w:rFonts w:asciiTheme="minorHAnsi" w:hAnsiTheme="minorHAnsi" w:cstheme="minorHAnsi"/>
        </w:rPr>
      </w:pPr>
      <w:r w:rsidRPr="00BD7019">
        <w:rPr>
          <w:rFonts w:asciiTheme="minorHAnsi" w:eastAsia="Times New Roman" w:hAnsiTheme="minorHAnsi" w:cstheme="minorHAnsi"/>
          <w:bCs/>
          <w:kern w:val="0"/>
          <w:lang w:eastAsia="pl-PL"/>
        </w:rPr>
        <w:t>………………………………………………………………..</w:t>
      </w:r>
      <w:r w:rsidRPr="00BD7019">
        <w:rPr>
          <w:rFonts w:asciiTheme="minorHAnsi" w:eastAsia="Times New Roman" w:hAnsiTheme="minorHAnsi" w:cstheme="minorHAnsi"/>
          <w:bCs/>
          <w:kern w:val="0"/>
          <w:vertAlign w:val="superscript"/>
          <w:lang w:eastAsia="pl-PL"/>
        </w:rPr>
        <w:footnoteReference w:id="35"/>
      </w:r>
    </w:p>
    <w:p w14:paraId="6462AE06" w14:textId="77777777" w:rsidR="00763CA5" w:rsidRPr="00BD7019" w:rsidRDefault="00763CA5">
      <w:pPr>
        <w:tabs>
          <w:tab w:val="left" w:pos="6744"/>
        </w:tabs>
        <w:spacing w:after="0" w:line="240" w:lineRule="auto"/>
        <w:rPr>
          <w:rFonts w:asciiTheme="minorHAnsi" w:eastAsia="Times New Roman" w:hAnsiTheme="minorHAnsi" w:cstheme="minorHAnsi"/>
          <w:bCs/>
          <w:kern w:val="0"/>
          <w:lang w:eastAsia="pl-PL"/>
        </w:rPr>
      </w:pPr>
    </w:p>
    <w:p w14:paraId="38BB0694" w14:textId="77777777" w:rsidR="00763CA5" w:rsidRPr="00BD7019" w:rsidRDefault="00763CA5">
      <w:pPr>
        <w:tabs>
          <w:tab w:val="left" w:pos="6744"/>
        </w:tabs>
        <w:spacing w:after="120" w:line="240" w:lineRule="auto"/>
        <w:rPr>
          <w:rFonts w:asciiTheme="minorHAnsi" w:eastAsia="Times New Roman" w:hAnsiTheme="minorHAnsi" w:cstheme="minorHAnsi"/>
          <w:bCs/>
          <w:kern w:val="0"/>
          <w:lang w:eastAsia="pl-PL"/>
        </w:rPr>
      </w:pPr>
    </w:p>
    <w:p w14:paraId="79F832E7" w14:textId="77777777" w:rsidR="00763CA5" w:rsidRPr="00BD7019" w:rsidRDefault="00763CA5">
      <w:pPr>
        <w:tabs>
          <w:tab w:val="left" w:pos="6744"/>
        </w:tabs>
        <w:spacing w:after="120" w:line="240" w:lineRule="auto"/>
        <w:rPr>
          <w:rFonts w:asciiTheme="minorHAnsi" w:eastAsia="Times New Roman" w:hAnsiTheme="minorHAnsi" w:cstheme="minorHAnsi"/>
          <w:bCs/>
          <w:kern w:val="0"/>
          <w:lang w:eastAsia="pl-PL"/>
        </w:rPr>
      </w:pPr>
    </w:p>
    <w:p w14:paraId="41C5D1A3" w14:textId="77777777" w:rsidR="00763CA5" w:rsidRPr="00BD7019" w:rsidRDefault="00763CA5">
      <w:pPr>
        <w:tabs>
          <w:tab w:val="left" w:pos="6744"/>
        </w:tabs>
        <w:spacing w:after="120" w:line="240" w:lineRule="auto"/>
        <w:rPr>
          <w:rFonts w:asciiTheme="minorHAnsi" w:eastAsia="Times New Roman" w:hAnsiTheme="minorHAnsi" w:cstheme="minorHAnsi"/>
          <w:bCs/>
          <w:kern w:val="0"/>
          <w:lang w:eastAsia="pl-PL"/>
        </w:rPr>
      </w:pPr>
    </w:p>
    <w:p w14:paraId="5D082EA8" w14:textId="77777777" w:rsidR="00763CA5" w:rsidRPr="00BD7019" w:rsidRDefault="00AE7BA7">
      <w:pPr>
        <w:tabs>
          <w:tab w:val="left" w:pos="6744"/>
        </w:tabs>
        <w:spacing w:after="120" w:line="240" w:lineRule="auto"/>
        <w:rPr>
          <w:rFonts w:asciiTheme="minorHAnsi" w:eastAsia="Times New Roman" w:hAnsiTheme="minorHAnsi" w:cstheme="minorHAnsi"/>
          <w:bCs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bCs/>
          <w:kern w:val="0"/>
          <w:lang w:eastAsia="pl-PL"/>
        </w:rPr>
        <w:t>Podpisy:</w:t>
      </w:r>
    </w:p>
    <w:p w14:paraId="1DF2D812" w14:textId="77777777" w:rsidR="00763CA5" w:rsidRPr="00BD7019" w:rsidRDefault="00763CA5">
      <w:pPr>
        <w:tabs>
          <w:tab w:val="left" w:pos="6744"/>
        </w:tabs>
        <w:spacing w:after="120" w:line="240" w:lineRule="auto"/>
        <w:rPr>
          <w:rFonts w:asciiTheme="minorHAnsi" w:eastAsia="Times New Roman" w:hAnsiTheme="minorHAnsi" w:cstheme="minorHAnsi"/>
          <w:bCs/>
          <w:kern w:val="0"/>
          <w:lang w:eastAsia="pl-PL"/>
        </w:rPr>
      </w:pPr>
    </w:p>
    <w:p w14:paraId="0857F9BE" w14:textId="77777777" w:rsidR="00763CA5" w:rsidRPr="00BD7019" w:rsidRDefault="00AE7BA7">
      <w:pPr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kern w:val="0"/>
          <w:lang w:eastAsia="pl-PL"/>
        </w:rPr>
        <w:t>W imieniu Partnera Wiodącego: ……………………</w:t>
      </w:r>
    </w:p>
    <w:p w14:paraId="3214A147" w14:textId="77777777" w:rsidR="00763CA5" w:rsidRPr="00BD7019" w:rsidRDefault="00763CA5">
      <w:pPr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</w:p>
    <w:p w14:paraId="5C7BDD8F" w14:textId="77777777" w:rsidR="00763CA5" w:rsidRPr="00BD7019" w:rsidRDefault="00763CA5">
      <w:pPr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</w:p>
    <w:p w14:paraId="16EF9CB4" w14:textId="77777777" w:rsidR="00763CA5" w:rsidRPr="00BD7019" w:rsidRDefault="00AE7BA7">
      <w:pPr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kern w:val="0"/>
          <w:lang w:eastAsia="pl-PL"/>
        </w:rPr>
        <w:t>W imieniu Partnera nr 1:  ……………………</w:t>
      </w:r>
    </w:p>
    <w:p w14:paraId="015B727F" w14:textId="77777777" w:rsidR="00763CA5" w:rsidRPr="00BD7019" w:rsidRDefault="00763CA5">
      <w:pPr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</w:p>
    <w:p w14:paraId="2C442218" w14:textId="77777777" w:rsidR="00763CA5" w:rsidRPr="00BD7019" w:rsidRDefault="00763CA5">
      <w:pPr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</w:p>
    <w:p w14:paraId="4CDCAFC9" w14:textId="77777777" w:rsidR="00763CA5" w:rsidRPr="00BD7019" w:rsidRDefault="00AE7BA7">
      <w:pPr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kern w:val="0"/>
          <w:lang w:eastAsia="pl-PL"/>
        </w:rPr>
        <w:t>W imieniu Partnera nr 2: ……………………</w:t>
      </w:r>
    </w:p>
    <w:p w14:paraId="495098C9" w14:textId="77777777" w:rsidR="00763CA5" w:rsidRPr="00BD7019" w:rsidRDefault="00763CA5">
      <w:pPr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</w:p>
    <w:p w14:paraId="34022240" w14:textId="77777777" w:rsidR="00763CA5" w:rsidRPr="00BD7019" w:rsidRDefault="00763CA5">
      <w:pPr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</w:p>
    <w:p w14:paraId="50E8B2D0" w14:textId="77777777" w:rsidR="00763CA5" w:rsidRPr="00BD7019" w:rsidRDefault="00AE7BA7">
      <w:pPr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kern w:val="0"/>
          <w:lang w:eastAsia="pl-PL"/>
        </w:rPr>
        <w:t>W imieniu Partnera nr n: ……………………</w:t>
      </w:r>
    </w:p>
    <w:p w14:paraId="0A20ACEF" w14:textId="77777777" w:rsidR="00763CA5" w:rsidRPr="00BD7019" w:rsidRDefault="00763CA5">
      <w:pPr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</w:p>
    <w:p w14:paraId="2296F85C" w14:textId="77777777" w:rsidR="00763CA5" w:rsidRPr="00BD7019" w:rsidRDefault="00763CA5">
      <w:pPr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</w:p>
    <w:p w14:paraId="14C2A95B" w14:textId="77777777" w:rsidR="00763CA5" w:rsidRPr="00BD7019" w:rsidRDefault="00763CA5">
      <w:pPr>
        <w:pageBreakBefore/>
        <w:spacing w:after="12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</w:p>
    <w:p w14:paraId="0AE7C9ED" w14:textId="77777777" w:rsidR="00763CA5" w:rsidRPr="00BD7019" w:rsidRDefault="00AE7BA7">
      <w:pPr>
        <w:spacing w:after="120" w:line="240" w:lineRule="auto"/>
        <w:rPr>
          <w:rFonts w:asciiTheme="minorHAnsi" w:hAnsiTheme="minorHAnsi" w:cstheme="minorHAnsi"/>
        </w:rPr>
      </w:pPr>
      <w:r w:rsidRPr="00BD7019">
        <w:rPr>
          <w:rFonts w:asciiTheme="minorHAnsi" w:eastAsia="Times New Roman" w:hAnsiTheme="minorHAnsi" w:cstheme="minorHAnsi"/>
          <w:kern w:val="0"/>
          <w:lang w:eastAsia="pl-PL"/>
        </w:rPr>
        <w:t xml:space="preserve">Załącznik nr 1: </w:t>
      </w:r>
      <w:r w:rsidRPr="00BD7019">
        <w:rPr>
          <w:rFonts w:asciiTheme="minorHAnsi" w:eastAsia="Times New Roman" w:hAnsiTheme="minorHAnsi" w:cstheme="minorHAnsi"/>
          <w:bCs/>
          <w:kern w:val="0"/>
          <w:lang w:eastAsia="pl-PL"/>
        </w:rPr>
        <w:t>Pełnomocnictwo dla Partnera Wiodącego do reprezentowania Partnerów</w:t>
      </w:r>
    </w:p>
    <w:p w14:paraId="793A2F9C" w14:textId="77777777" w:rsidR="00763CA5" w:rsidRPr="00BD7019" w:rsidRDefault="00763CA5">
      <w:pPr>
        <w:spacing w:after="12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</w:p>
    <w:p w14:paraId="48415B73" w14:textId="77777777" w:rsidR="00763CA5" w:rsidRPr="00BD7019" w:rsidRDefault="00763CA5">
      <w:pPr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</w:p>
    <w:p w14:paraId="0E5E1449" w14:textId="77777777" w:rsidR="00763CA5" w:rsidRPr="00BD7019" w:rsidRDefault="00763CA5">
      <w:pPr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</w:p>
    <w:p w14:paraId="4A3CEF43" w14:textId="77777777" w:rsidR="00763CA5" w:rsidRPr="00BD7019" w:rsidRDefault="00AE7BA7">
      <w:pPr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kern w:val="0"/>
          <w:lang w:eastAsia="pl-PL"/>
        </w:rPr>
        <w:t>………………………, dn. …………………..</w:t>
      </w:r>
    </w:p>
    <w:p w14:paraId="1EB3C6C4" w14:textId="77777777" w:rsidR="00763CA5" w:rsidRPr="00BD7019" w:rsidRDefault="00763CA5">
      <w:pPr>
        <w:spacing w:after="0" w:line="240" w:lineRule="auto"/>
        <w:rPr>
          <w:rFonts w:asciiTheme="minorHAnsi" w:eastAsia="Times New Roman" w:hAnsiTheme="minorHAnsi" w:cstheme="minorHAnsi"/>
          <w:b/>
          <w:kern w:val="0"/>
          <w:lang w:eastAsia="pl-PL"/>
        </w:rPr>
      </w:pPr>
    </w:p>
    <w:p w14:paraId="71DD167B" w14:textId="77777777" w:rsidR="00763CA5" w:rsidRPr="00BD7019" w:rsidRDefault="00AE7BA7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BD7019">
        <w:rPr>
          <w:rFonts w:asciiTheme="minorHAnsi" w:eastAsia="Times New Roman" w:hAnsiTheme="minorHAnsi" w:cstheme="minorHAnsi"/>
          <w:b/>
          <w:kern w:val="0"/>
          <w:lang w:eastAsia="pl-PL"/>
        </w:rPr>
        <w:t>PEŁNOMOCNICTWO</w:t>
      </w:r>
      <w:r w:rsidRPr="00BD7019">
        <w:rPr>
          <w:rFonts w:asciiTheme="minorHAnsi" w:eastAsia="Times New Roman" w:hAnsiTheme="minorHAnsi" w:cstheme="minorHAnsi"/>
          <w:b/>
          <w:kern w:val="0"/>
          <w:vertAlign w:val="superscript"/>
          <w:lang w:eastAsia="pl-PL"/>
        </w:rPr>
        <w:footnoteReference w:id="36"/>
      </w:r>
    </w:p>
    <w:p w14:paraId="49B45F40" w14:textId="77777777" w:rsidR="00763CA5" w:rsidRPr="00BD7019" w:rsidRDefault="00763CA5">
      <w:pPr>
        <w:spacing w:after="0" w:line="240" w:lineRule="auto"/>
        <w:rPr>
          <w:rFonts w:asciiTheme="minorHAnsi" w:eastAsia="Times New Roman" w:hAnsiTheme="minorHAnsi" w:cstheme="minorHAnsi"/>
          <w:b/>
          <w:kern w:val="0"/>
          <w:lang w:eastAsia="pl-PL"/>
        </w:rPr>
      </w:pPr>
    </w:p>
    <w:p w14:paraId="27B6E9C0" w14:textId="77777777" w:rsidR="00763CA5" w:rsidRPr="00BD7019" w:rsidRDefault="00AE7BA7">
      <w:pPr>
        <w:spacing w:after="240" w:line="360" w:lineRule="auto"/>
        <w:rPr>
          <w:rFonts w:asciiTheme="minorHAnsi" w:hAnsiTheme="minorHAnsi" w:cstheme="minorHAnsi"/>
        </w:rPr>
      </w:pPr>
      <w:r w:rsidRPr="00BD7019">
        <w:rPr>
          <w:rFonts w:asciiTheme="minorHAnsi" w:eastAsia="Times New Roman" w:hAnsiTheme="minorHAnsi" w:cstheme="minorHAnsi"/>
          <w:kern w:val="0"/>
          <w:lang w:eastAsia="pl-PL"/>
        </w:rPr>
        <w:tab/>
        <w:t>Działając w imieniu …………………., upoważniam ……. (Partnera Wiodącego) do podpisania umowy o dofinansowanie Projektu partnerskiego pt.: ……………………………, składanego na nabór nr ………………….………. w ramach programu Fundusze Europejskie dla Podlaskiego 2021 - 2027, Priorytet …….., Działanie ……………………………….., w imieniu i na rzecz …………………..……………… oraz dokonywania czynności związanych z realizacją ww. Projektu, a polegających na:</w:t>
      </w:r>
    </w:p>
    <w:p w14:paraId="2F3239E0" w14:textId="77777777" w:rsidR="00763CA5" w:rsidRPr="00BD7019" w:rsidRDefault="00AE7BA7">
      <w:pPr>
        <w:numPr>
          <w:ilvl w:val="0"/>
          <w:numId w:val="21"/>
        </w:numPr>
        <w:spacing w:after="200" w:line="360" w:lineRule="auto"/>
        <w:contextualSpacing/>
        <w:rPr>
          <w:rFonts w:asciiTheme="minorHAnsi" w:hAnsiTheme="minorHAnsi" w:cstheme="minorHAnsi"/>
          <w:kern w:val="0"/>
        </w:rPr>
      </w:pPr>
      <w:r w:rsidRPr="00BD7019">
        <w:rPr>
          <w:rFonts w:asciiTheme="minorHAnsi" w:hAnsiTheme="minorHAnsi" w:cstheme="minorHAnsi"/>
          <w:kern w:val="0"/>
        </w:rPr>
        <w:t>podpisywaniu dokumentów oraz składaniu oświadczeń woli, związanych z wnioskiem o dofinansowanie;</w:t>
      </w:r>
    </w:p>
    <w:p w14:paraId="34E31906" w14:textId="77777777" w:rsidR="00763CA5" w:rsidRPr="00BD7019" w:rsidRDefault="00AE7BA7">
      <w:pPr>
        <w:numPr>
          <w:ilvl w:val="0"/>
          <w:numId w:val="21"/>
        </w:numPr>
        <w:spacing w:after="200" w:line="360" w:lineRule="auto"/>
        <w:contextualSpacing/>
        <w:rPr>
          <w:rFonts w:asciiTheme="minorHAnsi" w:hAnsiTheme="minorHAnsi" w:cstheme="minorHAnsi"/>
          <w:kern w:val="0"/>
        </w:rPr>
      </w:pPr>
      <w:r w:rsidRPr="00BD7019">
        <w:rPr>
          <w:rFonts w:asciiTheme="minorHAnsi" w:hAnsiTheme="minorHAnsi" w:cstheme="minorHAnsi"/>
          <w:kern w:val="0"/>
        </w:rPr>
        <w:t>podpisaniu wniosku o dofinansowanie realizacji projektu;</w:t>
      </w:r>
    </w:p>
    <w:p w14:paraId="0743BC12" w14:textId="77777777" w:rsidR="00763CA5" w:rsidRPr="00BD7019" w:rsidRDefault="00AE7BA7">
      <w:pPr>
        <w:numPr>
          <w:ilvl w:val="0"/>
          <w:numId w:val="21"/>
        </w:numPr>
        <w:spacing w:after="200" w:line="360" w:lineRule="auto"/>
        <w:contextualSpacing/>
        <w:rPr>
          <w:rFonts w:asciiTheme="minorHAnsi" w:hAnsiTheme="minorHAnsi" w:cstheme="minorHAnsi"/>
          <w:kern w:val="0"/>
        </w:rPr>
      </w:pPr>
      <w:r w:rsidRPr="00BD7019">
        <w:rPr>
          <w:rFonts w:asciiTheme="minorHAnsi" w:hAnsiTheme="minorHAnsi" w:cstheme="minorHAnsi"/>
          <w:kern w:val="0"/>
        </w:rPr>
        <w:t>przeprowadzeniu negocjacji i zakończeniu negocjacji;</w:t>
      </w:r>
    </w:p>
    <w:p w14:paraId="4C92BD8E" w14:textId="77777777" w:rsidR="00763CA5" w:rsidRPr="00BD7019" w:rsidRDefault="00AE7BA7">
      <w:pPr>
        <w:numPr>
          <w:ilvl w:val="0"/>
          <w:numId w:val="21"/>
        </w:numPr>
        <w:spacing w:after="200" w:line="360" w:lineRule="auto"/>
        <w:contextualSpacing/>
        <w:rPr>
          <w:rFonts w:asciiTheme="minorHAnsi" w:hAnsiTheme="minorHAnsi" w:cstheme="minorHAnsi"/>
          <w:kern w:val="0"/>
        </w:rPr>
      </w:pPr>
      <w:r w:rsidRPr="00BD7019">
        <w:rPr>
          <w:rFonts w:asciiTheme="minorHAnsi" w:hAnsiTheme="minorHAnsi" w:cstheme="minorHAnsi"/>
          <w:kern w:val="0"/>
        </w:rPr>
        <w:t>zaciąganiu zobowiązań finansowych koniecznych do zabezpieczenia prawidłowej realizacji umowy;</w:t>
      </w:r>
    </w:p>
    <w:p w14:paraId="347EC136" w14:textId="77777777" w:rsidR="00763CA5" w:rsidRPr="00BD7019" w:rsidRDefault="00AE7BA7">
      <w:pPr>
        <w:numPr>
          <w:ilvl w:val="0"/>
          <w:numId w:val="21"/>
        </w:numPr>
        <w:spacing w:after="200" w:line="360" w:lineRule="auto"/>
        <w:contextualSpacing/>
        <w:rPr>
          <w:rFonts w:asciiTheme="minorHAnsi" w:hAnsiTheme="minorHAnsi" w:cstheme="minorHAnsi"/>
          <w:kern w:val="0"/>
        </w:rPr>
      </w:pPr>
      <w:r w:rsidRPr="00BD7019">
        <w:rPr>
          <w:rFonts w:asciiTheme="minorHAnsi" w:hAnsiTheme="minorHAnsi" w:cstheme="minorHAnsi"/>
          <w:kern w:val="0"/>
        </w:rPr>
        <w:t>podpisaniu umowy o dofinansowanie i aneksów do umowy na realizację projektu;</w:t>
      </w:r>
    </w:p>
    <w:p w14:paraId="7DC6F92C" w14:textId="77777777" w:rsidR="00763CA5" w:rsidRPr="00BD7019" w:rsidRDefault="00AE7BA7">
      <w:pPr>
        <w:numPr>
          <w:ilvl w:val="0"/>
          <w:numId w:val="21"/>
        </w:numPr>
        <w:spacing w:after="200" w:line="360" w:lineRule="auto"/>
        <w:contextualSpacing/>
        <w:rPr>
          <w:rFonts w:asciiTheme="minorHAnsi" w:hAnsiTheme="minorHAnsi" w:cstheme="minorHAnsi"/>
          <w:kern w:val="0"/>
        </w:rPr>
      </w:pPr>
      <w:r w:rsidRPr="00BD7019">
        <w:rPr>
          <w:rFonts w:asciiTheme="minorHAnsi" w:hAnsiTheme="minorHAnsi" w:cstheme="minorHAnsi"/>
          <w:kern w:val="0"/>
        </w:rPr>
        <w:t>dysponowaniu środkami finansowymi;</w:t>
      </w:r>
    </w:p>
    <w:p w14:paraId="555214E7" w14:textId="77777777" w:rsidR="00763CA5" w:rsidRPr="00BD7019" w:rsidRDefault="00AE7BA7">
      <w:pPr>
        <w:numPr>
          <w:ilvl w:val="0"/>
          <w:numId w:val="21"/>
        </w:numPr>
        <w:spacing w:after="200" w:line="360" w:lineRule="auto"/>
        <w:contextualSpacing/>
        <w:rPr>
          <w:rFonts w:asciiTheme="minorHAnsi" w:hAnsiTheme="minorHAnsi" w:cstheme="minorHAnsi"/>
          <w:kern w:val="0"/>
        </w:rPr>
      </w:pPr>
      <w:r w:rsidRPr="00BD7019">
        <w:rPr>
          <w:rFonts w:asciiTheme="minorHAnsi" w:hAnsiTheme="minorHAnsi" w:cstheme="minorHAnsi"/>
          <w:kern w:val="0"/>
        </w:rPr>
        <w:t>przeprowadzaniu postępowań przetargowych w ramach projektu;</w:t>
      </w:r>
    </w:p>
    <w:p w14:paraId="48F8CEF0" w14:textId="77777777" w:rsidR="00763CA5" w:rsidRPr="00BD7019" w:rsidRDefault="00AE7BA7">
      <w:pPr>
        <w:numPr>
          <w:ilvl w:val="0"/>
          <w:numId w:val="21"/>
        </w:numPr>
        <w:spacing w:after="200" w:line="360" w:lineRule="auto"/>
        <w:contextualSpacing/>
        <w:rPr>
          <w:rFonts w:asciiTheme="minorHAnsi" w:hAnsiTheme="minorHAnsi" w:cstheme="minorHAnsi"/>
          <w:kern w:val="0"/>
        </w:rPr>
      </w:pPr>
      <w:r w:rsidRPr="00BD7019">
        <w:rPr>
          <w:rFonts w:asciiTheme="minorHAnsi" w:hAnsiTheme="minorHAnsi" w:cstheme="minorHAnsi"/>
          <w:kern w:val="0"/>
        </w:rPr>
        <w:t>potwierdzaniu za zgodność z oryginałem kopii dokumentów związanych z projektem;</w:t>
      </w:r>
    </w:p>
    <w:p w14:paraId="0C27B20B" w14:textId="4D7D5553" w:rsidR="00763CA5" w:rsidRPr="00BD7019" w:rsidRDefault="00AE7BA7">
      <w:pPr>
        <w:numPr>
          <w:ilvl w:val="0"/>
          <w:numId w:val="21"/>
        </w:numPr>
        <w:spacing w:after="200" w:line="360" w:lineRule="auto"/>
        <w:contextualSpacing/>
        <w:rPr>
          <w:rFonts w:asciiTheme="minorHAnsi" w:hAnsiTheme="minorHAnsi" w:cstheme="minorHAnsi"/>
          <w:kern w:val="0"/>
        </w:rPr>
      </w:pPr>
      <w:r w:rsidRPr="00BD7019">
        <w:rPr>
          <w:rFonts w:asciiTheme="minorHAnsi" w:hAnsiTheme="minorHAnsi" w:cstheme="minorHAnsi"/>
          <w:kern w:val="0"/>
        </w:rPr>
        <w:t>dokonywaniu wszelkich czynności związanych z kontrol</w:t>
      </w:r>
      <w:r w:rsidR="002B0205" w:rsidRPr="00BD7019">
        <w:rPr>
          <w:rFonts w:asciiTheme="minorHAnsi" w:hAnsiTheme="minorHAnsi" w:cstheme="minorHAnsi"/>
          <w:kern w:val="0"/>
        </w:rPr>
        <w:t>ą</w:t>
      </w:r>
      <w:r w:rsidRPr="00BD7019">
        <w:rPr>
          <w:rFonts w:asciiTheme="minorHAnsi" w:hAnsiTheme="minorHAnsi" w:cstheme="minorHAnsi"/>
          <w:kern w:val="0"/>
        </w:rPr>
        <w:t xml:space="preserve"> projektu;</w:t>
      </w:r>
    </w:p>
    <w:p w14:paraId="69E61634" w14:textId="77777777" w:rsidR="00763CA5" w:rsidRPr="00BD7019" w:rsidRDefault="00AE7BA7">
      <w:pPr>
        <w:numPr>
          <w:ilvl w:val="0"/>
          <w:numId w:val="21"/>
        </w:numPr>
        <w:spacing w:after="200" w:line="360" w:lineRule="auto"/>
        <w:contextualSpacing/>
        <w:rPr>
          <w:rFonts w:asciiTheme="minorHAnsi" w:hAnsiTheme="minorHAnsi" w:cstheme="minorHAnsi"/>
          <w:kern w:val="0"/>
        </w:rPr>
        <w:sectPr w:rsidR="00763CA5" w:rsidRPr="00BD7019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</w:sectPr>
      </w:pPr>
      <w:r w:rsidRPr="00BD7019">
        <w:rPr>
          <w:rFonts w:asciiTheme="minorHAnsi" w:hAnsiTheme="minorHAnsi" w:cstheme="minorHAnsi"/>
          <w:kern w:val="0"/>
        </w:rPr>
        <w:t>inne: ………………..</w:t>
      </w:r>
    </w:p>
    <w:p w14:paraId="3AEEAA4C" w14:textId="77777777" w:rsidR="00763CA5" w:rsidRPr="00BD7019" w:rsidRDefault="00AE7BA7">
      <w:pPr>
        <w:spacing w:after="120" w:line="240" w:lineRule="auto"/>
        <w:rPr>
          <w:rFonts w:asciiTheme="minorHAnsi" w:hAnsiTheme="minorHAnsi" w:cstheme="minorHAnsi"/>
        </w:rPr>
      </w:pPr>
      <w:r w:rsidRPr="00BD7019">
        <w:rPr>
          <w:rFonts w:asciiTheme="minorHAnsi" w:eastAsia="Times New Roman" w:hAnsiTheme="minorHAnsi" w:cstheme="minorHAnsi"/>
          <w:kern w:val="0"/>
          <w:lang w:eastAsia="pl-PL"/>
        </w:rPr>
        <w:lastRenderedPageBreak/>
        <w:t>Załącznik nr 2: Szczegółowy b</w:t>
      </w:r>
      <w:r w:rsidRPr="00BD7019">
        <w:rPr>
          <w:rFonts w:asciiTheme="minorHAnsi" w:eastAsia="Times New Roman" w:hAnsiTheme="minorHAnsi" w:cstheme="minorHAnsi"/>
          <w:bCs/>
          <w:kern w:val="0"/>
          <w:lang w:eastAsia="pl-PL"/>
        </w:rPr>
        <w:t>udżet Partnera Wiodącego i Partnerów w ramach Projektu</w:t>
      </w:r>
    </w:p>
    <w:p w14:paraId="7108048A" w14:textId="77777777" w:rsidR="00763CA5" w:rsidRPr="00BD7019" w:rsidRDefault="00763CA5">
      <w:pPr>
        <w:spacing w:after="120" w:line="240" w:lineRule="auto"/>
        <w:rPr>
          <w:rFonts w:asciiTheme="minorHAnsi" w:eastAsia="Times New Roman" w:hAnsiTheme="minorHAnsi" w:cstheme="minorHAnsi"/>
          <w:bCs/>
          <w:kern w:val="0"/>
          <w:lang w:eastAsia="pl-PL"/>
        </w:rPr>
      </w:pPr>
    </w:p>
    <w:p w14:paraId="5BA327A7" w14:textId="77777777" w:rsidR="00763CA5" w:rsidRPr="00BD7019" w:rsidRDefault="00AE7BA7">
      <w:pPr>
        <w:spacing w:after="120" w:line="240" w:lineRule="auto"/>
        <w:rPr>
          <w:rFonts w:asciiTheme="minorHAnsi" w:eastAsia="Times New Roman" w:hAnsiTheme="minorHAnsi" w:cstheme="minorHAnsi"/>
          <w:bCs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bCs/>
          <w:kern w:val="0"/>
          <w:lang w:eastAsia="pl-PL"/>
        </w:rPr>
        <w:t>Tytuł projektu: ..............................................................................................................</w:t>
      </w:r>
    </w:p>
    <w:p w14:paraId="1D3525E2" w14:textId="77777777" w:rsidR="00763CA5" w:rsidRPr="00BD7019" w:rsidRDefault="00763CA5">
      <w:pPr>
        <w:spacing w:after="12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6"/>
        <w:gridCol w:w="1820"/>
        <w:gridCol w:w="2021"/>
        <w:gridCol w:w="1742"/>
        <w:gridCol w:w="1603"/>
      </w:tblGrid>
      <w:tr w:rsidR="00763CA5" w:rsidRPr="00BD7019" w14:paraId="6E6FDE2E" w14:textId="77777777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B1E61" w14:textId="77777777" w:rsidR="00763CA5" w:rsidRPr="00BD7019" w:rsidRDefault="00AE7BA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kern w:val="0"/>
                <w:lang w:eastAsia="pl-PL"/>
              </w:rPr>
            </w:pPr>
            <w:r w:rsidRPr="00BD7019">
              <w:rPr>
                <w:rFonts w:asciiTheme="minorHAnsi" w:eastAsia="Times New Roman" w:hAnsiTheme="minorHAnsi" w:cstheme="minorHAnsi"/>
                <w:b/>
                <w:i/>
                <w:kern w:val="0"/>
                <w:lang w:eastAsia="pl-PL"/>
              </w:rPr>
              <w:t>Podmiot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92975" w14:textId="77777777" w:rsidR="00763CA5" w:rsidRPr="00BD7019" w:rsidRDefault="00AE7BA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kern w:val="0"/>
                <w:lang w:eastAsia="pl-PL"/>
              </w:rPr>
            </w:pPr>
            <w:r w:rsidRPr="00BD7019">
              <w:rPr>
                <w:rFonts w:asciiTheme="minorHAnsi" w:eastAsia="Times New Roman" w:hAnsiTheme="minorHAnsi" w:cstheme="minorHAnsi"/>
                <w:b/>
                <w:i/>
                <w:kern w:val="0"/>
                <w:lang w:eastAsia="pl-PL"/>
              </w:rPr>
              <w:t xml:space="preserve">Łącznie środki  podmiotu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84C83" w14:textId="77777777" w:rsidR="00763CA5" w:rsidRPr="00BD7019" w:rsidRDefault="00AE7BA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kern w:val="0"/>
                <w:lang w:eastAsia="pl-PL"/>
              </w:rPr>
            </w:pPr>
            <w:r w:rsidRPr="00BD7019">
              <w:rPr>
                <w:rFonts w:asciiTheme="minorHAnsi" w:eastAsia="Times New Roman" w:hAnsiTheme="minorHAnsi" w:cstheme="minorHAnsi"/>
                <w:b/>
                <w:i/>
                <w:kern w:val="0"/>
                <w:lang w:eastAsia="pl-PL"/>
              </w:rPr>
              <w:t xml:space="preserve">Kwota dofinansowania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C23B7" w14:textId="77777777" w:rsidR="00763CA5" w:rsidRPr="00BD7019" w:rsidRDefault="00AE7BA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kern w:val="0"/>
                <w:lang w:eastAsia="pl-PL"/>
              </w:rPr>
            </w:pPr>
            <w:r w:rsidRPr="00BD7019">
              <w:rPr>
                <w:rFonts w:asciiTheme="minorHAnsi" w:eastAsia="Times New Roman" w:hAnsiTheme="minorHAnsi" w:cstheme="minorHAnsi"/>
                <w:b/>
                <w:i/>
                <w:kern w:val="0"/>
                <w:lang w:eastAsia="pl-PL"/>
              </w:rPr>
              <w:t xml:space="preserve">Wkład własny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31380" w14:textId="77777777" w:rsidR="00763CA5" w:rsidRPr="00BD7019" w:rsidRDefault="00AE7BA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kern w:val="0"/>
                <w:lang w:eastAsia="pl-PL"/>
              </w:rPr>
            </w:pPr>
            <w:r w:rsidRPr="00BD7019">
              <w:rPr>
                <w:rFonts w:asciiTheme="minorHAnsi" w:eastAsia="Times New Roman" w:hAnsiTheme="minorHAnsi" w:cstheme="minorHAnsi"/>
                <w:b/>
                <w:i/>
                <w:kern w:val="0"/>
                <w:lang w:eastAsia="pl-PL"/>
              </w:rPr>
              <w:t xml:space="preserve">Rodzaj wnoszonego wkładu własnego </w:t>
            </w:r>
          </w:p>
        </w:tc>
      </w:tr>
      <w:tr w:rsidR="00763CA5" w:rsidRPr="00BD7019" w14:paraId="007C0BBF" w14:textId="77777777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B6BE4" w14:textId="77777777" w:rsidR="00763CA5" w:rsidRPr="00BD7019" w:rsidRDefault="00AE7BA7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  <w:r w:rsidRPr="00BD7019">
              <w:rPr>
                <w:rFonts w:asciiTheme="minorHAnsi" w:eastAsia="Times New Roman" w:hAnsiTheme="minorHAnsi" w:cstheme="minorHAnsi"/>
                <w:kern w:val="0"/>
                <w:lang w:eastAsia="pl-PL"/>
              </w:rPr>
              <w:t>Partner Wiodący:….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6FA4B" w14:textId="77777777" w:rsidR="00763CA5" w:rsidRPr="00BD7019" w:rsidRDefault="00763CA5">
            <w:pPr>
              <w:spacing w:after="12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D01BC" w14:textId="77777777" w:rsidR="00763CA5" w:rsidRPr="00BD7019" w:rsidRDefault="00763CA5">
            <w:pPr>
              <w:spacing w:after="12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8781E" w14:textId="77777777" w:rsidR="00763CA5" w:rsidRPr="00BD7019" w:rsidRDefault="00763CA5">
            <w:pPr>
              <w:spacing w:after="12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4E32D" w14:textId="77777777" w:rsidR="00763CA5" w:rsidRPr="00BD7019" w:rsidRDefault="00763CA5">
            <w:pPr>
              <w:spacing w:after="12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</w:tr>
      <w:tr w:rsidR="00763CA5" w:rsidRPr="00BD7019" w14:paraId="0D9BDF03" w14:textId="77777777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B3C0F" w14:textId="77777777" w:rsidR="00763CA5" w:rsidRPr="00BD7019" w:rsidRDefault="00AE7BA7">
            <w:pPr>
              <w:spacing w:after="12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  <w:r w:rsidRPr="00BD7019">
              <w:rPr>
                <w:rFonts w:asciiTheme="minorHAnsi" w:eastAsia="Times New Roman" w:hAnsiTheme="minorHAnsi" w:cstheme="minorHAnsi"/>
                <w:kern w:val="0"/>
                <w:lang w:eastAsia="pl-PL"/>
              </w:rPr>
              <w:t>Partner 1:….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BE298" w14:textId="77777777" w:rsidR="00763CA5" w:rsidRPr="00BD7019" w:rsidRDefault="00763CA5">
            <w:pPr>
              <w:spacing w:after="12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0A9B6" w14:textId="77777777" w:rsidR="00763CA5" w:rsidRPr="00BD7019" w:rsidRDefault="00763CA5">
            <w:pPr>
              <w:spacing w:after="12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B8E06" w14:textId="77777777" w:rsidR="00763CA5" w:rsidRPr="00BD7019" w:rsidRDefault="00763CA5">
            <w:pPr>
              <w:spacing w:after="12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44D08" w14:textId="77777777" w:rsidR="00763CA5" w:rsidRPr="00BD7019" w:rsidRDefault="00763CA5">
            <w:pPr>
              <w:spacing w:after="12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</w:tr>
      <w:tr w:rsidR="00763CA5" w:rsidRPr="00BD7019" w14:paraId="640DB80B" w14:textId="77777777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724EC" w14:textId="77777777" w:rsidR="00763CA5" w:rsidRPr="00BD7019" w:rsidRDefault="00AE7BA7">
            <w:pPr>
              <w:spacing w:after="12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  <w:r w:rsidRPr="00BD7019">
              <w:rPr>
                <w:rFonts w:asciiTheme="minorHAnsi" w:eastAsia="Times New Roman" w:hAnsiTheme="minorHAnsi" w:cstheme="minorHAnsi"/>
                <w:kern w:val="0"/>
                <w:lang w:eastAsia="pl-PL"/>
              </w:rPr>
              <w:t>Partner 2:…..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0395F" w14:textId="77777777" w:rsidR="00763CA5" w:rsidRPr="00BD7019" w:rsidRDefault="00763CA5">
            <w:pPr>
              <w:spacing w:after="12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59781" w14:textId="77777777" w:rsidR="00763CA5" w:rsidRPr="00BD7019" w:rsidRDefault="00763CA5">
            <w:pPr>
              <w:spacing w:after="12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1E6DD" w14:textId="77777777" w:rsidR="00763CA5" w:rsidRPr="00BD7019" w:rsidRDefault="00763CA5">
            <w:pPr>
              <w:spacing w:after="12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6C33" w14:textId="77777777" w:rsidR="00763CA5" w:rsidRPr="00BD7019" w:rsidRDefault="00763CA5">
            <w:pPr>
              <w:spacing w:after="12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</w:tr>
      <w:tr w:rsidR="00763CA5" w:rsidRPr="00BD7019" w14:paraId="7281F70A" w14:textId="77777777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A5DD3" w14:textId="77777777" w:rsidR="00763CA5" w:rsidRPr="00BD7019" w:rsidRDefault="00AE7BA7">
            <w:pPr>
              <w:spacing w:after="12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  <w:r w:rsidRPr="00BD7019">
              <w:rPr>
                <w:rFonts w:asciiTheme="minorHAnsi" w:eastAsia="Times New Roman" w:hAnsiTheme="minorHAnsi" w:cstheme="minorHAnsi"/>
                <w:kern w:val="0"/>
                <w:lang w:eastAsia="pl-PL"/>
              </w:rPr>
              <w:t>Partner n:…..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E7412" w14:textId="77777777" w:rsidR="00763CA5" w:rsidRPr="00BD7019" w:rsidRDefault="00763CA5">
            <w:pPr>
              <w:spacing w:after="12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7994D" w14:textId="77777777" w:rsidR="00763CA5" w:rsidRPr="00BD7019" w:rsidRDefault="00763CA5">
            <w:pPr>
              <w:spacing w:after="12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0F2BE" w14:textId="77777777" w:rsidR="00763CA5" w:rsidRPr="00BD7019" w:rsidRDefault="00763CA5">
            <w:pPr>
              <w:spacing w:after="12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3FB6" w14:textId="77777777" w:rsidR="00763CA5" w:rsidRPr="00BD7019" w:rsidRDefault="00763CA5">
            <w:pPr>
              <w:spacing w:after="12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</w:tr>
      <w:tr w:rsidR="00763CA5" w:rsidRPr="00BD7019" w14:paraId="5A3F312F" w14:textId="77777777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F373C" w14:textId="77777777" w:rsidR="00763CA5" w:rsidRPr="00BD7019" w:rsidRDefault="00AE7BA7">
            <w:pPr>
              <w:spacing w:after="120" w:line="240" w:lineRule="auto"/>
              <w:rPr>
                <w:rFonts w:asciiTheme="minorHAnsi" w:eastAsia="Times New Roman" w:hAnsiTheme="minorHAnsi" w:cstheme="minorHAnsi"/>
                <w:b/>
                <w:kern w:val="0"/>
                <w:lang w:eastAsia="pl-PL"/>
              </w:rPr>
            </w:pPr>
            <w:r w:rsidRPr="00BD7019">
              <w:rPr>
                <w:rFonts w:asciiTheme="minorHAnsi" w:eastAsia="Times New Roman" w:hAnsiTheme="minorHAnsi" w:cstheme="minorHAnsi"/>
                <w:b/>
                <w:kern w:val="0"/>
                <w:lang w:eastAsia="pl-PL"/>
              </w:rPr>
              <w:t>Łącznie: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6FBB3" w14:textId="77777777" w:rsidR="00763CA5" w:rsidRPr="00BD7019" w:rsidRDefault="00763CA5">
            <w:pPr>
              <w:spacing w:after="120" w:line="240" w:lineRule="auto"/>
              <w:rPr>
                <w:rFonts w:asciiTheme="minorHAnsi" w:eastAsia="Times New Roman" w:hAnsiTheme="minorHAnsi" w:cstheme="minorHAnsi"/>
                <w:b/>
                <w:kern w:val="0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2C218" w14:textId="77777777" w:rsidR="00763CA5" w:rsidRPr="00BD7019" w:rsidRDefault="00763CA5">
            <w:pPr>
              <w:spacing w:after="120" w:line="240" w:lineRule="auto"/>
              <w:rPr>
                <w:rFonts w:asciiTheme="minorHAnsi" w:eastAsia="Times New Roman" w:hAnsiTheme="minorHAnsi" w:cstheme="minorHAnsi"/>
                <w:b/>
                <w:kern w:val="0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CD1D0" w14:textId="77777777" w:rsidR="00763CA5" w:rsidRPr="00BD7019" w:rsidRDefault="00763CA5">
            <w:pPr>
              <w:spacing w:after="120" w:line="240" w:lineRule="auto"/>
              <w:rPr>
                <w:rFonts w:asciiTheme="minorHAnsi" w:eastAsia="Times New Roman" w:hAnsiTheme="minorHAnsi" w:cstheme="minorHAnsi"/>
                <w:b/>
                <w:kern w:val="0"/>
                <w:lang w:eastAsia="pl-PL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9C9CB" w14:textId="77777777" w:rsidR="00763CA5" w:rsidRPr="00BD7019" w:rsidRDefault="00763CA5">
            <w:pPr>
              <w:spacing w:after="120" w:line="240" w:lineRule="auto"/>
              <w:rPr>
                <w:rFonts w:asciiTheme="minorHAnsi" w:eastAsia="Times New Roman" w:hAnsiTheme="minorHAnsi" w:cstheme="minorHAnsi"/>
                <w:b/>
                <w:kern w:val="0"/>
                <w:lang w:eastAsia="pl-PL"/>
              </w:rPr>
            </w:pPr>
          </w:p>
        </w:tc>
      </w:tr>
    </w:tbl>
    <w:p w14:paraId="454EBA01" w14:textId="77777777" w:rsidR="00763CA5" w:rsidRPr="00BD7019" w:rsidRDefault="00763CA5">
      <w:pPr>
        <w:spacing w:after="12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</w:p>
    <w:p w14:paraId="7842A1B6" w14:textId="77777777" w:rsidR="00763CA5" w:rsidRPr="00BD7019" w:rsidRDefault="00763CA5">
      <w:pPr>
        <w:spacing w:after="12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</w:p>
    <w:p w14:paraId="2F42ABCB" w14:textId="77777777" w:rsidR="00763CA5" w:rsidRPr="00BD7019" w:rsidRDefault="00763CA5">
      <w:pPr>
        <w:spacing w:after="12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</w:p>
    <w:p w14:paraId="2BC55B25" w14:textId="77777777" w:rsidR="00763CA5" w:rsidRPr="00BD7019" w:rsidRDefault="00763CA5">
      <w:pPr>
        <w:spacing w:after="12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</w:p>
    <w:p w14:paraId="4D467075" w14:textId="77777777" w:rsidR="00763CA5" w:rsidRPr="00BD7019" w:rsidRDefault="00763CA5">
      <w:pPr>
        <w:spacing w:after="12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</w:p>
    <w:p w14:paraId="2255266D" w14:textId="77777777" w:rsidR="00763CA5" w:rsidRPr="00BD7019" w:rsidRDefault="00AE7BA7">
      <w:pPr>
        <w:pageBreakBefore/>
        <w:spacing w:after="12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kern w:val="0"/>
          <w:lang w:eastAsia="pl-PL"/>
        </w:rPr>
        <w:lastRenderedPageBreak/>
        <w:t>Załącznik nr 3: Harmonogram ponoszenia wydatków</w:t>
      </w:r>
    </w:p>
    <w:p w14:paraId="37AFE8FB" w14:textId="77777777" w:rsidR="00763CA5" w:rsidRPr="00BD7019" w:rsidRDefault="00AE7BA7">
      <w:pPr>
        <w:spacing w:after="12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kern w:val="0"/>
          <w:lang w:eastAsia="pl-PL"/>
        </w:rPr>
        <w:t>Tytuł projektu: ..............................................................................................................</w:t>
      </w:r>
    </w:p>
    <w:p w14:paraId="7289C6AA" w14:textId="77777777" w:rsidR="00763CA5" w:rsidRPr="00BD7019" w:rsidRDefault="00763CA5">
      <w:pPr>
        <w:spacing w:after="0" w:line="360" w:lineRule="auto"/>
        <w:rPr>
          <w:rFonts w:asciiTheme="minorHAnsi" w:eastAsia="Times New Roman" w:hAnsiTheme="minorHAnsi" w:cstheme="minorHAnsi"/>
          <w:b/>
          <w:kern w:val="0"/>
          <w:lang w:eastAsia="pl-PL"/>
        </w:rPr>
      </w:pPr>
    </w:p>
    <w:p w14:paraId="2A974DA9" w14:textId="46E23D29" w:rsidR="00763CA5" w:rsidRPr="00BD7019" w:rsidRDefault="00AE7BA7">
      <w:pPr>
        <w:spacing w:after="0" w:line="360" w:lineRule="auto"/>
        <w:rPr>
          <w:rFonts w:asciiTheme="minorHAnsi" w:eastAsia="Times New Roman" w:hAnsiTheme="minorHAnsi" w:cstheme="minorHAnsi"/>
          <w:b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b/>
          <w:kern w:val="0"/>
          <w:lang w:eastAsia="pl-PL"/>
        </w:rPr>
        <w:t>Partner:……..</w:t>
      </w:r>
    </w:p>
    <w:p w14:paraId="048CE543" w14:textId="77777777" w:rsidR="00334732" w:rsidRPr="00334732" w:rsidRDefault="00334732" w:rsidP="00334732">
      <w:pPr>
        <w:suppressAutoHyphens w:val="0"/>
        <w:autoSpaceDN/>
        <w:spacing w:after="120" w:line="240" w:lineRule="auto"/>
        <w:ind w:left="3119"/>
        <w:jc w:val="both"/>
        <w:rPr>
          <w:rFonts w:asciiTheme="minorHAnsi" w:hAnsiTheme="minorHAnsi" w:cstheme="minorHAnsi"/>
          <w:kern w:val="0"/>
        </w:rPr>
      </w:pPr>
    </w:p>
    <w:p w14:paraId="2C43EA06" w14:textId="77777777" w:rsidR="00334732" w:rsidRPr="00334732" w:rsidRDefault="00334732" w:rsidP="00334732">
      <w:pPr>
        <w:suppressAutoHyphens w:val="0"/>
        <w:autoSpaceDN/>
        <w:spacing w:after="120" w:line="240" w:lineRule="auto"/>
        <w:ind w:left="3119"/>
        <w:jc w:val="both"/>
        <w:rPr>
          <w:rFonts w:asciiTheme="minorHAnsi" w:hAnsiTheme="minorHAnsi" w:cstheme="minorHAnsi"/>
          <w:kern w:val="0"/>
        </w:rPr>
      </w:pPr>
    </w:p>
    <w:tbl>
      <w:tblPr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305"/>
        <w:gridCol w:w="2664"/>
        <w:gridCol w:w="1039"/>
        <w:gridCol w:w="1258"/>
        <w:gridCol w:w="1042"/>
      </w:tblGrid>
      <w:tr w:rsidR="00334732" w:rsidRPr="00334732" w14:paraId="09E420C6" w14:textId="77777777" w:rsidTr="00440DB1">
        <w:trPr>
          <w:trHeight w:val="23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4475A1E0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  <w:r w:rsidRPr="00334732">
              <w:rPr>
                <w:rFonts w:asciiTheme="minorHAnsi" w:hAnsiTheme="minorHAnsi" w:cstheme="minorHAnsi"/>
                <w:b/>
                <w:kern w:val="0"/>
              </w:rPr>
              <w:t>Rok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6FCFE2F7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  <w:r w:rsidRPr="00334732">
              <w:rPr>
                <w:rFonts w:asciiTheme="minorHAnsi" w:hAnsiTheme="minorHAnsi" w:cstheme="minorHAnsi"/>
                <w:b/>
                <w:kern w:val="0"/>
              </w:rPr>
              <w:t>Kwartał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154320B5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  <w:r w:rsidRPr="00334732">
              <w:rPr>
                <w:rFonts w:asciiTheme="minorHAnsi" w:hAnsiTheme="minorHAnsi" w:cstheme="minorHAnsi"/>
                <w:b/>
                <w:kern w:val="0"/>
              </w:rPr>
              <w:t>Miesiąc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4B4A86B6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  <w:r w:rsidRPr="00334732">
              <w:rPr>
                <w:rFonts w:asciiTheme="minorHAnsi" w:hAnsiTheme="minorHAnsi" w:cstheme="minorHAnsi"/>
                <w:b/>
                <w:kern w:val="0"/>
              </w:rPr>
              <w:t>Wydatki kwalifikowalne</w:t>
            </w:r>
            <w:r w:rsidRPr="00334732">
              <w:rPr>
                <w:rFonts w:asciiTheme="minorHAnsi" w:hAnsiTheme="minorHAnsi" w:cstheme="minorHAnsi"/>
                <w:b/>
                <w:kern w:val="0"/>
                <w:vertAlign w:val="superscript"/>
              </w:rPr>
              <w:footnoteReference w:id="37"/>
            </w: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051ECE7C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  <w:r w:rsidRPr="00334732">
              <w:rPr>
                <w:rFonts w:asciiTheme="minorHAnsi" w:hAnsiTheme="minorHAnsi" w:cstheme="minorHAnsi"/>
                <w:b/>
                <w:kern w:val="0"/>
              </w:rPr>
              <w:t>Dofinansowanie</w:t>
            </w:r>
            <w:r w:rsidRPr="00334732">
              <w:rPr>
                <w:rFonts w:asciiTheme="minorHAnsi" w:hAnsiTheme="minorHAnsi" w:cstheme="minorHAnsi"/>
                <w:b/>
                <w:kern w:val="0"/>
                <w:vertAlign w:val="superscript"/>
              </w:rPr>
              <w:footnoteReference w:id="38"/>
            </w:r>
          </w:p>
        </w:tc>
      </w:tr>
      <w:tr w:rsidR="00334732" w:rsidRPr="00334732" w14:paraId="51BBF4A2" w14:textId="77777777" w:rsidTr="00440DB1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A087A" w14:textId="77777777" w:rsidR="00334732" w:rsidRPr="00334732" w:rsidRDefault="00334732" w:rsidP="00334732">
            <w:pPr>
              <w:suppressAutoHyphens w:val="0"/>
              <w:autoSpaceDN/>
              <w:spacing w:after="0" w:line="276" w:lineRule="auto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DACE" w14:textId="77777777" w:rsidR="00334732" w:rsidRPr="00334732" w:rsidRDefault="00334732" w:rsidP="00334732">
            <w:pPr>
              <w:suppressAutoHyphens w:val="0"/>
              <w:autoSpaceDN/>
              <w:spacing w:after="0" w:line="276" w:lineRule="auto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EA4E" w14:textId="77777777" w:rsidR="00334732" w:rsidRPr="00334732" w:rsidRDefault="00334732" w:rsidP="00334732">
            <w:pPr>
              <w:suppressAutoHyphens w:val="0"/>
              <w:autoSpaceDN/>
              <w:spacing w:after="0" w:line="276" w:lineRule="auto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612A" w14:textId="77777777" w:rsidR="00334732" w:rsidRPr="00334732" w:rsidRDefault="00334732" w:rsidP="00334732">
            <w:pPr>
              <w:suppressAutoHyphens w:val="0"/>
              <w:autoSpaceDN/>
              <w:spacing w:after="0" w:line="276" w:lineRule="auto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4D067641" w14:textId="30066F2A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  <w:r w:rsidRPr="00334732">
              <w:rPr>
                <w:rFonts w:asciiTheme="minorHAnsi" w:hAnsiTheme="minorHAnsi" w:cstheme="minorHAnsi"/>
                <w:b/>
                <w:kern w:val="0"/>
              </w:rPr>
              <w:t>Z</w:t>
            </w:r>
            <w:r w:rsidR="00ED7E78">
              <w:rPr>
                <w:rFonts w:asciiTheme="minorHAnsi" w:hAnsiTheme="minorHAnsi" w:cstheme="minorHAnsi"/>
                <w:b/>
                <w:kern w:val="0"/>
              </w:rPr>
              <w:t>aliczka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0BF367F8" w14:textId="01E3594E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  <w:r w:rsidRPr="00334732">
              <w:rPr>
                <w:rFonts w:asciiTheme="minorHAnsi" w:hAnsiTheme="minorHAnsi" w:cstheme="minorHAnsi"/>
                <w:b/>
                <w:kern w:val="0"/>
              </w:rPr>
              <w:t>R</w:t>
            </w:r>
            <w:r w:rsidR="00ED7E78">
              <w:rPr>
                <w:rFonts w:asciiTheme="minorHAnsi" w:hAnsiTheme="minorHAnsi" w:cstheme="minorHAnsi"/>
                <w:b/>
                <w:kern w:val="0"/>
              </w:rPr>
              <w:t>efundacja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13E84C18" w14:textId="09E5BDE9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  <w:r w:rsidRPr="00334732">
              <w:rPr>
                <w:rFonts w:asciiTheme="minorHAnsi" w:hAnsiTheme="minorHAnsi" w:cstheme="minorHAnsi"/>
                <w:b/>
                <w:kern w:val="0"/>
              </w:rPr>
              <w:t>O</w:t>
            </w:r>
            <w:r w:rsidR="00ED7E78">
              <w:rPr>
                <w:rFonts w:asciiTheme="minorHAnsi" w:hAnsiTheme="minorHAnsi" w:cstheme="minorHAnsi"/>
                <w:b/>
                <w:kern w:val="0"/>
              </w:rPr>
              <w:t>gółem</w:t>
            </w:r>
          </w:p>
        </w:tc>
      </w:tr>
      <w:tr w:rsidR="00334732" w:rsidRPr="00334732" w14:paraId="02058CFF" w14:textId="77777777" w:rsidTr="00440DB1">
        <w:trPr>
          <w:trHeight w:val="51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C25E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6FFB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D63D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A4ED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C580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C28C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C46939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</w:tr>
      <w:tr w:rsidR="00334732" w:rsidRPr="00334732" w14:paraId="5893EC86" w14:textId="77777777" w:rsidTr="00440DB1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CB95" w14:textId="77777777" w:rsidR="00334732" w:rsidRPr="00334732" w:rsidRDefault="00334732" w:rsidP="00334732">
            <w:pPr>
              <w:suppressAutoHyphens w:val="0"/>
              <w:autoSpaceDN/>
              <w:spacing w:after="0" w:line="276" w:lineRule="auto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EEC5" w14:textId="77777777" w:rsidR="00334732" w:rsidRPr="00334732" w:rsidRDefault="00334732" w:rsidP="00334732">
            <w:pPr>
              <w:suppressAutoHyphens w:val="0"/>
              <w:autoSpaceDN/>
              <w:spacing w:after="0" w:line="276" w:lineRule="auto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CBAA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1944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1DBF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EC45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8A02A2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</w:tr>
      <w:tr w:rsidR="00334732" w:rsidRPr="00334732" w14:paraId="007349A1" w14:textId="77777777" w:rsidTr="00440DB1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AB32" w14:textId="77777777" w:rsidR="00334732" w:rsidRPr="00334732" w:rsidRDefault="00334732" w:rsidP="00334732">
            <w:pPr>
              <w:suppressAutoHyphens w:val="0"/>
              <w:autoSpaceDN/>
              <w:spacing w:after="0" w:line="276" w:lineRule="auto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60D3" w14:textId="77777777" w:rsidR="00334732" w:rsidRPr="00334732" w:rsidRDefault="00334732" w:rsidP="00334732">
            <w:pPr>
              <w:suppressAutoHyphens w:val="0"/>
              <w:autoSpaceDN/>
              <w:spacing w:after="0" w:line="276" w:lineRule="auto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5951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4A05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9A9A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D84C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A080A0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</w:tr>
      <w:tr w:rsidR="00334732" w:rsidRPr="00334732" w14:paraId="610C7D63" w14:textId="77777777" w:rsidTr="00440DB1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4E3F" w14:textId="77777777" w:rsidR="00334732" w:rsidRPr="00334732" w:rsidRDefault="00334732" w:rsidP="00334732">
            <w:pPr>
              <w:suppressAutoHyphens w:val="0"/>
              <w:autoSpaceDN/>
              <w:spacing w:after="0" w:line="276" w:lineRule="auto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5BB2BFE5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rPr>
                <w:rFonts w:asciiTheme="minorHAnsi" w:hAnsiTheme="minorHAnsi" w:cstheme="minorHAnsi"/>
                <w:b/>
                <w:kern w:val="0"/>
              </w:rPr>
            </w:pPr>
            <w:r w:rsidRPr="00334732">
              <w:rPr>
                <w:rFonts w:asciiTheme="minorHAnsi" w:hAnsiTheme="minorHAnsi" w:cstheme="minorHAnsi"/>
                <w:b/>
                <w:kern w:val="0"/>
              </w:rPr>
              <w:t xml:space="preserve">Suma kwartał X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378A6E7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6A7EFA4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3A14D02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1404E3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</w:tr>
      <w:tr w:rsidR="00334732" w:rsidRPr="00334732" w14:paraId="286840F8" w14:textId="77777777" w:rsidTr="00440DB1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21CC" w14:textId="77777777" w:rsidR="00334732" w:rsidRPr="00334732" w:rsidRDefault="00334732" w:rsidP="00334732">
            <w:pPr>
              <w:suppressAutoHyphens w:val="0"/>
              <w:autoSpaceDN/>
              <w:spacing w:after="0" w:line="276" w:lineRule="auto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58FD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6BF7F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  <w:r w:rsidRPr="00334732">
              <w:rPr>
                <w:rFonts w:asciiTheme="minorHAnsi" w:hAnsiTheme="minorHAnsi" w:cstheme="minorHAnsi"/>
                <w:b/>
                <w:kern w:val="0"/>
              </w:rPr>
              <w:t>-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3FF4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6529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9091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BAC6C5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</w:tr>
      <w:tr w:rsidR="00334732" w:rsidRPr="00334732" w14:paraId="247A7DC4" w14:textId="77777777" w:rsidTr="00440DB1">
        <w:trPr>
          <w:trHeight w:val="510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429135EC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rPr>
                <w:rFonts w:asciiTheme="minorHAnsi" w:hAnsiTheme="minorHAnsi" w:cstheme="minorHAnsi"/>
                <w:b/>
                <w:kern w:val="0"/>
              </w:rPr>
            </w:pPr>
            <w:r w:rsidRPr="00334732">
              <w:rPr>
                <w:rFonts w:asciiTheme="minorHAnsi" w:hAnsiTheme="minorHAnsi" w:cstheme="minorHAnsi"/>
                <w:b/>
                <w:kern w:val="0"/>
              </w:rPr>
              <w:t>Razem dla rok XXXX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7CE71AE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5EBFCF9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954B159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1249BD0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</w:tr>
      <w:tr w:rsidR="00334732" w:rsidRPr="00334732" w14:paraId="3B008E79" w14:textId="77777777" w:rsidTr="00440DB1">
        <w:trPr>
          <w:trHeight w:val="510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0A377DC8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rPr>
                <w:rFonts w:asciiTheme="minorHAnsi" w:hAnsiTheme="minorHAnsi" w:cstheme="minorHAnsi"/>
                <w:b/>
                <w:kern w:val="0"/>
              </w:rPr>
            </w:pPr>
            <w:r w:rsidRPr="00334732">
              <w:rPr>
                <w:rFonts w:asciiTheme="minorHAnsi" w:hAnsiTheme="minorHAnsi" w:cstheme="minorHAnsi"/>
                <w:b/>
                <w:kern w:val="0"/>
              </w:rPr>
              <w:t>Ogółem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DE11044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E39B36F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6A55BAD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0BAD816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</w:tr>
    </w:tbl>
    <w:p w14:paraId="1F668091" w14:textId="77777777" w:rsidR="00334732" w:rsidRPr="00334732" w:rsidRDefault="00334732" w:rsidP="00334732">
      <w:pPr>
        <w:suppressAutoHyphens w:val="0"/>
        <w:autoSpaceDN/>
        <w:spacing w:after="200" w:line="240" w:lineRule="auto"/>
        <w:jc w:val="both"/>
        <w:rPr>
          <w:rFonts w:asciiTheme="minorHAnsi" w:hAnsiTheme="minorHAnsi" w:cstheme="minorHAnsi"/>
          <w:kern w:val="0"/>
        </w:rPr>
      </w:pPr>
    </w:p>
    <w:p w14:paraId="4F34CD1D" w14:textId="77777777" w:rsidR="00334732" w:rsidRPr="00BD7019" w:rsidRDefault="00334732">
      <w:pPr>
        <w:spacing w:after="0" w:line="360" w:lineRule="auto"/>
        <w:rPr>
          <w:rFonts w:asciiTheme="minorHAnsi" w:eastAsia="Times New Roman" w:hAnsiTheme="minorHAnsi" w:cstheme="minorHAnsi"/>
          <w:b/>
          <w:kern w:val="0"/>
          <w:lang w:eastAsia="pl-PL"/>
        </w:rPr>
      </w:pPr>
    </w:p>
    <w:p w14:paraId="042B1132" w14:textId="77777777" w:rsidR="00334732" w:rsidRPr="00BD7019" w:rsidRDefault="00334732">
      <w:pPr>
        <w:spacing w:after="0" w:line="360" w:lineRule="auto"/>
        <w:rPr>
          <w:rFonts w:asciiTheme="minorHAnsi" w:eastAsia="Times New Roman" w:hAnsiTheme="minorHAnsi" w:cstheme="minorHAnsi"/>
          <w:b/>
          <w:kern w:val="0"/>
          <w:lang w:eastAsia="pl-PL"/>
        </w:rPr>
      </w:pPr>
    </w:p>
    <w:p w14:paraId="03121857" w14:textId="77777777" w:rsidR="00763CA5" w:rsidRPr="00BD7019" w:rsidRDefault="00763CA5">
      <w:pPr>
        <w:rPr>
          <w:rFonts w:asciiTheme="minorHAnsi" w:hAnsiTheme="minorHAnsi" w:cstheme="minorHAnsi"/>
        </w:rPr>
      </w:pPr>
    </w:p>
    <w:sectPr w:rsidR="00763CA5" w:rsidRPr="00BD701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90F56" w14:textId="77777777" w:rsidR="00FE54CB" w:rsidRDefault="00FE54CB">
      <w:pPr>
        <w:spacing w:after="0" w:line="240" w:lineRule="auto"/>
      </w:pPr>
      <w:r>
        <w:separator/>
      </w:r>
    </w:p>
  </w:endnote>
  <w:endnote w:type="continuationSeparator" w:id="0">
    <w:p w14:paraId="3C6659BD" w14:textId="77777777" w:rsidR="00FE54CB" w:rsidRDefault="00FE54CB">
      <w:pPr>
        <w:spacing w:after="0" w:line="240" w:lineRule="auto"/>
      </w:pPr>
      <w:r>
        <w:continuationSeparator/>
      </w:r>
    </w:p>
  </w:endnote>
  <w:endnote w:type="continuationNotice" w:id="1">
    <w:p w14:paraId="780164EE" w14:textId="77777777" w:rsidR="00FE54CB" w:rsidRDefault="00FE54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87DBC" w14:textId="77777777" w:rsidR="00AE7BA7" w:rsidRDefault="00AE7BA7">
    <w:pPr>
      <w:pStyle w:val="Stopka"/>
      <w:jc w:val="right"/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</w:p>
  <w:p w14:paraId="2CDC4507" w14:textId="77777777" w:rsidR="00AE7BA7" w:rsidRDefault="00AE7B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951E6" w14:textId="77777777" w:rsidR="00AE7BA7" w:rsidRDefault="00AE7BA7">
    <w:pPr>
      <w:pStyle w:val="Stopka"/>
      <w:jc w:val="right"/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</w:p>
  <w:p w14:paraId="4357AB10" w14:textId="77777777" w:rsidR="00AE7BA7" w:rsidRDefault="00AE7B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71398" w14:textId="77777777" w:rsidR="00FE54CB" w:rsidRDefault="00FE54C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2E1288" w14:textId="77777777" w:rsidR="00FE54CB" w:rsidRDefault="00FE54CB">
      <w:pPr>
        <w:spacing w:after="0" w:line="240" w:lineRule="auto"/>
      </w:pPr>
      <w:r>
        <w:continuationSeparator/>
      </w:r>
    </w:p>
  </w:footnote>
  <w:footnote w:type="continuationNotice" w:id="1">
    <w:p w14:paraId="3ACF963C" w14:textId="77777777" w:rsidR="00FE54CB" w:rsidRDefault="00FE54CB">
      <w:pPr>
        <w:spacing w:after="0" w:line="240" w:lineRule="auto"/>
      </w:pPr>
    </w:p>
  </w:footnote>
  <w:footnote w:id="2">
    <w:p w14:paraId="2D97B088" w14:textId="77777777" w:rsidR="00763CA5" w:rsidRDefault="00AE7BA7">
      <w:pPr>
        <w:pStyle w:val="Tekstprzypisudolnego"/>
        <w:jc w:val="both"/>
      </w:pPr>
      <w:r>
        <w:rPr>
          <w:rStyle w:val="Odwoanieprzypisudolnego"/>
        </w:rPr>
        <w:t>*</w:t>
      </w:r>
      <w:r>
        <w:t xml:space="preserve"> </w:t>
      </w:r>
      <w:r>
        <w:rPr>
          <w:sz w:val="16"/>
        </w:rPr>
        <w:t>Umowa o partnerstwie stanowi przykład postanowień dla wszystkich Partnerstw.</w:t>
      </w:r>
    </w:p>
  </w:footnote>
  <w:footnote w:id="3">
    <w:p w14:paraId="2F5C221B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Inne wskazane przez strony partnerstwa.</w:t>
      </w:r>
    </w:p>
  </w:footnote>
  <w:footnote w:id="4">
    <w:p w14:paraId="7C953155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Nie dotyczy projektów rozliczanych kwotami ryczałtowymi.</w:t>
      </w:r>
    </w:p>
  </w:footnote>
  <w:footnote w:id="5">
    <w:p w14:paraId="02928DAF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j.w.</w:t>
      </w:r>
    </w:p>
  </w:footnote>
  <w:footnote w:id="6">
    <w:p w14:paraId="4B52132B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Niepotrzebne skreślić.</w:t>
      </w:r>
    </w:p>
  </w:footnote>
  <w:footnote w:id="7">
    <w:p w14:paraId="26B632FD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Inne wskazane przez strony partnerstwa.</w:t>
      </w:r>
    </w:p>
  </w:footnote>
  <w:footnote w:id="8">
    <w:p w14:paraId="36CEE0A3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Do wskazania przez strony partnerstwa.</w:t>
      </w:r>
    </w:p>
  </w:footnote>
  <w:footnote w:id="9">
    <w:p w14:paraId="398CA70E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Dotyczy projektów, w ramach których rozliczane są metodami uproszczonym (kwoty  ryczałtowe).</w:t>
      </w:r>
      <w:r>
        <w:rPr>
          <w:sz w:val="16"/>
        </w:rPr>
        <w:t xml:space="preserve"> </w:t>
      </w:r>
    </w:p>
  </w:footnote>
  <w:footnote w:id="10">
    <w:p w14:paraId="63F195C2" w14:textId="0FAC77AC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Dotyczy projektów, w ramach których rozliczane są metodami uproszczonym (kwoty ryczałtowe). </w:t>
      </w:r>
    </w:p>
  </w:footnote>
  <w:footnote w:id="11">
    <w:p w14:paraId="460B0CDE" w14:textId="6677C0B9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Dotyczy projektów, w ramach których rozliczane są metodami uproszczonym (kwoty ryczałtowe). </w:t>
      </w:r>
    </w:p>
  </w:footnote>
  <w:footnote w:id="12">
    <w:p w14:paraId="30F96EE0" w14:textId="1B295EBD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Dotyczy projektów, w ramach których rozliczane są metodami uproszczonym (kwoty ryczałtowe).</w:t>
      </w:r>
      <w:r>
        <w:rPr>
          <w:sz w:val="16"/>
        </w:rPr>
        <w:t xml:space="preserve"> </w:t>
      </w:r>
    </w:p>
  </w:footnote>
  <w:footnote w:id="13">
    <w:p w14:paraId="6C1F5320" w14:textId="77777777" w:rsidR="00763CA5" w:rsidRDefault="00AE7BA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Zapis dotyczy wyłącznie przypadku, gdy w ramach projektu wnoszony jest wkład własny przez Partnera Wiodącego i/lub Partnerów.</w:t>
      </w:r>
    </w:p>
  </w:footnote>
  <w:footnote w:id="14">
    <w:p w14:paraId="08C4E4F8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W przypadku projektów rozliczanych metodami uproszczonymi nie ma obowiązku otwieranie wyodrębnionego dla Projektu rachunku bankowego.</w:t>
      </w:r>
    </w:p>
  </w:footnote>
  <w:footnote w:id="15">
    <w:p w14:paraId="0490B8C4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Należy odpowiednio zmienić w zależności od ilości partnerów otrzymujących środki w formie zaliczki.</w:t>
      </w:r>
    </w:p>
  </w:footnote>
  <w:footnote w:id="16">
    <w:p w14:paraId="3F0CF34C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Skreślić, jeśli nie dotyczy.</w:t>
      </w:r>
    </w:p>
  </w:footnote>
  <w:footnote w:id="17">
    <w:p w14:paraId="6EDE7802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Skreślić, jeśli nie dotyczy.</w:t>
      </w:r>
    </w:p>
  </w:footnote>
  <w:footnote w:id="18">
    <w:p w14:paraId="67AED6EA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Wskazany termin musi umożliwiać Partnerowi Wiodącemu projektu wywiązanie się z zobowiązań względem IZ.</w:t>
      </w:r>
    </w:p>
  </w:footnote>
  <w:footnote w:id="19">
    <w:p w14:paraId="3977C851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Jeśli dotyczy</w:t>
      </w:r>
    </w:p>
  </w:footnote>
  <w:footnote w:id="20">
    <w:p w14:paraId="434CA830" w14:textId="60B37FC0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Nie dotyczy projektów, których całkowita wartość  nie przekracza stanowiącej równowartość w </w:t>
      </w:r>
      <w:r w:rsidR="005261EE">
        <w:rPr>
          <w:rFonts w:ascii="Calibri" w:hAnsi="Calibri" w:cs="Calibri"/>
          <w:sz w:val="16"/>
          <w:szCs w:val="16"/>
        </w:rPr>
        <w:t xml:space="preserve">złotych </w:t>
      </w:r>
      <w:r>
        <w:rPr>
          <w:rFonts w:ascii="Calibri" w:hAnsi="Calibri" w:cs="Calibri"/>
          <w:sz w:val="16"/>
          <w:szCs w:val="16"/>
        </w:rPr>
        <w:t>kwoty 5 mln EUR, przeliczonej zgodnie z kursem aktualnym w dniu zawarcia umowy o dofinansowanie.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21">
    <w:p w14:paraId="6EDD0E54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 </w:t>
      </w:r>
      <w:bookmarkStart w:id="2" w:name="_Hlk149213342"/>
      <w:r>
        <w:rPr>
          <w:rFonts w:ascii="Calibri" w:hAnsi="Calibri" w:cs="Calibri"/>
          <w:sz w:val="16"/>
          <w:szCs w:val="16"/>
        </w:rPr>
        <w:t>Jeśli dotyczy. Nie dotyczy umów rozliczanych na podstawie kwot ryczałtowych.</w:t>
      </w:r>
      <w:bookmarkEnd w:id="2"/>
    </w:p>
  </w:footnote>
  <w:footnote w:id="22">
    <w:p w14:paraId="317BA500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bookmarkStart w:id="3" w:name="_Hlk149213379"/>
      <w:r>
        <w:rPr>
          <w:rFonts w:ascii="Calibri" w:hAnsi="Calibri" w:cs="Calibri"/>
          <w:sz w:val="16"/>
          <w:szCs w:val="16"/>
        </w:rPr>
        <w:t>W przypadku projektów rozliczanych metodami uproszczonymi nie ma obowiązku otwieranie wyodrębnionego dla Projektu rachunku bankowego.</w:t>
      </w:r>
      <w:bookmarkEnd w:id="3"/>
    </w:p>
  </w:footnote>
  <w:footnote w:id="23">
    <w:p w14:paraId="6F75CDD5" w14:textId="77777777" w:rsidR="00763CA5" w:rsidRDefault="00AE7BA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Wskazany termin musi umożliwiać Partnerowi Wiodącemu projektu wywiązanie się z zobowiązań względem IZ.</w:t>
      </w:r>
    </w:p>
  </w:footnote>
  <w:footnote w:id="24">
    <w:p w14:paraId="1566669B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Wskazany termin musi umożliwiać Partnerowi Wiodącemu wywiązanie się z zobowiązań względem IZ.</w:t>
      </w:r>
    </w:p>
  </w:footnote>
  <w:footnote w:id="25">
    <w:p w14:paraId="2A13F330" w14:textId="1D83B36A" w:rsidR="00F60714" w:rsidRPr="00440DB1" w:rsidRDefault="00F6071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40DB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40DB1">
        <w:rPr>
          <w:rFonts w:asciiTheme="minorHAnsi" w:hAnsiTheme="minorHAnsi" w:cstheme="minorHAnsi"/>
          <w:sz w:val="16"/>
          <w:szCs w:val="16"/>
        </w:rPr>
        <w:t xml:space="preserve"> </w:t>
      </w:r>
      <w:r w:rsidR="004521E6" w:rsidRPr="00440DB1">
        <w:rPr>
          <w:rFonts w:asciiTheme="minorHAnsi" w:hAnsiTheme="minorHAnsi" w:cstheme="minorHAnsi"/>
          <w:sz w:val="16"/>
          <w:szCs w:val="16"/>
        </w:rPr>
        <w:t>Nie dotyczy projektów, których całkowita wartość  nie przekracza stanowiącej równowartość w złotych kwoty 5 mln EUR, przeliczonej zgodnie z kursem aktualnym w dniu zawarcia umowy o dofinansowanie.</w:t>
      </w:r>
    </w:p>
  </w:footnote>
  <w:footnote w:id="26">
    <w:p w14:paraId="369D0BE1" w14:textId="7E6D6220" w:rsidR="006A35CE" w:rsidRPr="00440DB1" w:rsidRDefault="006A35CE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40DB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40DB1">
        <w:rPr>
          <w:rFonts w:asciiTheme="minorHAnsi" w:hAnsiTheme="minorHAnsi" w:cstheme="minorHAnsi"/>
          <w:sz w:val="16"/>
          <w:szCs w:val="16"/>
        </w:rPr>
        <w:t xml:space="preserve"> Jeśli dotyczy. Nie dotyczy umów rozliczanych na podstawie kwot ryczałtowych.</w:t>
      </w:r>
    </w:p>
  </w:footnote>
  <w:footnote w:id="27">
    <w:p w14:paraId="5C7CA717" w14:textId="4D457151" w:rsidR="006A35CE" w:rsidRPr="00440DB1" w:rsidRDefault="006A35CE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40DB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40DB1">
        <w:rPr>
          <w:rFonts w:asciiTheme="minorHAnsi" w:hAnsiTheme="minorHAnsi" w:cstheme="minorHAnsi"/>
          <w:sz w:val="16"/>
          <w:szCs w:val="16"/>
        </w:rPr>
        <w:t xml:space="preserve"> W przypadku projektów rozliczanych metodami uproszczonymi nie ma obowiązku otwieranie wyodrębnionego dla Projektu rachunku bankowego.</w:t>
      </w:r>
    </w:p>
  </w:footnote>
  <w:footnote w:id="28">
    <w:p w14:paraId="147B1676" w14:textId="77777777" w:rsidR="00763CA5" w:rsidRPr="00F172BE" w:rsidRDefault="00AE7BA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F172B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172BE">
        <w:rPr>
          <w:rFonts w:asciiTheme="minorHAnsi" w:hAnsiTheme="minorHAnsi" w:cstheme="minorHAnsi"/>
          <w:sz w:val="16"/>
          <w:szCs w:val="16"/>
        </w:rPr>
        <w:t xml:space="preserve"> Nie dotyczy projektów rozliczanych kwotami ryczałtowymi.</w:t>
      </w:r>
    </w:p>
  </w:footnote>
  <w:footnote w:id="29">
    <w:p w14:paraId="511971A7" w14:textId="77777777" w:rsidR="00763CA5" w:rsidRDefault="00AE7BA7">
      <w:pPr>
        <w:pStyle w:val="Tekstprzypisudolnego"/>
        <w:jc w:val="both"/>
      </w:pPr>
      <w:r w:rsidRPr="00F172B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172BE">
        <w:rPr>
          <w:rFonts w:asciiTheme="minorHAnsi" w:hAnsiTheme="minorHAnsi" w:cstheme="minorHAnsi"/>
          <w:sz w:val="16"/>
          <w:szCs w:val="16"/>
        </w:rPr>
        <w:t xml:space="preserve"> Należy wskazać sposób postępowania przez Partnera Wiodącego w stosunku do Partnerów projektu w sytuacji zastosowania reguły proporcjonalności z powodu nieosiągnięcia założeń projektu z winy Partnera.</w:t>
      </w:r>
      <w:r>
        <w:rPr>
          <w:sz w:val="12"/>
          <w:szCs w:val="16"/>
        </w:rPr>
        <w:t xml:space="preserve"> </w:t>
      </w:r>
      <w:r>
        <w:rPr>
          <w:sz w:val="16"/>
        </w:rPr>
        <w:t xml:space="preserve"> </w:t>
      </w:r>
    </w:p>
  </w:footnote>
  <w:footnote w:id="30">
    <w:p w14:paraId="5829E3C4" w14:textId="1B297E13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Dostępny na stronie internetowej www.funduszeuepodlaskie.eu.</w:t>
      </w:r>
    </w:p>
  </w:footnote>
  <w:footnote w:id="31">
    <w:p w14:paraId="7D8CC387" w14:textId="77777777" w:rsidR="00B75A3B" w:rsidRPr="00371388" w:rsidRDefault="00B75A3B" w:rsidP="00B75A3B">
      <w:pPr>
        <w:pStyle w:val="Tekstprzypisudolnego"/>
        <w:rPr>
          <w:rFonts w:ascii="Arial" w:hAnsi="Arial" w:cs="Arial"/>
          <w:sz w:val="16"/>
          <w:szCs w:val="16"/>
        </w:rPr>
      </w:pPr>
      <w:r w:rsidRPr="0037138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1388">
        <w:rPr>
          <w:rFonts w:ascii="Arial" w:hAnsi="Arial" w:cs="Arial"/>
          <w:sz w:val="16"/>
          <w:szCs w:val="16"/>
        </w:rPr>
        <w:t xml:space="preserve"> Całkowity koszt projektu obejmuje koszty kwalifikowalne Koszt projektu należy przeliczyć według kursu Europejskiego Banku Centralnego </w:t>
      </w:r>
      <w:r w:rsidRPr="00371388">
        <w:rPr>
          <w:rFonts w:ascii="Arial" w:hAnsi="Arial" w:cs="Arial"/>
          <w:sz w:val="16"/>
          <w:szCs w:val="16"/>
          <w:lang w:bidi="pl-PL"/>
        </w:rPr>
        <w:t>z przedostatniego dnia pracy Komisji Europejskiej w miesiącu poprzedzającym miesiąc podpisania umowy o dofinansowanie.</w:t>
      </w:r>
    </w:p>
  </w:footnote>
  <w:footnote w:id="32">
    <w:p w14:paraId="5A13B6B6" w14:textId="0FDCD824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Dostępny na stronie internetowej www.funduszeuepodlaskie.eu.</w:t>
      </w:r>
    </w:p>
  </w:footnote>
  <w:footnote w:id="33">
    <w:p w14:paraId="2B83103E" w14:textId="7DE6F3E5" w:rsidR="008F6B7C" w:rsidRPr="00440DB1" w:rsidRDefault="008F6B7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40DB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40DB1">
        <w:rPr>
          <w:rFonts w:asciiTheme="minorHAnsi" w:hAnsiTheme="minorHAnsi" w:cstheme="minorHAnsi"/>
          <w:sz w:val="16"/>
          <w:szCs w:val="16"/>
        </w:rPr>
        <w:t xml:space="preserve"> Dostępny na stronie internetowej www.funduszeuepodlaskie.eu</w:t>
      </w:r>
    </w:p>
  </w:footnote>
  <w:footnote w:id="34">
    <w:p w14:paraId="41553C28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Inne wskazane przez strony partnerstwa.</w:t>
      </w:r>
    </w:p>
  </w:footnote>
  <w:footnote w:id="35">
    <w:p w14:paraId="7DF1B4C7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Inne wymagane przez strony umowy o partnerstwie.</w:t>
      </w:r>
    </w:p>
  </w:footnote>
  <w:footnote w:id="36">
    <w:p w14:paraId="3CB125DD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Pełnomocnictwo zawiera proponowany przez IZ zakres; strony partnerstwa powinny go dostosować do własnych ustaleń.</w:t>
      </w:r>
    </w:p>
  </w:footnote>
  <w:footnote w:id="37">
    <w:p w14:paraId="3A5EEE87" w14:textId="7733C1BC" w:rsidR="00334732" w:rsidRPr="00BD7019" w:rsidRDefault="00334732" w:rsidP="00334732">
      <w:pPr>
        <w:pStyle w:val="Tekstprzypisudolnego"/>
        <w:jc w:val="both"/>
        <w:rPr>
          <w:rFonts w:asciiTheme="minorHAnsi" w:hAnsiTheme="minorHAnsi" w:cstheme="minorHAnsi"/>
          <w:strike/>
          <w:sz w:val="16"/>
          <w:szCs w:val="16"/>
        </w:rPr>
      </w:pPr>
      <w:r w:rsidRPr="00BD701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D7019">
        <w:rPr>
          <w:rFonts w:asciiTheme="minorHAnsi" w:hAnsiTheme="minorHAnsi" w:cstheme="minorHAnsi"/>
          <w:sz w:val="16"/>
          <w:szCs w:val="16"/>
        </w:rPr>
        <w:t xml:space="preserve"> Należy podać kwotę wydatków kwalifikowalnych, które Partner planuje rozliczyć w danym okresie.</w:t>
      </w:r>
    </w:p>
  </w:footnote>
  <w:footnote w:id="38">
    <w:p w14:paraId="66F17F31" w14:textId="4E18F61B" w:rsidR="00334732" w:rsidRPr="00BD7019" w:rsidRDefault="00334732" w:rsidP="00334732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BD701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D7019">
        <w:rPr>
          <w:rFonts w:asciiTheme="minorHAnsi" w:hAnsiTheme="minorHAnsi" w:cstheme="minorHAnsi"/>
          <w:sz w:val="16"/>
          <w:szCs w:val="16"/>
        </w:rPr>
        <w:t xml:space="preserve"> Należy podać kwotę transzy dofinansowania, o którą wnioskować będzie Partner w danym okresie.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9C102" w14:textId="77777777" w:rsidR="00AE7BA7" w:rsidRDefault="00AE7BA7">
    <w:pPr>
      <w:pStyle w:val="Nagwek"/>
    </w:pPr>
    <w:r>
      <w:rPr>
        <w:noProof/>
      </w:rPr>
      <w:drawing>
        <wp:inline distT="0" distB="0" distL="0" distR="0" wp14:anchorId="09F90743" wp14:editId="319854F5">
          <wp:extent cx="5581653" cy="781053"/>
          <wp:effectExtent l="0" t="0" r="0" b="0"/>
          <wp:docPr id="659448680" name="Obraz 6594486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1653" cy="7810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D2FCD" w14:textId="77777777" w:rsidR="00AE7BA7" w:rsidRDefault="00AE7BA7">
    <w:pPr>
      <w:pStyle w:val="Nagwek"/>
    </w:pPr>
    <w:r>
      <w:rPr>
        <w:noProof/>
      </w:rPr>
      <w:drawing>
        <wp:inline distT="0" distB="0" distL="0" distR="0" wp14:anchorId="3BFFF6A6" wp14:editId="65A60842">
          <wp:extent cx="5581653" cy="781053"/>
          <wp:effectExtent l="0" t="0" r="0" b="0"/>
          <wp:docPr id="850301768" name="Obraz 8503017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1653" cy="7810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D4875"/>
    <w:multiLevelType w:val="multilevel"/>
    <w:tmpl w:val="CA2EC8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2F74"/>
    <w:multiLevelType w:val="multilevel"/>
    <w:tmpl w:val="78061A5E"/>
    <w:lvl w:ilvl="0">
      <w:start w:val="1"/>
      <w:numFmt w:val="decimal"/>
      <w:lvlText w:val="%1."/>
      <w:lvlJc w:val="left"/>
      <w:pPr>
        <w:ind w:left="2424" w:hanging="360"/>
      </w:pPr>
    </w:lvl>
    <w:lvl w:ilvl="1">
      <w:start w:val="1"/>
      <w:numFmt w:val="decimal"/>
      <w:lvlText w:val="%2)"/>
      <w:lvlJc w:val="left"/>
      <w:pPr>
        <w:ind w:left="3144" w:hanging="360"/>
      </w:pPr>
    </w:lvl>
    <w:lvl w:ilvl="2">
      <w:start w:val="1"/>
      <w:numFmt w:val="lowerRoman"/>
      <w:lvlText w:val="%3."/>
      <w:lvlJc w:val="right"/>
      <w:pPr>
        <w:ind w:left="3864" w:hanging="180"/>
      </w:pPr>
    </w:lvl>
    <w:lvl w:ilvl="3">
      <w:start w:val="1"/>
      <w:numFmt w:val="decimal"/>
      <w:lvlText w:val="%4."/>
      <w:lvlJc w:val="left"/>
      <w:pPr>
        <w:ind w:left="4584" w:hanging="360"/>
      </w:pPr>
    </w:lvl>
    <w:lvl w:ilvl="4">
      <w:start w:val="1"/>
      <w:numFmt w:val="lowerLetter"/>
      <w:lvlText w:val="%5."/>
      <w:lvlJc w:val="left"/>
      <w:pPr>
        <w:ind w:left="5304" w:hanging="360"/>
      </w:pPr>
    </w:lvl>
    <w:lvl w:ilvl="5">
      <w:start w:val="1"/>
      <w:numFmt w:val="lowerRoman"/>
      <w:lvlText w:val="%6."/>
      <w:lvlJc w:val="right"/>
      <w:pPr>
        <w:ind w:left="6024" w:hanging="180"/>
      </w:pPr>
    </w:lvl>
    <w:lvl w:ilvl="6">
      <w:start w:val="1"/>
      <w:numFmt w:val="decimal"/>
      <w:lvlText w:val="%7."/>
      <w:lvlJc w:val="left"/>
      <w:pPr>
        <w:ind w:left="6744" w:hanging="360"/>
      </w:pPr>
    </w:lvl>
    <w:lvl w:ilvl="7">
      <w:start w:val="1"/>
      <w:numFmt w:val="lowerLetter"/>
      <w:lvlText w:val="%8."/>
      <w:lvlJc w:val="left"/>
      <w:pPr>
        <w:ind w:left="7464" w:hanging="360"/>
      </w:pPr>
    </w:lvl>
    <w:lvl w:ilvl="8">
      <w:start w:val="1"/>
      <w:numFmt w:val="lowerRoman"/>
      <w:lvlText w:val="%9."/>
      <w:lvlJc w:val="right"/>
      <w:pPr>
        <w:ind w:left="8184" w:hanging="180"/>
      </w:pPr>
    </w:lvl>
  </w:abstractNum>
  <w:abstractNum w:abstractNumId="2" w15:restartNumberingAfterBreak="0">
    <w:nsid w:val="0CF41880"/>
    <w:multiLevelType w:val="multilevel"/>
    <w:tmpl w:val="5136E2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i w:val="0"/>
      </w:rPr>
    </w:lvl>
    <w:lvl w:ilvl="2">
      <w:start w:val="1"/>
      <w:numFmt w:val="lowerLetter"/>
      <w:lvlText w:val="%3)"/>
      <w:lvlJc w:val="left"/>
      <w:pPr>
        <w:ind w:left="680" w:hanging="323"/>
      </w:pPr>
    </w:lvl>
    <w:lvl w:ilvl="3">
      <w:start w:val="1"/>
      <w:numFmt w:val="decimal"/>
      <w:lvlText w:val="(%4)"/>
      <w:lvlJc w:val="left"/>
      <w:pPr>
        <w:ind w:left="567" w:firstLine="142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D13EEA"/>
    <w:multiLevelType w:val="multilevel"/>
    <w:tmpl w:val="950C540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47646C"/>
    <w:multiLevelType w:val="hybridMultilevel"/>
    <w:tmpl w:val="54D87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54380"/>
    <w:multiLevelType w:val="multilevel"/>
    <w:tmpl w:val="A3BAC740"/>
    <w:lvl w:ilvl="0">
      <w:start w:val="1"/>
      <w:numFmt w:val="lowerLetter"/>
      <w:lvlText w:val="%1)"/>
      <w:lvlJc w:val="left"/>
      <w:pPr>
        <w:ind w:left="2340" w:hanging="360"/>
      </w:pPr>
      <w:rPr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8B457D"/>
    <w:multiLevelType w:val="multilevel"/>
    <w:tmpl w:val="3D58BF94"/>
    <w:lvl w:ilvl="0">
      <w:start w:val="1"/>
      <w:numFmt w:val="ordin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7" w15:restartNumberingAfterBreak="0">
    <w:nsid w:val="151A43DC"/>
    <w:multiLevelType w:val="multilevel"/>
    <w:tmpl w:val="13BA34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20DA0"/>
    <w:multiLevelType w:val="multilevel"/>
    <w:tmpl w:val="EE20C0A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C032FB4"/>
    <w:multiLevelType w:val="multilevel"/>
    <w:tmpl w:val="820C95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24EF4"/>
    <w:multiLevelType w:val="multilevel"/>
    <w:tmpl w:val="7E74A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C34FB"/>
    <w:multiLevelType w:val="hybridMultilevel"/>
    <w:tmpl w:val="7D9C4840"/>
    <w:lvl w:ilvl="0" w:tplc="290C22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ACEEB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E224B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D82C9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09687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4021B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132F3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7A4B5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CE03C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3AA16D74"/>
    <w:multiLevelType w:val="multilevel"/>
    <w:tmpl w:val="B756D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A1005"/>
    <w:multiLevelType w:val="multilevel"/>
    <w:tmpl w:val="8B6E69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7061C"/>
    <w:multiLevelType w:val="multilevel"/>
    <w:tmpl w:val="155E21A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i w:val="0"/>
      </w:rPr>
    </w:lvl>
    <w:lvl w:ilvl="2">
      <w:start w:val="1"/>
      <w:numFmt w:val="lowerLetter"/>
      <w:lvlText w:val="%3)"/>
      <w:lvlJc w:val="left"/>
      <w:pPr>
        <w:ind w:left="680" w:hanging="323"/>
      </w:pPr>
    </w:lvl>
    <w:lvl w:ilvl="3">
      <w:start w:val="1"/>
      <w:numFmt w:val="decimal"/>
      <w:lvlText w:val="(%4)"/>
      <w:lvlJc w:val="left"/>
      <w:pPr>
        <w:ind w:left="567" w:firstLine="142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002B9C"/>
    <w:multiLevelType w:val="multilevel"/>
    <w:tmpl w:val="519C45D8"/>
    <w:lvl w:ilvl="0">
      <w:start w:val="1"/>
      <w:numFmt w:val="ordin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16" w15:restartNumberingAfterBreak="0">
    <w:nsid w:val="5A9E1782"/>
    <w:multiLevelType w:val="multilevel"/>
    <w:tmpl w:val="F710B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41269"/>
    <w:multiLevelType w:val="multilevel"/>
    <w:tmpl w:val="1554B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C7F88"/>
    <w:multiLevelType w:val="hybridMultilevel"/>
    <w:tmpl w:val="F146BC62"/>
    <w:lvl w:ilvl="0" w:tplc="797ABA0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4D5DBD"/>
    <w:multiLevelType w:val="multilevel"/>
    <w:tmpl w:val="C226A1A0"/>
    <w:lvl w:ilvl="0">
      <w:start w:val="1"/>
      <w:numFmt w:val="ordin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rFonts w:cs="Times New Roman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20" w15:restartNumberingAfterBreak="0">
    <w:nsid w:val="6C5D06DA"/>
    <w:multiLevelType w:val="multilevel"/>
    <w:tmpl w:val="ECC03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D911EE"/>
    <w:multiLevelType w:val="multilevel"/>
    <w:tmpl w:val="25743C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FE200CD"/>
    <w:multiLevelType w:val="multilevel"/>
    <w:tmpl w:val="78061A5E"/>
    <w:lvl w:ilvl="0">
      <w:start w:val="1"/>
      <w:numFmt w:val="decimal"/>
      <w:lvlText w:val="%1."/>
      <w:lvlJc w:val="left"/>
      <w:pPr>
        <w:ind w:left="2424" w:hanging="360"/>
      </w:pPr>
    </w:lvl>
    <w:lvl w:ilvl="1">
      <w:start w:val="1"/>
      <w:numFmt w:val="decimal"/>
      <w:lvlText w:val="%2)"/>
      <w:lvlJc w:val="left"/>
      <w:pPr>
        <w:ind w:left="3144" w:hanging="360"/>
      </w:pPr>
    </w:lvl>
    <w:lvl w:ilvl="2">
      <w:start w:val="1"/>
      <w:numFmt w:val="lowerRoman"/>
      <w:lvlText w:val="%3."/>
      <w:lvlJc w:val="right"/>
      <w:pPr>
        <w:ind w:left="3864" w:hanging="180"/>
      </w:pPr>
    </w:lvl>
    <w:lvl w:ilvl="3">
      <w:start w:val="1"/>
      <w:numFmt w:val="decimal"/>
      <w:lvlText w:val="%4."/>
      <w:lvlJc w:val="left"/>
      <w:pPr>
        <w:ind w:left="4584" w:hanging="360"/>
      </w:pPr>
    </w:lvl>
    <w:lvl w:ilvl="4">
      <w:start w:val="1"/>
      <w:numFmt w:val="lowerLetter"/>
      <w:lvlText w:val="%5."/>
      <w:lvlJc w:val="left"/>
      <w:pPr>
        <w:ind w:left="5304" w:hanging="360"/>
      </w:pPr>
    </w:lvl>
    <w:lvl w:ilvl="5">
      <w:start w:val="1"/>
      <w:numFmt w:val="lowerRoman"/>
      <w:lvlText w:val="%6."/>
      <w:lvlJc w:val="right"/>
      <w:pPr>
        <w:ind w:left="6024" w:hanging="180"/>
      </w:pPr>
    </w:lvl>
    <w:lvl w:ilvl="6">
      <w:start w:val="1"/>
      <w:numFmt w:val="decimal"/>
      <w:lvlText w:val="%7."/>
      <w:lvlJc w:val="left"/>
      <w:pPr>
        <w:ind w:left="6744" w:hanging="360"/>
      </w:pPr>
    </w:lvl>
    <w:lvl w:ilvl="7">
      <w:start w:val="1"/>
      <w:numFmt w:val="lowerLetter"/>
      <w:lvlText w:val="%8."/>
      <w:lvlJc w:val="left"/>
      <w:pPr>
        <w:ind w:left="7464" w:hanging="360"/>
      </w:pPr>
    </w:lvl>
    <w:lvl w:ilvl="8">
      <w:start w:val="1"/>
      <w:numFmt w:val="lowerRoman"/>
      <w:lvlText w:val="%9."/>
      <w:lvlJc w:val="right"/>
      <w:pPr>
        <w:ind w:left="8184" w:hanging="180"/>
      </w:pPr>
    </w:lvl>
  </w:abstractNum>
  <w:abstractNum w:abstractNumId="23" w15:restartNumberingAfterBreak="0">
    <w:nsid w:val="705420AB"/>
    <w:multiLevelType w:val="multilevel"/>
    <w:tmpl w:val="1D2C8FEC"/>
    <w:lvl w:ilvl="0">
      <w:start w:val="1"/>
      <w:numFmt w:val="decimal"/>
      <w:lvlText w:val="%1."/>
      <w:lvlJc w:val="left"/>
      <w:pPr>
        <w:ind w:left="242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1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4" w:hanging="180"/>
      </w:pPr>
      <w:rPr>
        <w:rFonts w:hint="default"/>
      </w:rPr>
    </w:lvl>
  </w:abstractNum>
  <w:abstractNum w:abstractNumId="24" w15:restartNumberingAfterBreak="0">
    <w:nsid w:val="77787887"/>
    <w:multiLevelType w:val="multilevel"/>
    <w:tmpl w:val="35BCE9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92934624">
    <w:abstractNumId w:val="7"/>
  </w:num>
  <w:num w:numId="2" w16cid:durableId="1821728026">
    <w:abstractNumId w:val="1"/>
  </w:num>
  <w:num w:numId="3" w16cid:durableId="2029330852">
    <w:abstractNumId w:val="10"/>
  </w:num>
  <w:num w:numId="4" w16cid:durableId="844441405">
    <w:abstractNumId w:val="8"/>
  </w:num>
  <w:num w:numId="5" w16cid:durableId="1910264978">
    <w:abstractNumId w:val="16"/>
  </w:num>
  <w:num w:numId="6" w16cid:durableId="266692509">
    <w:abstractNumId w:val="9"/>
  </w:num>
  <w:num w:numId="7" w16cid:durableId="380135060">
    <w:abstractNumId w:val="13"/>
  </w:num>
  <w:num w:numId="8" w16cid:durableId="1976645528">
    <w:abstractNumId w:val="15"/>
  </w:num>
  <w:num w:numId="9" w16cid:durableId="1179540270">
    <w:abstractNumId w:val="5"/>
  </w:num>
  <w:num w:numId="10" w16cid:durableId="277562835">
    <w:abstractNumId w:val="19"/>
  </w:num>
  <w:num w:numId="11" w16cid:durableId="794524221">
    <w:abstractNumId w:val="2"/>
  </w:num>
  <w:num w:numId="12" w16cid:durableId="232009187">
    <w:abstractNumId w:val="14"/>
  </w:num>
  <w:num w:numId="13" w16cid:durableId="663820277">
    <w:abstractNumId w:val="17"/>
  </w:num>
  <w:num w:numId="14" w16cid:durableId="1363823012">
    <w:abstractNumId w:val="17"/>
    <w:lvlOverride w:ilvl="0">
      <w:startOverride w:val="1"/>
    </w:lvlOverride>
  </w:num>
  <w:num w:numId="15" w16cid:durableId="1738166149">
    <w:abstractNumId w:val="3"/>
  </w:num>
  <w:num w:numId="16" w16cid:durableId="118427128">
    <w:abstractNumId w:val="6"/>
  </w:num>
  <w:num w:numId="17" w16cid:durableId="1493789130">
    <w:abstractNumId w:val="21"/>
  </w:num>
  <w:num w:numId="18" w16cid:durableId="851798052">
    <w:abstractNumId w:val="20"/>
  </w:num>
  <w:num w:numId="19" w16cid:durableId="197934972">
    <w:abstractNumId w:val="0"/>
  </w:num>
  <w:num w:numId="20" w16cid:durableId="950665692">
    <w:abstractNumId w:val="12"/>
  </w:num>
  <w:num w:numId="21" w16cid:durableId="1789161176">
    <w:abstractNumId w:val="24"/>
  </w:num>
  <w:num w:numId="22" w16cid:durableId="2019384942">
    <w:abstractNumId w:val="23"/>
  </w:num>
  <w:num w:numId="23" w16cid:durableId="2914007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37417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9834777">
    <w:abstractNumId w:val="11"/>
  </w:num>
  <w:num w:numId="26" w16cid:durableId="19948665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CA5"/>
    <w:rsid w:val="000139CE"/>
    <w:rsid w:val="00020619"/>
    <w:rsid w:val="00030123"/>
    <w:rsid w:val="000360ED"/>
    <w:rsid w:val="00052F68"/>
    <w:rsid w:val="00077210"/>
    <w:rsid w:val="000950BB"/>
    <w:rsid w:val="00097D52"/>
    <w:rsid w:val="000C153C"/>
    <w:rsid w:val="000C41E3"/>
    <w:rsid w:val="000C5F33"/>
    <w:rsid w:val="001550FD"/>
    <w:rsid w:val="00177E80"/>
    <w:rsid w:val="001940FE"/>
    <w:rsid w:val="00196670"/>
    <w:rsid w:val="001B7AD4"/>
    <w:rsid w:val="001D2BFC"/>
    <w:rsid w:val="00206323"/>
    <w:rsid w:val="00221A6C"/>
    <w:rsid w:val="0023739D"/>
    <w:rsid w:val="00241DB1"/>
    <w:rsid w:val="00243DD7"/>
    <w:rsid w:val="00261394"/>
    <w:rsid w:val="00262A4B"/>
    <w:rsid w:val="0027736B"/>
    <w:rsid w:val="002A4BB5"/>
    <w:rsid w:val="002B0205"/>
    <w:rsid w:val="002E6118"/>
    <w:rsid w:val="002F7858"/>
    <w:rsid w:val="00320225"/>
    <w:rsid w:val="00334732"/>
    <w:rsid w:val="0034013E"/>
    <w:rsid w:val="00342C95"/>
    <w:rsid w:val="00343D61"/>
    <w:rsid w:val="00345713"/>
    <w:rsid w:val="003639EB"/>
    <w:rsid w:val="003B57E4"/>
    <w:rsid w:val="003B5FCC"/>
    <w:rsid w:val="003E1C60"/>
    <w:rsid w:val="00404FFE"/>
    <w:rsid w:val="004145DC"/>
    <w:rsid w:val="004349E6"/>
    <w:rsid w:val="00440DB1"/>
    <w:rsid w:val="004521E6"/>
    <w:rsid w:val="004957E7"/>
    <w:rsid w:val="00495E0B"/>
    <w:rsid w:val="00495F32"/>
    <w:rsid w:val="004D2AEC"/>
    <w:rsid w:val="004E59E8"/>
    <w:rsid w:val="004F5563"/>
    <w:rsid w:val="005031AB"/>
    <w:rsid w:val="00511184"/>
    <w:rsid w:val="005261EE"/>
    <w:rsid w:val="0054264C"/>
    <w:rsid w:val="00590A70"/>
    <w:rsid w:val="005921D7"/>
    <w:rsid w:val="005E0DFD"/>
    <w:rsid w:val="00613271"/>
    <w:rsid w:val="00616A60"/>
    <w:rsid w:val="006335EB"/>
    <w:rsid w:val="00665328"/>
    <w:rsid w:val="006A35CE"/>
    <w:rsid w:val="006E5F64"/>
    <w:rsid w:val="006F2EF9"/>
    <w:rsid w:val="006F393E"/>
    <w:rsid w:val="006F737F"/>
    <w:rsid w:val="007172DC"/>
    <w:rsid w:val="00721D28"/>
    <w:rsid w:val="00732009"/>
    <w:rsid w:val="00734781"/>
    <w:rsid w:val="007502B8"/>
    <w:rsid w:val="00763CA5"/>
    <w:rsid w:val="007A38F9"/>
    <w:rsid w:val="007A6315"/>
    <w:rsid w:val="007B2358"/>
    <w:rsid w:val="007B5E64"/>
    <w:rsid w:val="007D791B"/>
    <w:rsid w:val="0080641A"/>
    <w:rsid w:val="0084588C"/>
    <w:rsid w:val="0085559E"/>
    <w:rsid w:val="0086588D"/>
    <w:rsid w:val="00887563"/>
    <w:rsid w:val="00895B85"/>
    <w:rsid w:val="008C3B52"/>
    <w:rsid w:val="008D544D"/>
    <w:rsid w:val="008E4B02"/>
    <w:rsid w:val="008E51EB"/>
    <w:rsid w:val="008F6B7C"/>
    <w:rsid w:val="00904E57"/>
    <w:rsid w:val="0092316B"/>
    <w:rsid w:val="00923BCD"/>
    <w:rsid w:val="009253CD"/>
    <w:rsid w:val="009318AD"/>
    <w:rsid w:val="009439CF"/>
    <w:rsid w:val="0094629A"/>
    <w:rsid w:val="00951E65"/>
    <w:rsid w:val="00961B8C"/>
    <w:rsid w:val="00975E09"/>
    <w:rsid w:val="00984516"/>
    <w:rsid w:val="00986B58"/>
    <w:rsid w:val="00990916"/>
    <w:rsid w:val="00992B83"/>
    <w:rsid w:val="00992BE4"/>
    <w:rsid w:val="009C5B0C"/>
    <w:rsid w:val="00A07A47"/>
    <w:rsid w:val="00A26D99"/>
    <w:rsid w:val="00A44985"/>
    <w:rsid w:val="00A5013E"/>
    <w:rsid w:val="00A65A87"/>
    <w:rsid w:val="00A8522C"/>
    <w:rsid w:val="00AA17C7"/>
    <w:rsid w:val="00AA78C3"/>
    <w:rsid w:val="00AE7BA7"/>
    <w:rsid w:val="00B14160"/>
    <w:rsid w:val="00B21C50"/>
    <w:rsid w:val="00B30AC4"/>
    <w:rsid w:val="00B46ECD"/>
    <w:rsid w:val="00B623CD"/>
    <w:rsid w:val="00B721E0"/>
    <w:rsid w:val="00B75314"/>
    <w:rsid w:val="00B75A3B"/>
    <w:rsid w:val="00B76106"/>
    <w:rsid w:val="00BB21E7"/>
    <w:rsid w:val="00BC6157"/>
    <w:rsid w:val="00BD7019"/>
    <w:rsid w:val="00C26687"/>
    <w:rsid w:val="00C32501"/>
    <w:rsid w:val="00C92954"/>
    <w:rsid w:val="00C93C9A"/>
    <w:rsid w:val="00CD520D"/>
    <w:rsid w:val="00D32A11"/>
    <w:rsid w:val="00D36F75"/>
    <w:rsid w:val="00D719EE"/>
    <w:rsid w:val="00D83BF1"/>
    <w:rsid w:val="00D913F7"/>
    <w:rsid w:val="00D94E63"/>
    <w:rsid w:val="00DF6063"/>
    <w:rsid w:val="00E26094"/>
    <w:rsid w:val="00E35AB6"/>
    <w:rsid w:val="00E57C63"/>
    <w:rsid w:val="00E60915"/>
    <w:rsid w:val="00E8303D"/>
    <w:rsid w:val="00ED7E78"/>
    <w:rsid w:val="00EF561D"/>
    <w:rsid w:val="00F172BE"/>
    <w:rsid w:val="00F566EA"/>
    <w:rsid w:val="00F60714"/>
    <w:rsid w:val="00F653AA"/>
    <w:rsid w:val="00F74E4A"/>
    <w:rsid w:val="00FA31C1"/>
    <w:rsid w:val="00FA4ECA"/>
    <w:rsid w:val="00FC0135"/>
    <w:rsid w:val="00FE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695F"/>
  <w15:docId w15:val="{2128C575-89AA-4893-95A7-2F03083B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Cs/>
      <w:kern w:val="0"/>
      <w:sz w:val="24"/>
      <w:szCs w:val="20"/>
      <w:lang w:val="fr-FR" w:eastAsia="fr-FR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/>
      <w:b/>
      <w:kern w:val="0"/>
      <w:sz w:val="24"/>
      <w:szCs w:val="20"/>
      <w:lang w:val="fr-FR" w:eastAsia="fr-FR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spacing w:after="0" w:line="240" w:lineRule="auto"/>
      <w:ind w:left="426"/>
      <w:jc w:val="center"/>
      <w:outlineLvl w:val="4"/>
    </w:pPr>
    <w:rPr>
      <w:rFonts w:ascii="Times New Roman" w:eastAsia="Times New Roman" w:hAnsi="Times New Roman"/>
      <w:b/>
      <w:kern w:val="0"/>
      <w:sz w:val="24"/>
      <w:szCs w:val="20"/>
      <w:lang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rFonts w:ascii="Arial" w:hAnsi="Arial"/>
      <w:color w:val="0563C1"/>
      <w:sz w:val="24"/>
      <w:u w:val="single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Cs/>
      <w:kern w:val="0"/>
      <w:sz w:val="24"/>
      <w:szCs w:val="20"/>
      <w:lang w:val="fr-FR" w:eastAsia="fr-FR"/>
    </w:rPr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 w:cs="Times New Roman"/>
      <w:b/>
      <w:kern w:val="0"/>
      <w:sz w:val="24"/>
      <w:szCs w:val="20"/>
      <w:lang w:val="fr-FR" w:eastAsia="fr-FR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kern w:val="0"/>
      <w:sz w:val="24"/>
      <w:szCs w:val="20"/>
      <w:lang w:eastAsia="fr-FR"/>
    </w:rPr>
  </w:style>
  <w:style w:type="paragraph" w:styleId="Tekstpodstawowy">
    <w:name w:val="Body Text"/>
    <w:basedOn w:val="Normalny"/>
    <w:pPr>
      <w:spacing w:after="0" w:line="240" w:lineRule="auto"/>
      <w:jc w:val="both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rotgrzecznociowy">
    <w:name w:val="Salutation"/>
    <w:basedOn w:val="Tekstpodstawowy"/>
    <w:next w:val="Normalny"/>
    <w:pPr>
      <w:spacing w:before="240" w:after="240"/>
      <w:jc w:val="left"/>
    </w:pPr>
    <w:rPr>
      <w:rFonts w:ascii="Courier New" w:hAnsi="Courier New"/>
      <w:szCs w:val="20"/>
    </w:rPr>
  </w:style>
  <w:style w:type="character" w:customStyle="1" w:styleId="ZwrotgrzecznociowyZnak">
    <w:name w:val="Zwrot grzecznościowy Znak"/>
    <w:basedOn w:val="Domylnaczcionkaakapitu"/>
    <w:rPr>
      <w:rFonts w:ascii="Courier New" w:eastAsia="Times New Roman" w:hAnsi="Courier New" w:cs="Times New Roman"/>
      <w:kern w:val="0"/>
      <w:sz w:val="24"/>
      <w:szCs w:val="20"/>
      <w:lang w:eastAsia="pl-PL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Numerstrony">
    <w:name w:val="page number"/>
    <w:basedOn w:val="Domylnaczcionkaakapitu"/>
  </w:style>
  <w:style w:type="paragraph" w:customStyle="1" w:styleId="tyt">
    <w:name w:val="tyt"/>
    <w:basedOn w:val="Normalny"/>
    <w:pPr>
      <w:keepNext/>
      <w:overflowPunct w:val="0"/>
      <w:autoSpaceDE w:val="0"/>
      <w:spacing w:before="60" w:after="60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eastAsia="pl-PL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0"/>
      <w:sz w:val="16"/>
      <w:szCs w:val="16"/>
      <w:lang w:eastAsia="pl-PL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0"/>
      <w:sz w:val="24"/>
      <w:szCs w:val="24"/>
      <w:lang w:eastAsia="pl-PL"/>
    </w:rPr>
  </w:style>
  <w:style w:type="paragraph" w:customStyle="1" w:styleId="tekst">
    <w:name w:val="tekst"/>
    <w:basedOn w:val="Default"/>
    <w:next w:val="Default"/>
    <w:pPr>
      <w:spacing w:after="80"/>
    </w:pPr>
    <w:rPr>
      <w:color w:val="auto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podstawowy3">
    <w:name w:val="Body Text 3"/>
    <w:basedOn w:val="Normalny"/>
    <w:pPr>
      <w:spacing w:after="120" w:line="240" w:lineRule="auto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character" w:styleId="Pogrubienie">
    <w:name w:val="Strong"/>
    <w:rPr>
      <w:b/>
      <w:bCs/>
    </w:rPr>
  </w:style>
  <w:style w:type="paragraph" w:customStyle="1" w:styleId="Tytuowa1">
    <w:name w:val="Tytułowa 1"/>
    <w:basedOn w:val="Tytu"/>
    <w:pPr>
      <w:spacing w:line="360" w:lineRule="auto"/>
    </w:pPr>
  </w:style>
  <w:style w:type="paragraph" w:styleId="Tytu">
    <w:name w:val="Title"/>
    <w:basedOn w:val="Normalny"/>
    <w:uiPriority w:val="10"/>
    <w:qFormat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TytuZnak">
    <w:name w:val="Tytuł Znak"/>
    <w:basedOn w:val="Domylnaczcionkaakapitu"/>
    <w:rPr>
      <w:rFonts w:ascii="Arial" w:eastAsia="Times New Roman" w:hAnsi="Arial" w:cs="Arial"/>
      <w:b/>
      <w:bCs/>
      <w:kern w:val="3"/>
      <w:sz w:val="32"/>
      <w:szCs w:val="32"/>
      <w:lang w:eastAsia="pl-PL"/>
    </w:rPr>
  </w:style>
  <w:style w:type="paragraph" w:customStyle="1" w:styleId="Akapitzlist1">
    <w:name w:val="Akapit z listą1"/>
    <w:basedOn w:val="Normalny"/>
    <w:pPr>
      <w:spacing w:after="0" w:line="240" w:lineRule="auto"/>
      <w:ind w:left="720"/>
    </w:pPr>
    <w:rPr>
      <w:rFonts w:ascii="Times New Roman" w:eastAsia="Times New Roman" w:hAnsi="Times New Roman" w:cs="Calibri"/>
      <w:kern w:val="0"/>
      <w:sz w:val="24"/>
      <w:szCs w:val="24"/>
      <w:lang w:eastAsia="ar-SA"/>
    </w:rPr>
  </w:style>
  <w:style w:type="paragraph" w:styleId="Poprawka">
    <w:name w:val="Revision"/>
    <w:pPr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pPr>
      <w:spacing w:after="200" w:line="276" w:lineRule="auto"/>
      <w:ind w:left="720"/>
      <w:contextualSpacing/>
    </w:pPr>
    <w:rPr>
      <w:kern w:val="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27ED4-3169-4B19-A769-D767623FF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6275</Words>
  <Characters>37655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</dc:creator>
  <dc:description/>
  <cp:lastModifiedBy>Chojnowska Magdalena</cp:lastModifiedBy>
  <cp:revision>7</cp:revision>
  <cp:lastPrinted>2023-11-07T11:44:00Z</cp:lastPrinted>
  <dcterms:created xsi:type="dcterms:W3CDTF">2023-11-24T10:40:00Z</dcterms:created>
  <dcterms:modified xsi:type="dcterms:W3CDTF">2024-10-17T09:14:00Z</dcterms:modified>
</cp:coreProperties>
</file>